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A9F41" w14:textId="77777777" w:rsidR="00411C83" w:rsidRPr="003A57D9" w:rsidRDefault="00D6313A" w:rsidP="00B56BE8">
      <w:pPr>
        <w:pStyle w:val="Heading1"/>
        <w:spacing w:before="73" w:line="259" w:lineRule="auto"/>
        <w:ind w:left="1418" w:right="1611" w:hanging="17"/>
        <w:jc w:val="center"/>
        <w:rPr>
          <w:rFonts w:asciiTheme="minorHAnsi" w:hAnsiTheme="minorHAnsi" w:cstheme="minorHAnsi"/>
        </w:rPr>
      </w:pPr>
      <w:r w:rsidRPr="003A57D9">
        <w:rPr>
          <w:rFonts w:asciiTheme="minorHAnsi" w:hAnsiTheme="minorHAnsi" w:cstheme="minorHAnsi"/>
        </w:rPr>
        <w:t xml:space="preserve">Environment and Business Project ENBUS 402B </w:t>
      </w:r>
    </w:p>
    <w:p w14:paraId="18BC482C" w14:textId="7FFCF2A4" w:rsidR="00DD4A44" w:rsidRPr="003A57D9" w:rsidRDefault="00D6313A">
      <w:pPr>
        <w:pStyle w:val="Heading1"/>
        <w:spacing w:before="73" w:line="259" w:lineRule="auto"/>
        <w:ind w:left="2201" w:right="2570" w:hanging="17"/>
        <w:jc w:val="center"/>
        <w:rPr>
          <w:rFonts w:asciiTheme="minorHAnsi" w:hAnsiTheme="minorHAnsi" w:cstheme="minorHAnsi"/>
        </w:rPr>
      </w:pPr>
      <w:r w:rsidRPr="003A57D9">
        <w:rPr>
          <w:rFonts w:asciiTheme="minorHAnsi" w:hAnsiTheme="minorHAnsi" w:cstheme="minorHAnsi"/>
        </w:rPr>
        <w:t>Winter 20</w:t>
      </w:r>
      <w:r w:rsidR="007C1274">
        <w:rPr>
          <w:rFonts w:asciiTheme="minorHAnsi" w:hAnsiTheme="minorHAnsi" w:cstheme="minorHAnsi"/>
        </w:rPr>
        <w:t>20</w:t>
      </w:r>
    </w:p>
    <w:p w14:paraId="0A29855F" w14:textId="77777777" w:rsidR="00DD4A44" w:rsidRPr="003A57D9" w:rsidRDefault="00411C83">
      <w:pPr>
        <w:pStyle w:val="BodyText"/>
        <w:spacing w:before="11"/>
        <w:rPr>
          <w:rFonts w:asciiTheme="minorHAnsi" w:hAnsiTheme="minorHAnsi" w:cstheme="minorHAnsi"/>
          <w:b/>
          <w:sz w:val="15"/>
        </w:rPr>
      </w:pPr>
      <w:r w:rsidRPr="003A57D9">
        <w:rPr>
          <w:rFonts w:asciiTheme="minorHAnsi" w:hAnsiTheme="minorHAnsi" w:cstheme="minorHAnsi"/>
          <w:noProof/>
          <w:lang w:bidi="ar-SA"/>
        </w:rPr>
        <mc:AlternateContent>
          <mc:Choice Requires="wpg">
            <w:drawing>
              <wp:anchor distT="0" distB="0" distL="0" distR="0" simplePos="0" relativeHeight="251653632" behindDoc="0" locked="0" layoutInCell="1" allowOverlap="1" wp14:anchorId="79867448" wp14:editId="3627D688">
                <wp:simplePos x="0" y="0"/>
                <wp:positionH relativeFrom="page">
                  <wp:posOffset>721360</wp:posOffset>
                </wp:positionH>
                <wp:positionV relativeFrom="paragraph">
                  <wp:posOffset>141605</wp:posOffset>
                </wp:positionV>
                <wp:extent cx="6347460" cy="20955"/>
                <wp:effectExtent l="0" t="0" r="2540" b="0"/>
                <wp:wrapTopAndBottom/>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20955"/>
                          <a:chOff x="1136" y="223"/>
                          <a:chExt cx="9996" cy="33"/>
                        </a:xfrm>
                      </wpg:grpSpPr>
                      <wps:wsp>
                        <wps:cNvPr id="26" name="Line 28"/>
                        <wps:cNvCnPr>
                          <a:cxnSpLocks/>
                        </wps:cNvCnPr>
                        <wps:spPr bwMode="auto">
                          <a:xfrm>
                            <a:off x="1136" y="248"/>
                            <a:ext cx="9996" cy="0"/>
                          </a:xfrm>
                          <a:prstGeom prst="line">
                            <a:avLst/>
                          </a:prstGeom>
                          <a:noFill/>
                          <a:ln w="90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7"/>
                        <wps:cNvCnPr>
                          <a:cxnSpLocks/>
                        </wps:cNvCnPr>
                        <wps:spPr bwMode="auto">
                          <a:xfrm>
                            <a:off x="1136" y="230"/>
                            <a:ext cx="999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A7C4C3" id="Group 26" o:spid="_x0000_s1026" style="position:absolute;margin-left:56.8pt;margin-top:11.15pt;width:499.8pt;height:1.65pt;z-index:251653632;mso-wrap-distance-left:0;mso-wrap-distance-right:0;mso-position-horizontal-relative:page" coordorigin="1136,223" coordsize="99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HioAIAACgIAAAOAAAAZHJzL2Uyb0RvYy54bWzsVU2P2yAQvVfqf0Dcs/6I48RWnFUVJ3vZ&#10;titt+wMIxh+qDRaQOKuq/70DOMlme2i11fbUHAh4hpk3bx6wvD12LTowqRrBMxzc+BgxTkXR8CrD&#10;X79sJwuMlCa8IK3gLMNPTOHb1ft3y6FPWShq0RZMIgjCVTr0Ga617lPPU7RmHVE3omccjKWQHdGw&#10;lJVXSDJA9K71Qt+PvUHIopeCMqXga+6MeGXjlyWj+nNZKqZRm2HApu0o7bgzo7dakrSSpK8bOsIg&#10;r0DRkYZD0nOonGiC9rL5JVTXUCmUKPUNFZ0nyrKhzNYA1QT+i2rupNj3tpYqHar+TBNQ+4KnV4el&#10;nw4PEjVFhsMZRpx00CObFoWxIWfoqxR87mT/2D9IVyFM7wX9psDsvbSbdeWc0W74KAqIR/ZaWHKO&#10;pexMCCgbHW0Pns49YEeNKHyMp9E8iqFVFGyhn8xmrke0hkaaXUEwjTEyxnB6Mm3GzUmSgM3snFqb&#10;R1KX0+IccZmiQGzqwqf6Oz4fa9Iz2yZluDrxCUgcn/cNZyhcODqty5o7LumRX3H5zGgwKqD8tyxe&#10;+IhsCpKeqLywYXV+JoOkvVT6jokOmUmGWwBoG0QO90qbtl5cTL+42DZta49Ky9GQ4cQP5naDEm1T&#10;GKNxU7LarVuJDsQcNvszNUOwKzeTMyeqdn7W5PoIaueFzVIzUmzGuSZN6+YQqOUmERQIOMeZO2bf&#10;Ez/ZLDaLaBKF8WYS+Xk++bBdR5N4G8xn+TRfr/Pgh8EcRGndFAXjBvbpyAfRn0lgvHzcYT0f+jM/&#10;3nV0WzuAPf1b0CBF11mnw50onh6koWlU5b+S5/xanvM3l+d0vG3fXp6LReL/l+dbydPepfAcWVWP&#10;T6d5756vrZwvD/zqJwAAAP//AwBQSwMEFAAGAAgAAAAhACqlyOLiAAAADwEAAA8AAABkcnMvZG93&#10;bnJldi54bWxMT8tqwzAQvBf6D2ILvTXyg5jiWA4hfZxCoUmh9KZYG9vEWhlLsZ2/7+bUXhZmdnZ2&#10;pljPthMjDr51pCBeRCCQKmdaqhV8Hd6enkH4oMnozhEquKKHdXl/V+jcuIk+cdyHWrAJ+VwraELo&#10;cyl91aDVfuF6JN6d3GB1YDjU0gx6YnPbySSKMml1S/yh0T1uG6zO+4tV8D7paZPGr+PufNpefw7L&#10;j+9djEo9PswvKx6bFYiAc/i7gFsHzg8lBzu6CxkvOsZxmrFUQZKkIG4CZhIQR2aWGciykP97lL8A&#10;AAD//wMAUEsBAi0AFAAGAAgAAAAhALaDOJL+AAAA4QEAABMAAAAAAAAAAAAAAAAAAAAAAFtDb250&#10;ZW50X1R5cGVzXS54bWxQSwECLQAUAAYACAAAACEAOP0h/9YAAACUAQAACwAAAAAAAAAAAAAAAAAv&#10;AQAAX3JlbHMvLnJlbHNQSwECLQAUAAYACAAAACEAathB4qACAAAoCAAADgAAAAAAAAAAAAAAAAAu&#10;AgAAZHJzL2Uyb0RvYy54bWxQSwECLQAUAAYACAAAACEAKqXI4uIAAAAPAQAADwAAAAAAAAAAAAAA&#10;AAD6BAAAZHJzL2Rvd25yZXYueG1sUEsFBgAAAAAEAAQA8wAAAAkGAAAAAA==&#10;">
                <v:line id="Line 28" o:spid="_x0000_s1027" style="position:absolute;visibility:visible;mso-wrap-style:square" from="1136,248" to="1113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y1yAAAAOAAAAAPAAAAZHJzL2Rvd25yZXYueG1sRI9Pa8JA&#10;FMTvBb/D8gRvdaOHVKKriH9QL6WxBa+P7Gs2NPs2ZldNvn23UPAyMAzzG2ax6mwt7tT6yrGCyTgB&#10;QVw4XXGp4Otz/zoD4QOyxtoxKejJw2o5eFlgpt2Dc7qfQykihH2GCkwITSalLwxZ9GPXEMfs27UW&#10;Q7RtKXWLjwi3tZwmSSotVhwXDDa0MVT8nG9Wwaw/fRh9vOZpfvKHfneh9O3yrtRo2G3nUdZzEIG6&#10;8Gz8I45awTSFv0PxDMjlLwAAAP//AwBQSwECLQAUAAYACAAAACEA2+H2y+4AAACFAQAAEwAAAAAA&#10;AAAAAAAAAAAAAAAAW0NvbnRlbnRfVHlwZXNdLnhtbFBLAQItABQABgAIAAAAIQBa9CxbvwAAABUB&#10;AAALAAAAAAAAAAAAAAAAAB8BAABfcmVscy8ucmVsc1BLAQItABQABgAIAAAAIQDSQZy1yAAAAOAA&#10;AAAPAAAAAAAAAAAAAAAAAAcCAABkcnMvZG93bnJldi54bWxQSwUGAAAAAAMAAwC3AAAA/AIAAAAA&#10;" strokeweight=".71pt">
                  <o:lock v:ext="edit" shapetype="f"/>
                </v:line>
                <v:line id="Line 27" o:spid="_x0000_s1028" style="position:absolute;visibility:visible;mso-wrap-style:square" from="1136,230" to="1113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t+yAAAAOAAAAAPAAAAZHJzL2Rvd25yZXYueG1sRI/disIw&#10;FITvF3yHcIS9WTTVi7VUo/jDQvfG9e8BDs2xLSYntYnaffuNsODNwDDMN8xs0Vkj7tT62rGC0TAB&#10;QVw4XXOp4HT8GqQgfEDWaByTgl/ysJj33maYaffgPd0PoRQRwj5DBVUITSalLyqy6IeuIY7Z2bUW&#10;Q7RtKXWLjwi3Ro6T5FNarDkuVNjQuqLicrhZBR/p/vSTFyt7TrfH7+vO5BNncqXe+91mGmU5BRGo&#10;C6/GPyLXCsYTeB6KZ0DO/wAAAP//AwBQSwECLQAUAAYACAAAACEA2+H2y+4AAACFAQAAEwAAAAAA&#10;AAAAAAAAAAAAAAAAW0NvbnRlbnRfVHlwZXNdLnhtbFBLAQItABQABgAIAAAAIQBa9CxbvwAAABUB&#10;AAALAAAAAAAAAAAAAAAAAB8BAABfcmVscy8ucmVsc1BLAQItABQABgAIAAAAIQCKXSt+yAAAAOAA&#10;AAAPAAAAAAAAAAAAAAAAAAcCAABkcnMvZG93bnJldi54bWxQSwUGAAAAAAMAAwC3AAAA/AIAAAAA&#10;" strokeweight=".7pt">
                  <o:lock v:ext="edit" shapetype="f"/>
                </v:line>
                <w10:wrap type="topAndBottom" anchorx="page"/>
              </v:group>
            </w:pict>
          </mc:Fallback>
        </mc:AlternateContent>
      </w:r>
    </w:p>
    <w:p w14:paraId="75EE48A1" w14:textId="77777777" w:rsidR="00411C83" w:rsidRPr="003A57D9" w:rsidRDefault="00D6313A" w:rsidP="0090014C">
      <w:pPr>
        <w:pStyle w:val="Heading3"/>
        <w:tabs>
          <w:tab w:val="left" w:pos="3119"/>
        </w:tabs>
        <w:spacing w:before="120" w:after="120"/>
        <w:ind w:left="284" w:right="3879" w:hanging="10"/>
        <w:rPr>
          <w:rFonts w:asciiTheme="minorHAnsi" w:hAnsiTheme="minorHAnsi" w:cstheme="minorHAnsi"/>
          <w:sz w:val="22"/>
          <w:szCs w:val="22"/>
        </w:rPr>
      </w:pPr>
      <w:r w:rsidRPr="003A57D9">
        <w:rPr>
          <w:rFonts w:asciiTheme="minorHAnsi" w:hAnsiTheme="minorHAnsi" w:cstheme="minorHAnsi"/>
          <w:sz w:val="22"/>
          <w:szCs w:val="22"/>
        </w:rPr>
        <w:t>Instructors</w:t>
      </w:r>
      <w:r w:rsidRPr="003A57D9">
        <w:rPr>
          <w:rFonts w:asciiTheme="minorHAnsi" w:hAnsiTheme="minorHAnsi" w:cstheme="minorHAnsi"/>
          <w:spacing w:val="-3"/>
          <w:sz w:val="22"/>
          <w:szCs w:val="22"/>
        </w:rPr>
        <w:t xml:space="preserve"> </w:t>
      </w:r>
      <w:r w:rsidRPr="003A57D9">
        <w:rPr>
          <w:rFonts w:asciiTheme="minorHAnsi" w:hAnsiTheme="minorHAnsi" w:cstheme="minorHAnsi"/>
          <w:sz w:val="22"/>
          <w:szCs w:val="22"/>
        </w:rPr>
        <w:t>&amp;</w:t>
      </w:r>
      <w:r w:rsidRPr="003A57D9">
        <w:rPr>
          <w:rFonts w:asciiTheme="minorHAnsi" w:hAnsiTheme="minorHAnsi" w:cstheme="minorHAnsi"/>
          <w:spacing w:val="-1"/>
          <w:sz w:val="22"/>
          <w:szCs w:val="22"/>
        </w:rPr>
        <w:t xml:space="preserve"> </w:t>
      </w:r>
      <w:r w:rsidRPr="003A57D9">
        <w:rPr>
          <w:rFonts w:asciiTheme="minorHAnsi" w:hAnsiTheme="minorHAnsi" w:cstheme="minorHAnsi"/>
          <w:sz w:val="22"/>
          <w:szCs w:val="22"/>
        </w:rPr>
        <w:t>Advisors:</w:t>
      </w:r>
      <w:r w:rsidRPr="003A57D9">
        <w:rPr>
          <w:rFonts w:asciiTheme="minorHAnsi" w:hAnsiTheme="minorHAnsi" w:cstheme="minorHAnsi"/>
          <w:sz w:val="22"/>
          <w:szCs w:val="22"/>
        </w:rPr>
        <w:tab/>
      </w:r>
      <w:r w:rsidRPr="003A57D9">
        <w:rPr>
          <w:rFonts w:asciiTheme="minorHAnsi" w:hAnsiTheme="minorHAnsi" w:cstheme="minorHAnsi"/>
          <w:b w:val="0"/>
          <w:sz w:val="22"/>
          <w:szCs w:val="22"/>
        </w:rPr>
        <w:t xml:space="preserve">Profs. </w:t>
      </w:r>
      <w:proofErr w:type="spellStart"/>
      <w:r w:rsidRPr="003A57D9">
        <w:rPr>
          <w:rFonts w:asciiTheme="minorHAnsi" w:hAnsiTheme="minorHAnsi" w:cstheme="minorHAnsi"/>
          <w:b w:val="0"/>
          <w:sz w:val="22"/>
          <w:szCs w:val="22"/>
        </w:rPr>
        <w:t>Goretty</w:t>
      </w:r>
      <w:proofErr w:type="spellEnd"/>
      <w:r w:rsidRPr="003A57D9">
        <w:rPr>
          <w:rFonts w:asciiTheme="minorHAnsi" w:hAnsiTheme="minorHAnsi" w:cstheme="minorHAnsi"/>
          <w:b w:val="0"/>
          <w:sz w:val="22"/>
          <w:szCs w:val="22"/>
        </w:rPr>
        <w:t xml:space="preserve"> Dias &amp; Dan Murray</w:t>
      </w:r>
      <w:r w:rsidRPr="003A57D9">
        <w:rPr>
          <w:rFonts w:asciiTheme="minorHAnsi" w:hAnsiTheme="minorHAnsi" w:cstheme="minorHAnsi"/>
          <w:sz w:val="22"/>
          <w:szCs w:val="22"/>
        </w:rPr>
        <w:t xml:space="preserve"> </w:t>
      </w:r>
    </w:p>
    <w:p w14:paraId="51652E64" w14:textId="271D52AB" w:rsidR="00DD4A44" w:rsidRPr="003A57D9" w:rsidRDefault="00D6313A" w:rsidP="003A57D9">
      <w:pPr>
        <w:tabs>
          <w:tab w:val="left" w:pos="3119"/>
        </w:tabs>
        <w:ind w:left="284"/>
        <w:rPr>
          <w:rFonts w:asciiTheme="minorHAnsi" w:eastAsia="Arial" w:hAnsiTheme="minorHAnsi" w:cstheme="minorHAnsi"/>
          <w:sz w:val="22"/>
          <w:szCs w:val="22"/>
          <w:lang w:eastAsia="en-CA" w:bidi="en-CA"/>
        </w:rPr>
      </w:pPr>
      <w:r w:rsidRPr="003A57D9">
        <w:rPr>
          <w:rFonts w:asciiTheme="minorHAnsi" w:hAnsiTheme="minorHAnsi" w:cstheme="minorHAnsi"/>
          <w:b/>
          <w:bCs/>
          <w:sz w:val="22"/>
          <w:szCs w:val="22"/>
        </w:rPr>
        <w:t>Teaching Assistants:</w:t>
      </w:r>
      <w:r w:rsidR="00411C83" w:rsidRPr="003A57D9">
        <w:rPr>
          <w:rFonts w:asciiTheme="minorHAnsi" w:hAnsiTheme="minorHAnsi" w:cstheme="minorHAnsi"/>
          <w:b/>
          <w:bCs/>
          <w:sz w:val="22"/>
          <w:szCs w:val="22"/>
        </w:rPr>
        <w:tab/>
      </w:r>
      <w:r w:rsidR="00623156" w:rsidRPr="00B47FA5">
        <w:rPr>
          <w:rFonts w:asciiTheme="minorHAnsi" w:hAnsiTheme="minorHAnsi" w:cstheme="minorHAnsi"/>
          <w:bCs/>
          <w:sz w:val="22"/>
          <w:szCs w:val="22"/>
        </w:rPr>
        <w:t xml:space="preserve">Leah </w:t>
      </w:r>
      <w:r w:rsidR="00623156" w:rsidRPr="00EC0877">
        <w:rPr>
          <w:rFonts w:asciiTheme="minorHAnsi" w:hAnsiTheme="minorHAnsi" w:cstheme="minorHAnsi"/>
          <w:bCs/>
          <w:sz w:val="22"/>
          <w:szCs w:val="22"/>
        </w:rPr>
        <w:t>Whittaker</w:t>
      </w:r>
      <w:r w:rsidR="0090014C" w:rsidRPr="00EC0877">
        <w:rPr>
          <w:rFonts w:asciiTheme="minorHAnsi" w:hAnsiTheme="minorHAnsi" w:cstheme="minorHAnsi"/>
          <w:sz w:val="22"/>
          <w:szCs w:val="22"/>
        </w:rPr>
        <w:t xml:space="preserve"> &amp; </w:t>
      </w:r>
      <w:r w:rsidR="00B47FA5" w:rsidRPr="00EC0877">
        <w:rPr>
          <w:rFonts w:asciiTheme="minorHAnsi" w:hAnsiTheme="minorHAnsi" w:cstheme="minorHAnsi"/>
          <w:sz w:val="22"/>
          <w:szCs w:val="22"/>
        </w:rPr>
        <w:t xml:space="preserve">Jerzy </w:t>
      </w:r>
      <w:proofErr w:type="spellStart"/>
      <w:r w:rsidR="00B47FA5" w:rsidRPr="00EC0877">
        <w:rPr>
          <w:rFonts w:asciiTheme="minorHAnsi" w:hAnsiTheme="minorHAnsi" w:cstheme="minorHAnsi"/>
          <w:sz w:val="22"/>
          <w:szCs w:val="22"/>
        </w:rPr>
        <w:t>Judyn</w:t>
      </w:r>
      <w:proofErr w:type="spellEnd"/>
    </w:p>
    <w:p w14:paraId="1A41F552" w14:textId="77777777" w:rsidR="003A57D9" w:rsidRPr="003A57D9" w:rsidRDefault="003A57D9" w:rsidP="0090014C">
      <w:pPr>
        <w:ind w:left="284"/>
        <w:rPr>
          <w:rFonts w:asciiTheme="minorHAnsi" w:hAnsiTheme="minorHAnsi" w:cstheme="minorHAnsi"/>
          <w:b/>
          <w:sz w:val="22"/>
          <w:szCs w:val="22"/>
        </w:rPr>
      </w:pPr>
    </w:p>
    <w:p w14:paraId="54C8DE60" w14:textId="609DC2EC" w:rsidR="0090014C" w:rsidRPr="000A7788" w:rsidRDefault="00411C83" w:rsidP="0090014C">
      <w:pPr>
        <w:ind w:left="284"/>
        <w:rPr>
          <w:rFonts w:asciiTheme="minorHAnsi" w:hAnsiTheme="minorHAnsi" w:cstheme="minorHAnsi"/>
          <w:sz w:val="22"/>
          <w:szCs w:val="22"/>
        </w:rPr>
      </w:pPr>
      <w:r w:rsidRPr="003A57D9">
        <w:rPr>
          <w:rFonts w:asciiTheme="minorHAnsi" w:hAnsiTheme="minorHAnsi" w:cstheme="minorHAnsi"/>
          <w:b/>
          <w:sz w:val="22"/>
          <w:szCs w:val="22"/>
        </w:rPr>
        <w:t>Location:</w:t>
      </w:r>
      <w:r w:rsidRPr="003A57D9">
        <w:rPr>
          <w:rFonts w:asciiTheme="minorHAnsi" w:hAnsiTheme="minorHAnsi" w:cstheme="minorHAnsi"/>
          <w:b/>
          <w:sz w:val="22"/>
          <w:szCs w:val="22"/>
        </w:rPr>
        <w:tab/>
      </w:r>
      <w:r w:rsidRPr="003A57D9">
        <w:rPr>
          <w:rFonts w:asciiTheme="minorHAnsi" w:hAnsiTheme="minorHAnsi" w:cstheme="minorHAnsi"/>
          <w:b/>
          <w:sz w:val="22"/>
          <w:szCs w:val="22"/>
        </w:rPr>
        <w:tab/>
      </w:r>
      <w:r w:rsidRPr="003A57D9">
        <w:rPr>
          <w:rFonts w:asciiTheme="minorHAnsi" w:hAnsiTheme="minorHAnsi" w:cstheme="minorHAnsi"/>
          <w:b/>
          <w:sz w:val="22"/>
          <w:szCs w:val="22"/>
        </w:rPr>
        <w:tab/>
      </w:r>
      <w:r w:rsidR="000A7788" w:rsidRPr="000A7788">
        <w:rPr>
          <w:rFonts w:asciiTheme="minorHAnsi" w:hAnsiTheme="minorHAnsi" w:cstheme="minorHAnsi"/>
          <w:sz w:val="22"/>
          <w:szCs w:val="22"/>
        </w:rPr>
        <w:t>PAS 2083</w:t>
      </w:r>
      <w:r w:rsidR="0090014C" w:rsidRPr="000A7788">
        <w:rPr>
          <w:rFonts w:asciiTheme="minorHAnsi" w:hAnsiTheme="minorHAnsi" w:cstheme="minorHAnsi"/>
          <w:sz w:val="22"/>
          <w:szCs w:val="22"/>
        </w:rPr>
        <w:t xml:space="preserve"> Thursday </w:t>
      </w:r>
      <w:r w:rsidR="000A7788" w:rsidRPr="000A7788">
        <w:rPr>
          <w:rFonts w:asciiTheme="minorHAnsi" w:hAnsiTheme="minorHAnsi" w:cstheme="minorHAnsi"/>
          <w:sz w:val="22"/>
          <w:szCs w:val="22"/>
        </w:rPr>
        <w:t>11:30AM – 2:20PM (Dan’s Workshop)</w:t>
      </w:r>
    </w:p>
    <w:p w14:paraId="60DC125F" w14:textId="78BF037C" w:rsidR="0090014C" w:rsidRPr="000A7788" w:rsidRDefault="0090014C" w:rsidP="00C93E78">
      <w:pPr>
        <w:rPr>
          <w:rFonts w:asciiTheme="minorHAnsi" w:hAnsiTheme="minorHAnsi" w:cstheme="minorHAnsi"/>
          <w:sz w:val="22"/>
          <w:szCs w:val="22"/>
        </w:rPr>
      </w:pPr>
      <w:r w:rsidRPr="000A7788">
        <w:rPr>
          <w:rFonts w:asciiTheme="minorHAnsi" w:hAnsiTheme="minorHAnsi" w:cstheme="minorHAnsi"/>
          <w:sz w:val="22"/>
          <w:szCs w:val="22"/>
        </w:rPr>
        <w:tab/>
      </w:r>
      <w:r w:rsidRPr="000A7788">
        <w:rPr>
          <w:rFonts w:asciiTheme="minorHAnsi" w:hAnsiTheme="minorHAnsi" w:cstheme="minorHAnsi"/>
          <w:sz w:val="22"/>
          <w:szCs w:val="22"/>
        </w:rPr>
        <w:tab/>
      </w:r>
      <w:r w:rsidRPr="000A7788">
        <w:rPr>
          <w:rFonts w:asciiTheme="minorHAnsi" w:hAnsiTheme="minorHAnsi" w:cstheme="minorHAnsi"/>
          <w:sz w:val="22"/>
          <w:szCs w:val="22"/>
        </w:rPr>
        <w:tab/>
      </w:r>
      <w:r w:rsidRPr="000A7788">
        <w:rPr>
          <w:rFonts w:asciiTheme="minorHAnsi" w:hAnsiTheme="minorHAnsi" w:cstheme="minorHAnsi"/>
          <w:sz w:val="22"/>
          <w:szCs w:val="22"/>
        </w:rPr>
        <w:tab/>
      </w:r>
      <w:r w:rsidR="00C93E78" w:rsidRPr="00C93E78">
        <w:rPr>
          <w:rFonts w:asciiTheme="minorHAnsi" w:hAnsiTheme="minorHAnsi" w:cstheme="minorHAnsi"/>
          <w:sz w:val="22"/>
          <w:szCs w:val="22"/>
        </w:rPr>
        <w:t>HH334</w:t>
      </w:r>
      <w:r w:rsidR="000A7788" w:rsidRPr="000A7788">
        <w:rPr>
          <w:rFonts w:asciiTheme="minorHAnsi" w:hAnsiTheme="minorHAnsi" w:cstheme="minorHAnsi"/>
          <w:sz w:val="22"/>
          <w:szCs w:val="22"/>
        </w:rPr>
        <w:t xml:space="preserve"> Thursday 11:30AM – 2:20PM (</w:t>
      </w:r>
      <w:proofErr w:type="spellStart"/>
      <w:r w:rsidR="000A7788" w:rsidRPr="000A7788">
        <w:rPr>
          <w:rFonts w:asciiTheme="minorHAnsi" w:hAnsiTheme="minorHAnsi" w:cstheme="minorHAnsi"/>
          <w:sz w:val="22"/>
          <w:szCs w:val="22"/>
        </w:rPr>
        <w:t>Goretty’s</w:t>
      </w:r>
      <w:proofErr w:type="spellEnd"/>
      <w:r w:rsidR="000A7788" w:rsidRPr="000A7788">
        <w:rPr>
          <w:rFonts w:asciiTheme="minorHAnsi" w:hAnsiTheme="minorHAnsi" w:cstheme="minorHAnsi"/>
          <w:sz w:val="22"/>
          <w:szCs w:val="22"/>
        </w:rPr>
        <w:t xml:space="preserve"> Workshop)</w:t>
      </w:r>
    </w:p>
    <w:p w14:paraId="49000BD7" w14:textId="1EC0840D" w:rsidR="0090014C" w:rsidRPr="00EC0877" w:rsidRDefault="0090014C" w:rsidP="0090014C">
      <w:pPr>
        <w:ind w:left="284"/>
        <w:rPr>
          <w:rFonts w:asciiTheme="minorHAnsi" w:hAnsiTheme="minorHAnsi" w:cstheme="minorHAnsi"/>
          <w:sz w:val="22"/>
          <w:szCs w:val="22"/>
        </w:rPr>
      </w:pPr>
      <w:r w:rsidRPr="00EC0877">
        <w:rPr>
          <w:rFonts w:asciiTheme="minorHAnsi" w:hAnsiTheme="minorHAnsi" w:cstheme="minorHAnsi"/>
          <w:sz w:val="22"/>
          <w:szCs w:val="22"/>
        </w:rPr>
        <w:tab/>
      </w:r>
      <w:r w:rsidRPr="00EC0877">
        <w:rPr>
          <w:rFonts w:asciiTheme="minorHAnsi" w:hAnsiTheme="minorHAnsi" w:cstheme="minorHAnsi"/>
          <w:sz w:val="22"/>
          <w:szCs w:val="22"/>
        </w:rPr>
        <w:tab/>
      </w:r>
      <w:r w:rsidRPr="00EC0877">
        <w:rPr>
          <w:rFonts w:asciiTheme="minorHAnsi" w:hAnsiTheme="minorHAnsi" w:cstheme="minorHAnsi"/>
          <w:sz w:val="22"/>
          <w:szCs w:val="22"/>
        </w:rPr>
        <w:tab/>
      </w:r>
      <w:r w:rsidRPr="00EC0877">
        <w:rPr>
          <w:rFonts w:asciiTheme="minorHAnsi" w:hAnsiTheme="minorHAnsi" w:cstheme="minorHAnsi"/>
          <w:sz w:val="22"/>
          <w:szCs w:val="22"/>
        </w:rPr>
        <w:tab/>
      </w:r>
      <w:r w:rsidR="00EC0877" w:rsidRPr="00EC0877">
        <w:rPr>
          <w:rFonts w:asciiTheme="minorHAnsi" w:hAnsiTheme="minorHAnsi" w:cstheme="minorHAnsi"/>
          <w:sz w:val="22"/>
          <w:szCs w:val="22"/>
        </w:rPr>
        <w:t>EV3 1408 Thursday 2:30PM – 5:20 PM (Lecture)</w:t>
      </w:r>
    </w:p>
    <w:p w14:paraId="31B18D5E" w14:textId="113F2127" w:rsidR="00DD4A44" w:rsidRPr="003A57D9" w:rsidRDefault="0090014C" w:rsidP="003A57D9">
      <w:pPr>
        <w:ind w:left="284"/>
        <w:rPr>
          <w:rFonts w:asciiTheme="minorHAnsi" w:hAnsiTheme="minorHAnsi" w:cstheme="minorHAnsi"/>
          <w:sz w:val="22"/>
          <w:szCs w:val="22"/>
        </w:rPr>
      </w:pPr>
      <w:r w:rsidRPr="00EC0877">
        <w:rPr>
          <w:rFonts w:asciiTheme="minorHAnsi" w:hAnsiTheme="minorHAnsi" w:cstheme="minorHAnsi"/>
          <w:sz w:val="22"/>
          <w:szCs w:val="22"/>
        </w:rPr>
        <w:tab/>
      </w:r>
      <w:r w:rsidRPr="00EC0877">
        <w:rPr>
          <w:rFonts w:asciiTheme="minorHAnsi" w:hAnsiTheme="minorHAnsi" w:cstheme="minorHAnsi"/>
          <w:sz w:val="22"/>
          <w:szCs w:val="22"/>
        </w:rPr>
        <w:tab/>
      </w:r>
      <w:r w:rsidRPr="00EC0877">
        <w:rPr>
          <w:rFonts w:asciiTheme="minorHAnsi" w:hAnsiTheme="minorHAnsi" w:cstheme="minorHAnsi"/>
          <w:sz w:val="22"/>
          <w:szCs w:val="22"/>
        </w:rPr>
        <w:tab/>
      </w:r>
      <w:r w:rsidRPr="00EC0877">
        <w:rPr>
          <w:rFonts w:asciiTheme="minorHAnsi" w:hAnsiTheme="minorHAnsi" w:cstheme="minorHAnsi"/>
          <w:sz w:val="22"/>
          <w:szCs w:val="22"/>
        </w:rPr>
        <w:tab/>
        <w:t>FINAL EVENT: E</w:t>
      </w:r>
      <w:r w:rsidR="00EC0877" w:rsidRPr="00EC0877">
        <w:rPr>
          <w:rFonts w:asciiTheme="minorHAnsi" w:hAnsiTheme="minorHAnsi" w:cstheme="minorHAnsi"/>
          <w:sz w:val="22"/>
          <w:szCs w:val="22"/>
        </w:rPr>
        <w:t>V3</w:t>
      </w:r>
      <w:r w:rsidRPr="00EC0877">
        <w:rPr>
          <w:rFonts w:asciiTheme="minorHAnsi" w:hAnsiTheme="minorHAnsi" w:cstheme="minorHAnsi"/>
          <w:sz w:val="22"/>
          <w:szCs w:val="22"/>
        </w:rPr>
        <w:t>, 4</w:t>
      </w:r>
      <w:r w:rsidRPr="00EC0877">
        <w:rPr>
          <w:rFonts w:asciiTheme="minorHAnsi" w:hAnsiTheme="minorHAnsi" w:cstheme="minorHAnsi"/>
          <w:sz w:val="22"/>
          <w:szCs w:val="22"/>
          <w:vertAlign w:val="superscript"/>
        </w:rPr>
        <w:t>th</w:t>
      </w:r>
      <w:r w:rsidRPr="00EC0877">
        <w:rPr>
          <w:rFonts w:asciiTheme="minorHAnsi" w:hAnsiTheme="minorHAnsi" w:cstheme="minorHAnsi"/>
          <w:sz w:val="22"/>
          <w:szCs w:val="22"/>
        </w:rPr>
        <w:t xml:space="preserve"> floor, 4:30-9:20 p.m. April </w:t>
      </w:r>
      <w:r w:rsidR="00EC0877" w:rsidRPr="00EC0877">
        <w:rPr>
          <w:rFonts w:asciiTheme="minorHAnsi" w:hAnsiTheme="minorHAnsi" w:cstheme="minorHAnsi"/>
          <w:sz w:val="22"/>
          <w:szCs w:val="22"/>
        </w:rPr>
        <w:t>2</w:t>
      </w:r>
      <w:r w:rsidRPr="00EC0877">
        <w:rPr>
          <w:rFonts w:asciiTheme="minorHAnsi" w:hAnsiTheme="minorHAnsi" w:cstheme="minorHAnsi"/>
          <w:sz w:val="22"/>
          <w:szCs w:val="22"/>
        </w:rPr>
        <w:t xml:space="preserve"> (one day only)</w:t>
      </w:r>
    </w:p>
    <w:p w14:paraId="4EDC1FF0" w14:textId="77777777" w:rsidR="007C1274" w:rsidRDefault="007C1274">
      <w:pPr>
        <w:pStyle w:val="Heading1"/>
        <w:spacing w:before="178"/>
        <w:ind w:left="3089" w:right="3471"/>
        <w:jc w:val="center"/>
        <w:rPr>
          <w:rFonts w:asciiTheme="minorHAnsi" w:hAnsiTheme="minorHAnsi" w:cstheme="minorHAnsi"/>
        </w:rPr>
      </w:pPr>
    </w:p>
    <w:p w14:paraId="03891D3A" w14:textId="1CF06EEC" w:rsidR="00DD4A44" w:rsidRPr="003A57D9" w:rsidRDefault="00D6313A">
      <w:pPr>
        <w:pStyle w:val="Heading1"/>
        <w:spacing w:before="178"/>
        <w:ind w:left="3089" w:right="3471"/>
        <w:jc w:val="center"/>
        <w:rPr>
          <w:rFonts w:asciiTheme="minorHAnsi" w:hAnsiTheme="minorHAnsi" w:cstheme="minorHAnsi"/>
        </w:rPr>
      </w:pPr>
      <w:r w:rsidRPr="003A57D9">
        <w:rPr>
          <w:rFonts w:asciiTheme="minorHAnsi" w:hAnsiTheme="minorHAnsi" w:cstheme="minorHAnsi"/>
        </w:rPr>
        <w:t>Contact Information</w:t>
      </w:r>
    </w:p>
    <w:p w14:paraId="3E32F7E3" w14:textId="77777777" w:rsidR="00DD4A44" w:rsidRPr="003A57D9" w:rsidRDefault="00DD4A44">
      <w:pPr>
        <w:pStyle w:val="BodyText"/>
        <w:spacing w:before="8" w:after="1"/>
        <w:rPr>
          <w:rFonts w:asciiTheme="minorHAnsi" w:hAnsiTheme="minorHAnsi" w:cstheme="minorHAnsi"/>
          <w:b/>
          <w:sz w:val="24"/>
        </w:rPr>
      </w:pPr>
    </w:p>
    <w:tbl>
      <w:tblPr>
        <w:tblW w:w="0" w:type="auto"/>
        <w:tblInd w:w="108" w:type="dxa"/>
        <w:tblBorders>
          <w:top w:val="thinThickThinSmallGap" w:sz="6" w:space="0" w:color="000000"/>
          <w:left w:val="thinThickThinSmallGap" w:sz="6" w:space="0" w:color="000000"/>
          <w:bottom w:val="thinThickThinSmallGap" w:sz="6" w:space="0" w:color="000000"/>
          <w:right w:val="thinThickThinSmallGap" w:sz="6" w:space="0" w:color="000000"/>
          <w:insideH w:val="thinThickThinSmallGap" w:sz="6" w:space="0" w:color="000000"/>
          <w:insideV w:val="thinThickThinSmallGap" w:sz="6" w:space="0" w:color="000000"/>
        </w:tblBorders>
        <w:tblLayout w:type="fixed"/>
        <w:tblCellMar>
          <w:left w:w="0" w:type="dxa"/>
          <w:right w:w="0" w:type="dxa"/>
        </w:tblCellMar>
        <w:tblLook w:val="01E0" w:firstRow="1" w:lastRow="1" w:firstColumn="1" w:lastColumn="1" w:noHBand="0" w:noVBand="0"/>
      </w:tblPr>
      <w:tblGrid>
        <w:gridCol w:w="1872"/>
        <w:gridCol w:w="3025"/>
        <w:gridCol w:w="901"/>
        <w:gridCol w:w="1203"/>
        <w:gridCol w:w="3182"/>
      </w:tblGrid>
      <w:tr w:rsidR="00DD4A44" w:rsidRPr="003A57D9" w14:paraId="72BC701A" w14:textId="77777777" w:rsidTr="0090014C">
        <w:trPr>
          <w:trHeight w:val="568"/>
        </w:trPr>
        <w:tc>
          <w:tcPr>
            <w:tcW w:w="1872" w:type="dxa"/>
            <w:tcBorders>
              <w:left w:val="single" w:sz="4" w:space="0" w:color="000000"/>
              <w:bottom w:val="single" w:sz="4" w:space="0" w:color="000000"/>
              <w:right w:val="single" w:sz="4" w:space="0" w:color="000000"/>
            </w:tcBorders>
          </w:tcPr>
          <w:p w14:paraId="445C93AF" w14:textId="77777777" w:rsidR="00DD4A44" w:rsidRPr="003A57D9" w:rsidRDefault="00D6313A">
            <w:pPr>
              <w:pStyle w:val="TableParagraph"/>
              <w:spacing w:before="86"/>
              <w:ind w:left="108"/>
              <w:rPr>
                <w:rFonts w:asciiTheme="minorHAnsi" w:hAnsiTheme="minorHAnsi" w:cstheme="minorHAnsi"/>
                <w:b/>
              </w:rPr>
            </w:pPr>
            <w:r w:rsidRPr="003A57D9">
              <w:rPr>
                <w:rFonts w:asciiTheme="minorHAnsi" w:hAnsiTheme="minorHAnsi" w:cstheme="minorHAnsi"/>
                <w:b/>
              </w:rPr>
              <w:t>Name</w:t>
            </w:r>
          </w:p>
        </w:tc>
        <w:tc>
          <w:tcPr>
            <w:tcW w:w="3025" w:type="dxa"/>
            <w:tcBorders>
              <w:left w:val="single" w:sz="4" w:space="0" w:color="000000"/>
              <w:bottom w:val="single" w:sz="4" w:space="0" w:color="000000"/>
              <w:right w:val="single" w:sz="4" w:space="0" w:color="000000"/>
            </w:tcBorders>
          </w:tcPr>
          <w:p w14:paraId="2E9A80B5" w14:textId="77777777" w:rsidR="00DD4A44" w:rsidRPr="003A57D9" w:rsidRDefault="00D6313A">
            <w:pPr>
              <w:pStyle w:val="TableParagraph"/>
              <w:spacing w:before="86"/>
              <w:ind w:left="105"/>
              <w:rPr>
                <w:rFonts w:asciiTheme="minorHAnsi" w:hAnsiTheme="minorHAnsi" w:cstheme="minorHAnsi"/>
                <w:b/>
              </w:rPr>
            </w:pPr>
            <w:r w:rsidRPr="003A57D9">
              <w:rPr>
                <w:rFonts w:asciiTheme="minorHAnsi" w:hAnsiTheme="minorHAnsi" w:cstheme="minorHAnsi"/>
                <w:b/>
              </w:rPr>
              <w:t>Email</w:t>
            </w:r>
          </w:p>
        </w:tc>
        <w:tc>
          <w:tcPr>
            <w:tcW w:w="901" w:type="dxa"/>
            <w:tcBorders>
              <w:left w:val="single" w:sz="4" w:space="0" w:color="000000"/>
              <w:bottom w:val="single" w:sz="4" w:space="0" w:color="000000"/>
              <w:right w:val="single" w:sz="4" w:space="0" w:color="000000"/>
            </w:tcBorders>
          </w:tcPr>
          <w:p w14:paraId="78487B50" w14:textId="77777777" w:rsidR="00DD4A44" w:rsidRPr="003A57D9" w:rsidRDefault="00D6313A">
            <w:pPr>
              <w:pStyle w:val="TableParagraph"/>
              <w:spacing w:before="86"/>
              <w:ind w:left="105"/>
              <w:rPr>
                <w:rFonts w:asciiTheme="minorHAnsi" w:hAnsiTheme="minorHAnsi" w:cstheme="minorHAnsi"/>
                <w:b/>
              </w:rPr>
            </w:pPr>
            <w:r w:rsidRPr="003A57D9">
              <w:rPr>
                <w:rFonts w:asciiTheme="minorHAnsi" w:hAnsiTheme="minorHAnsi" w:cstheme="minorHAnsi"/>
                <w:b/>
              </w:rPr>
              <w:t>Phone</w:t>
            </w:r>
          </w:p>
        </w:tc>
        <w:tc>
          <w:tcPr>
            <w:tcW w:w="1203" w:type="dxa"/>
            <w:tcBorders>
              <w:left w:val="single" w:sz="4" w:space="0" w:color="000000"/>
              <w:bottom w:val="single" w:sz="4" w:space="0" w:color="000000"/>
              <w:right w:val="single" w:sz="4" w:space="0" w:color="000000"/>
            </w:tcBorders>
          </w:tcPr>
          <w:p w14:paraId="0FAFAAEB" w14:textId="77777777" w:rsidR="00DD4A44" w:rsidRPr="003A57D9" w:rsidRDefault="00D6313A">
            <w:pPr>
              <w:pStyle w:val="TableParagraph"/>
              <w:spacing w:before="86"/>
              <w:ind w:left="102"/>
              <w:rPr>
                <w:rFonts w:asciiTheme="minorHAnsi" w:hAnsiTheme="minorHAnsi" w:cstheme="minorHAnsi"/>
                <w:b/>
              </w:rPr>
            </w:pPr>
            <w:r w:rsidRPr="003A57D9">
              <w:rPr>
                <w:rFonts w:asciiTheme="minorHAnsi" w:hAnsiTheme="minorHAnsi" w:cstheme="minorHAnsi"/>
                <w:b/>
              </w:rPr>
              <w:t>Office</w:t>
            </w:r>
          </w:p>
        </w:tc>
        <w:tc>
          <w:tcPr>
            <w:tcW w:w="3182" w:type="dxa"/>
            <w:tcBorders>
              <w:left w:val="single" w:sz="4" w:space="0" w:color="000000"/>
              <w:bottom w:val="single" w:sz="4" w:space="0" w:color="000000"/>
              <w:right w:val="single" w:sz="4" w:space="0" w:color="000000"/>
            </w:tcBorders>
          </w:tcPr>
          <w:p w14:paraId="613CC0C7" w14:textId="77777777" w:rsidR="00DD4A44" w:rsidRPr="003A57D9" w:rsidRDefault="00D6313A">
            <w:pPr>
              <w:pStyle w:val="TableParagraph"/>
              <w:spacing w:before="86"/>
              <w:ind w:left="106"/>
              <w:rPr>
                <w:rFonts w:asciiTheme="minorHAnsi" w:hAnsiTheme="minorHAnsi" w:cstheme="minorHAnsi"/>
                <w:b/>
              </w:rPr>
            </w:pPr>
            <w:r w:rsidRPr="003A57D9">
              <w:rPr>
                <w:rFonts w:asciiTheme="minorHAnsi" w:hAnsiTheme="minorHAnsi" w:cstheme="minorHAnsi"/>
                <w:b/>
              </w:rPr>
              <w:t>Office Hours</w:t>
            </w:r>
          </w:p>
        </w:tc>
      </w:tr>
      <w:tr w:rsidR="00DD4A44" w:rsidRPr="003A57D9" w14:paraId="3FABD71F" w14:textId="77777777" w:rsidTr="0090014C">
        <w:trPr>
          <w:trHeight w:val="797"/>
        </w:trPr>
        <w:tc>
          <w:tcPr>
            <w:tcW w:w="1872" w:type="dxa"/>
            <w:tcBorders>
              <w:top w:val="single" w:sz="4" w:space="0" w:color="000000"/>
              <w:left w:val="single" w:sz="4" w:space="0" w:color="000000"/>
              <w:bottom w:val="single" w:sz="4" w:space="0" w:color="000000"/>
              <w:right w:val="single" w:sz="4" w:space="0" w:color="000000"/>
            </w:tcBorders>
          </w:tcPr>
          <w:p w14:paraId="42257F2B" w14:textId="77777777" w:rsidR="00DD4A44" w:rsidRPr="003A57D9" w:rsidRDefault="00D6313A">
            <w:pPr>
              <w:pStyle w:val="TableParagraph"/>
              <w:spacing w:before="71" w:line="256" w:lineRule="auto"/>
              <w:ind w:left="108" w:right="389"/>
              <w:rPr>
                <w:rFonts w:asciiTheme="minorHAnsi" w:hAnsiTheme="minorHAnsi" w:cstheme="minorHAnsi"/>
              </w:rPr>
            </w:pPr>
            <w:r w:rsidRPr="003A57D9">
              <w:rPr>
                <w:rFonts w:asciiTheme="minorHAnsi" w:hAnsiTheme="minorHAnsi" w:cstheme="minorHAnsi"/>
              </w:rPr>
              <w:t xml:space="preserve">Dr. </w:t>
            </w:r>
            <w:proofErr w:type="spellStart"/>
            <w:r w:rsidRPr="003A57D9">
              <w:rPr>
                <w:rFonts w:asciiTheme="minorHAnsi" w:hAnsiTheme="minorHAnsi" w:cstheme="minorHAnsi"/>
              </w:rPr>
              <w:t>Goretty</w:t>
            </w:r>
            <w:proofErr w:type="spellEnd"/>
            <w:r w:rsidRPr="003A57D9">
              <w:rPr>
                <w:rFonts w:asciiTheme="minorHAnsi" w:hAnsiTheme="minorHAnsi" w:cstheme="minorHAnsi"/>
              </w:rPr>
              <w:t xml:space="preserve"> Dias</w:t>
            </w:r>
          </w:p>
        </w:tc>
        <w:tc>
          <w:tcPr>
            <w:tcW w:w="3025" w:type="dxa"/>
            <w:tcBorders>
              <w:top w:val="single" w:sz="4" w:space="0" w:color="000000"/>
              <w:left w:val="single" w:sz="4" w:space="0" w:color="000000"/>
              <w:bottom w:val="single" w:sz="4" w:space="0" w:color="000000"/>
              <w:right w:val="single" w:sz="4" w:space="0" w:color="000000"/>
            </w:tcBorders>
          </w:tcPr>
          <w:p w14:paraId="338C79DA" w14:textId="77777777" w:rsidR="00DD4A44" w:rsidRPr="003A57D9" w:rsidRDefault="00771E50">
            <w:pPr>
              <w:pStyle w:val="TableParagraph"/>
              <w:spacing w:before="71"/>
              <w:ind w:left="105"/>
              <w:rPr>
                <w:rFonts w:asciiTheme="minorHAnsi" w:hAnsiTheme="minorHAnsi" w:cstheme="minorHAnsi"/>
              </w:rPr>
            </w:pPr>
            <w:hyperlink r:id="rId8">
              <w:r w:rsidR="00D6313A" w:rsidRPr="003A57D9">
                <w:rPr>
                  <w:rFonts w:asciiTheme="minorHAnsi" w:hAnsiTheme="minorHAnsi" w:cstheme="minorHAnsi"/>
                  <w:color w:val="0562C1"/>
                  <w:u w:val="single" w:color="0000FF"/>
                </w:rPr>
                <w:t>gdias@uwaterloo.ca</w:t>
              </w:r>
            </w:hyperlink>
          </w:p>
        </w:tc>
        <w:tc>
          <w:tcPr>
            <w:tcW w:w="901" w:type="dxa"/>
            <w:tcBorders>
              <w:top w:val="single" w:sz="4" w:space="0" w:color="000000"/>
              <w:left w:val="single" w:sz="4" w:space="0" w:color="000000"/>
              <w:bottom w:val="single" w:sz="4" w:space="0" w:color="000000"/>
              <w:right w:val="single" w:sz="4" w:space="0" w:color="000000"/>
            </w:tcBorders>
          </w:tcPr>
          <w:p w14:paraId="2F2B62E2" w14:textId="77777777" w:rsidR="00DD4A44" w:rsidRPr="003A57D9" w:rsidRDefault="00D6313A">
            <w:pPr>
              <w:pStyle w:val="TableParagraph"/>
              <w:spacing w:before="71"/>
              <w:ind w:left="105"/>
              <w:rPr>
                <w:rFonts w:asciiTheme="minorHAnsi" w:hAnsiTheme="minorHAnsi" w:cstheme="minorHAnsi"/>
              </w:rPr>
            </w:pPr>
            <w:r w:rsidRPr="003A57D9">
              <w:rPr>
                <w:rFonts w:asciiTheme="minorHAnsi" w:hAnsiTheme="minorHAnsi" w:cstheme="minorHAnsi"/>
              </w:rPr>
              <w:t>x38571</w:t>
            </w:r>
          </w:p>
        </w:tc>
        <w:tc>
          <w:tcPr>
            <w:tcW w:w="1203" w:type="dxa"/>
            <w:tcBorders>
              <w:top w:val="single" w:sz="4" w:space="0" w:color="000000"/>
              <w:left w:val="single" w:sz="4" w:space="0" w:color="000000"/>
              <w:bottom w:val="single" w:sz="4" w:space="0" w:color="000000"/>
              <w:right w:val="single" w:sz="4" w:space="0" w:color="000000"/>
            </w:tcBorders>
          </w:tcPr>
          <w:p w14:paraId="2E7D44E8" w14:textId="77777777" w:rsidR="00DD4A44" w:rsidRPr="003A57D9" w:rsidRDefault="00D6313A">
            <w:pPr>
              <w:pStyle w:val="TableParagraph"/>
              <w:spacing w:before="71"/>
              <w:ind w:left="102"/>
              <w:rPr>
                <w:rFonts w:asciiTheme="minorHAnsi" w:hAnsiTheme="minorHAnsi" w:cstheme="minorHAnsi"/>
              </w:rPr>
            </w:pPr>
            <w:r w:rsidRPr="003A57D9">
              <w:rPr>
                <w:rFonts w:asciiTheme="minorHAnsi" w:hAnsiTheme="minorHAnsi" w:cstheme="minorHAnsi"/>
              </w:rPr>
              <w:t>EV3 4251</w:t>
            </w:r>
          </w:p>
        </w:tc>
        <w:tc>
          <w:tcPr>
            <w:tcW w:w="3182" w:type="dxa"/>
            <w:tcBorders>
              <w:top w:val="single" w:sz="4" w:space="0" w:color="000000"/>
              <w:left w:val="single" w:sz="4" w:space="0" w:color="000000"/>
              <w:bottom w:val="single" w:sz="4" w:space="0" w:color="000000"/>
              <w:right w:val="single" w:sz="4" w:space="0" w:color="000000"/>
            </w:tcBorders>
          </w:tcPr>
          <w:p w14:paraId="16C932BA" w14:textId="2C58BAB3" w:rsidR="00DD4A44" w:rsidRPr="003A57D9" w:rsidRDefault="00EA661C">
            <w:pPr>
              <w:pStyle w:val="TableParagraph"/>
              <w:spacing w:before="71"/>
              <w:ind w:left="161"/>
              <w:rPr>
                <w:rFonts w:asciiTheme="minorHAnsi" w:hAnsiTheme="minorHAnsi" w:cstheme="minorHAnsi"/>
              </w:rPr>
            </w:pPr>
            <w:r w:rsidRPr="00566005">
              <w:rPr>
                <w:rFonts w:asciiTheme="minorHAnsi" w:hAnsiTheme="minorHAnsi" w:cstheme="minorHAnsi"/>
              </w:rPr>
              <w:t>Wed. 2:00 – 3:00 p.m.</w:t>
            </w:r>
          </w:p>
        </w:tc>
      </w:tr>
      <w:tr w:rsidR="00DD4A44" w:rsidRPr="003A57D9" w14:paraId="04A37453" w14:textId="77777777" w:rsidTr="0090014C">
        <w:trPr>
          <w:trHeight w:val="767"/>
        </w:trPr>
        <w:tc>
          <w:tcPr>
            <w:tcW w:w="1872" w:type="dxa"/>
            <w:tcBorders>
              <w:top w:val="single" w:sz="4" w:space="0" w:color="000000"/>
              <w:left w:val="single" w:sz="4" w:space="0" w:color="000000"/>
              <w:bottom w:val="single" w:sz="4" w:space="0" w:color="000000"/>
              <w:right w:val="single" w:sz="4" w:space="0" w:color="000000"/>
            </w:tcBorders>
          </w:tcPr>
          <w:p w14:paraId="3E689A07" w14:textId="77777777" w:rsidR="00DD4A44" w:rsidRPr="003A57D9" w:rsidRDefault="00D6313A">
            <w:pPr>
              <w:pStyle w:val="TableParagraph"/>
              <w:spacing w:before="71" w:line="256" w:lineRule="auto"/>
              <w:ind w:left="108" w:right="677"/>
              <w:rPr>
                <w:rFonts w:asciiTheme="minorHAnsi" w:hAnsiTheme="minorHAnsi" w:cstheme="minorHAnsi"/>
              </w:rPr>
            </w:pPr>
            <w:r w:rsidRPr="003A57D9">
              <w:rPr>
                <w:rFonts w:asciiTheme="minorHAnsi" w:hAnsiTheme="minorHAnsi" w:cstheme="minorHAnsi"/>
              </w:rPr>
              <w:t>Dr. Dan Murray</w:t>
            </w:r>
          </w:p>
        </w:tc>
        <w:tc>
          <w:tcPr>
            <w:tcW w:w="3025" w:type="dxa"/>
            <w:tcBorders>
              <w:top w:val="single" w:sz="4" w:space="0" w:color="000000"/>
              <w:left w:val="single" w:sz="4" w:space="0" w:color="000000"/>
              <w:bottom w:val="single" w:sz="4" w:space="0" w:color="000000"/>
              <w:right w:val="single" w:sz="4" w:space="0" w:color="000000"/>
            </w:tcBorders>
          </w:tcPr>
          <w:p w14:paraId="4DE9C93F" w14:textId="5BA07484" w:rsidR="00DD4A44" w:rsidRPr="003A57D9" w:rsidRDefault="00771E50">
            <w:pPr>
              <w:pStyle w:val="TableParagraph"/>
              <w:spacing w:before="71"/>
              <w:ind w:left="105"/>
              <w:rPr>
                <w:rFonts w:asciiTheme="minorHAnsi" w:hAnsiTheme="minorHAnsi" w:cstheme="minorHAnsi"/>
              </w:rPr>
            </w:pPr>
            <w:hyperlink r:id="rId9" w:history="1">
              <w:r w:rsidR="00EC0877" w:rsidRPr="00A53D8F">
                <w:rPr>
                  <w:rStyle w:val="Hyperlink"/>
                  <w:rFonts w:asciiTheme="minorHAnsi" w:hAnsiTheme="minorHAnsi" w:cstheme="minorHAnsi"/>
                </w:rPr>
                <w:t>dan.murray@uwaterloo.ca</w:t>
              </w:r>
            </w:hyperlink>
          </w:p>
        </w:tc>
        <w:tc>
          <w:tcPr>
            <w:tcW w:w="901" w:type="dxa"/>
            <w:tcBorders>
              <w:top w:val="single" w:sz="4" w:space="0" w:color="000000"/>
              <w:left w:val="single" w:sz="4" w:space="0" w:color="000000"/>
              <w:bottom w:val="single" w:sz="4" w:space="0" w:color="000000"/>
              <w:right w:val="single" w:sz="4" w:space="0" w:color="000000"/>
            </w:tcBorders>
          </w:tcPr>
          <w:p w14:paraId="1CDA5366" w14:textId="77777777" w:rsidR="00DD4A44" w:rsidRPr="003A57D9" w:rsidRDefault="00D6313A">
            <w:pPr>
              <w:pStyle w:val="TableParagraph"/>
              <w:spacing w:before="71"/>
              <w:ind w:left="105"/>
              <w:rPr>
                <w:rFonts w:asciiTheme="minorHAnsi" w:hAnsiTheme="minorHAnsi" w:cstheme="minorHAnsi"/>
              </w:rPr>
            </w:pPr>
            <w:r w:rsidRPr="003A57D9">
              <w:rPr>
                <w:rFonts w:asciiTheme="minorHAnsi" w:hAnsiTheme="minorHAnsi" w:cstheme="minorHAnsi"/>
              </w:rPr>
              <w:t>x31898</w:t>
            </w:r>
          </w:p>
        </w:tc>
        <w:tc>
          <w:tcPr>
            <w:tcW w:w="1203" w:type="dxa"/>
            <w:tcBorders>
              <w:top w:val="single" w:sz="4" w:space="0" w:color="000000"/>
              <w:left w:val="single" w:sz="4" w:space="0" w:color="000000"/>
              <w:bottom w:val="single" w:sz="4" w:space="0" w:color="000000"/>
              <w:right w:val="single" w:sz="4" w:space="0" w:color="000000"/>
            </w:tcBorders>
          </w:tcPr>
          <w:p w14:paraId="7EBE3DE7" w14:textId="77777777" w:rsidR="00DD4A44" w:rsidRPr="003A57D9" w:rsidRDefault="00D6313A">
            <w:pPr>
              <w:pStyle w:val="TableParagraph"/>
              <w:spacing w:before="71"/>
              <w:ind w:left="102"/>
              <w:rPr>
                <w:rFonts w:asciiTheme="minorHAnsi" w:hAnsiTheme="minorHAnsi" w:cstheme="minorHAnsi"/>
              </w:rPr>
            </w:pPr>
            <w:r w:rsidRPr="003A57D9">
              <w:rPr>
                <w:rFonts w:asciiTheme="minorHAnsi" w:hAnsiTheme="minorHAnsi" w:cstheme="minorHAnsi"/>
              </w:rPr>
              <w:t>EV3 4239</w:t>
            </w:r>
          </w:p>
        </w:tc>
        <w:tc>
          <w:tcPr>
            <w:tcW w:w="3182" w:type="dxa"/>
            <w:tcBorders>
              <w:top w:val="single" w:sz="4" w:space="0" w:color="000000"/>
              <w:left w:val="single" w:sz="4" w:space="0" w:color="000000"/>
              <w:bottom w:val="single" w:sz="4" w:space="0" w:color="000000"/>
              <w:right w:val="single" w:sz="4" w:space="0" w:color="000000"/>
            </w:tcBorders>
          </w:tcPr>
          <w:p w14:paraId="6359BC8E" w14:textId="2A8A6DEE" w:rsidR="00DD4A44" w:rsidRPr="003A57D9" w:rsidRDefault="00D77BD8">
            <w:pPr>
              <w:pStyle w:val="TableParagraph"/>
              <w:spacing w:before="71"/>
              <w:ind w:left="106"/>
              <w:rPr>
                <w:rFonts w:asciiTheme="minorHAnsi" w:hAnsiTheme="minorHAnsi" w:cstheme="minorHAnsi"/>
              </w:rPr>
            </w:pPr>
            <w:r w:rsidRPr="00187D24">
              <w:rPr>
                <w:rFonts w:asciiTheme="minorHAnsi" w:hAnsiTheme="minorHAnsi" w:cstheme="minorHAnsi"/>
              </w:rPr>
              <w:t xml:space="preserve">Tues. </w:t>
            </w:r>
            <w:r w:rsidR="00187D24" w:rsidRPr="00187D24">
              <w:rPr>
                <w:rFonts w:asciiTheme="minorHAnsi" w:hAnsiTheme="minorHAnsi" w:cstheme="minorHAnsi"/>
              </w:rPr>
              <w:t>1:30PM – 2:30PM</w:t>
            </w:r>
            <w:r w:rsidRPr="00187D24">
              <w:rPr>
                <w:rFonts w:asciiTheme="minorHAnsi" w:hAnsiTheme="minorHAnsi" w:cstheme="minorHAnsi"/>
              </w:rPr>
              <w:t xml:space="preserve"> </w:t>
            </w:r>
          </w:p>
        </w:tc>
      </w:tr>
      <w:tr w:rsidR="00DD4A44" w:rsidRPr="003A57D9" w14:paraId="59C75619" w14:textId="77777777" w:rsidTr="0090014C">
        <w:trPr>
          <w:trHeight w:val="636"/>
        </w:trPr>
        <w:tc>
          <w:tcPr>
            <w:tcW w:w="1872" w:type="dxa"/>
            <w:tcBorders>
              <w:top w:val="single" w:sz="4" w:space="0" w:color="000000"/>
              <w:left w:val="single" w:sz="4" w:space="0" w:color="000000"/>
              <w:bottom w:val="single" w:sz="4" w:space="0" w:color="000000"/>
              <w:right w:val="single" w:sz="4" w:space="0" w:color="000000"/>
            </w:tcBorders>
          </w:tcPr>
          <w:p w14:paraId="0DB23460" w14:textId="4A72CEE6" w:rsidR="00DD4A44" w:rsidRPr="007C1274" w:rsidRDefault="00EC0877">
            <w:pPr>
              <w:pStyle w:val="TableParagraph"/>
              <w:spacing w:before="72" w:line="256" w:lineRule="auto"/>
              <w:ind w:left="108"/>
              <w:rPr>
                <w:rFonts w:asciiTheme="minorHAnsi" w:hAnsiTheme="minorHAnsi" w:cstheme="minorHAnsi"/>
                <w:highlight w:val="yellow"/>
              </w:rPr>
            </w:pPr>
            <w:r w:rsidRPr="00B47FA5">
              <w:rPr>
                <w:rFonts w:asciiTheme="minorHAnsi" w:hAnsiTheme="minorHAnsi" w:cstheme="minorHAnsi"/>
                <w:bCs/>
              </w:rPr>
              <w:t xml:space="preserve">Leah </w:t>
            </w:r>
            <w:r w:rsidRPr="00EC0877">
              <w:rPr>
                <w:rFonts w:asciiTheme="minorHAnsi" w:hAnsiTheme="minorHAnsi" w:cstheme="minorHAnsi"/>
                <w:bCs/>
              </w:rPr>
              <w:t>Whittaker</w:t>
            </w:r>
          </w:p>
        </w:tc>
        <w:tc>
          <w:tcPr>
            <w:tcW w:w="3025" w:type="dxa"/>
            <w:tcBorders>
              <w:top w:val="single" w:sz="4" w:space="0" w:color="000000"/>
              <w:left w:val="single" w:sz="4" w:space="0" w:color="000000"/>
              <w:bottom w:val="single" w:sz="4" w:space="0" w:color="000000"/>
              <w:right w:val="single" w:sz="4" w:space="0" w:color="000000"/>
            </w:tcBorders>
          </w:tcPr>
          <w:p w14:paraId="088FFE67" w14:textId="6756A282" w:rsidR="0090014C" w:rsidRPr="00EC0877" w:rsidRDefault="00EC0877" w:rsidP="00EC0877">
            <w:pPr>
              <w:pStyle w:val="TableParagraph"/>
              <w:ind w:left="143"/>
              <w:rPr>
                <w:rFonts w:asciiTheme="minorHAnsi" w:hAnsiTheme="minorHAnsi" w:cstheme="minorHAnsi"/>
                <w:highlight w:val="yellow"/>
              </w:rPr>
            </w:pPr>
            <w:r w:rsidRPr="00EC0877">
              <w:rPr>
                <w:rFonts w:asciiTheme="minorHAnsi" w:hAnsiTheme="minorHAnsi" w:cstheme="minorHAnsi"/>
              </w:rPr>
              <w:t>l3whittaker@uwaterloo.ca</w:t>
            </w:r>
          </w:p>
        </w:tc>
        <w:tc>
          <w:tcPr>
            <w:tcW w:w="901" w:type="dxa"/>
            <w:tcBorders>
              <w:top w:val="single" w:sz="4" w:space="0" w:color="000000"/>
              <w:left w:val="single" w:sz="4" w:space="0" w:color="000000"/>
              <w:bottom w:val="single" w:sz="4" w:space="0" w:color="000000"/>
              <w:right w:val="single" w:sz="4" w:space="0" w:color="000000"/>
            </w:tcBorders>
          </w:tcPr>
          <w:p w14:paraId="171F5963" w14:textId="77777777" w:rsidR="00DD4A44" w:rsidRPr="003A57D9" w:rsidRDefault="00DD4A44">
            <w:pPr>
              <w:pStyle w:val="TableParagraph"/>
              <w:rPr>
                <w:rFonts w:asciiTheme="minorHAnsi" w:hAnsiTheme="minorHAnsi" w:cstheme="minorHAnsi"/>
              </w:rPr>
            </w:pPr>
          </w:p>
        </w:tc>
        <w:tc>
          <w:tcPr>
            <w:tcW w:w="1203" w:type="dxa"/>
            <w:tcBorders>
              <w:top w:val="single" w:sz="4" w:space="0" w:color="000000"/>
              <w:left w:val="single" w:sz="4" w:space="0" w:color="000000"/>
              <w:bottom w:val="single" w:sz="4" w:space="0" w:color="000000"/>
              <w:right w:val="single" w:sz="4" w:space="0" w:color="000000"/>
            </w:tcBorders>
          </w:tcPr>
          <w:p w14:paraId="28B4E5A3" w14:textId="77777777" w:rsidR="00DD4A44" w:rsidRPr="003A57D9" w:rsidRDefault="00DD4A44">
            <w:pPr>
              <w:pStyle w:val="TableParagraph"/>
              <w:rPr>
                <w:rFonts w:asciiTheme="minorHAnsi" w:hAnsiTheme="minorHAnsi" w:cstheme="minorHAnsi"/>
              </w:rPr>
            </w:pPr>
          </w:p>
        </w:tc>
        <w:tc>
          <w:tcPr>
            <w:tcW w:w="3182" w:type="dxa"/>
            <w:tcBorders>
              <w:top w:val="single" w:sz="4" w:space="0" w:color="000000"/>
              <w:left w:val="single" w:sz="4" w:space="0" w:color="000000"/>
              <w:bottom w:val="single" w:sz="4" w:space="0" w:color="000000"/>
              <w:right w:val="single" w:sz="4" w:space="0" w:color="000000"/>
            </w:tcBorders>
          </w:tcPr>
          <w:p w14:paraId="3EDA5A4F" w14:textId="2A97A036" w:rsidR="00DD4A44" w:rsidRPr="003A57D9" w:rsidRDefault="00EC0877">
            <w:pPr>
              <w:pStyle w:val="TableParagraph"/>
              <w:spacing w:before="72"/>
              <w:ind w:left="106"/>
              <w:rPr>
                <w:rFonts w:asciiTheme="minorHAnsi" w:hAnsiTheme="minorHAnsi" w:cstheme="minorHAnsi"/>
              </w:rPr>
            </w:pPr>
            <w:r>
              <w:rPr>
                <w:rFonts w:asciiTheme="minorHAnsi" w:hAnsiTheme="minorHAnsi" w:cstheme="minorHAnsi"/>
              </w:rPr>
              <w:t>By appt.</w:t>
            </w:r>
          </w:p>
        </w:tc>
      </w:tr>
      <w:tr w:rsidR="0090014C" w:rsidRPr="003A57D9" w14:paraId="4A62055A" w14:textId="77777777" w:rsidTr="0090014C">
        <w:trPr>
          <w:trHeight w:val="636"/>
        </w:trPr>
        <w:tc>
          <w:tcPr>
            <w:tcW w:w="1872" w:type="dxa"/>
            <w:tcBorders>
              <w:top w:val="single" w:sz="4" w:space="0" w:color="000000"/>
              <w:left w:val="single" w:sz="4" w:space="0" w:color="000000"/>
              <w:bottom w:val="single" w:sz="4" w:space="0" w:color="000000"/>
              <w:right w:val="single" w:sz="4" w:space="0" w:color="000000"/>
            </w:tcBorders>
          </w:tcPr>
          <w:p w14:paraId="6F6884E5" w14:textId="273A2550" w:rsidR="0090014C" w:rsidRPr="007C1274" w:rsidRDefault="00EC0877">
            <w:pPr>
              <w:pStyle w:val="TableParagraph"/>
              <w:spacing w:before="72" w:line="256" w:lineRule="auto"/>
              <w:ind w:left="108"/>
              <w:rPr>
                <w:rFonts w:asciiTheme="minorHAnsi" w:hAnsiTheme="minorHAnsi" w:cstheme="minorHAnsi"/>
                <w:highlight w:val="yellow"/>
              </w:rPr>
            </w:pPr>
            <w:r w:rsidRPr="00EC0877">
              <w:rPr>
                <w:rFonts w:asciiTheme="minorHAnsi" w:hAnsiTheme="minorHAnsi" w:cstheme="minorHAnsi"/>
              </w:rPr>
              <w:t xml:space="preserve">Jerzy </w:t>
            </w:r>
            <w:proofErr w:type="spellStart"/>
            <w:r w:rsidRPr="00EC0877">
              <w:rPr>
                <w:rFonts w:asciiTheme="minorHAnsi" w:hAnsiTheme="minorHAnsi" w:cstheme="minorHAnsi"/>
              </w:rPr>
              <w:t>Judyn</w:t>
            </w:r>
            <w:proofErr w:type="spellEnd"/>
          </w:p>
        </w:tc>
        <w:tc>
          <w:tcPr>
            <w:tcW w:w="3025" w:type="dxa"/>
            <w:tcBorders>
              <w:top w:val="single" w:sz="4" w:space="0" w:color="000000"/>
              <w:left w:val="single" w:sz="4" w:space="0" w:color="000000"/>
              <w:bottom w:val="single" w:sz="4" w:space="0" w:color="000000"/>
              <w:right w:val="single" w:sz="4" w:space="0" w:color="000000"/>
            </w:tcBorders>
          </w:tcPr>
          <w:p w14:paraId="17BF2866" w14:textId="0A4661ED" w:rsidR="0090014C" w:rsidRPr="00EC0877" w:rsidRDefault="00EC0877" w:rsidP="00EC0877">
            <w:pPr>
              <w:ind w:left="143"/>
              <w:rPr>
                <w:rFonts w:asciiTheme="minorHAnsi" w:hAnsiTheme="minorHAnsi" w:cstheme="minorHAnsi"/>
                <w:sz w:val="22"/>
                <w:szCs w:val="22"/>
                <w:highlight w:val="yellow"/>
              </w:rPr>
            </w:pPr>
            <w:r w:rsidRPr="00EC0877">
              <w:rPr>
                <w:rFonts w:asciiTheme="minorHAnsi" w:hAnsiTheme="minorHAnsi" w:cstheme="minorHAnsi"/>
                <w:sz w:val="22"/>
                <w:szCs w:val="22"/>
              </w:rPr>
              <w:t>matthew.judyn@uwaterloo.ca</w:t>
            </w:r>
          </w:p>
        </w:tc>
        <w:tc>
          <w:tcPr>
            <w:tcW w:w="901" w:type="dxa"/>
            <w:tcBorders>
              <w:top w:val="single" w:sz="4" w:space="0" w:color="000000"/>
              <w:left w:val="single" w:sz="4" w:space="0" w:color="000000"/>
              <w:bottom w:val="single" w:sz="4" w:space="0" w:color="000000"/>
              <w:right w:val="single" w:sz="4" w:space="0" w:color="000000"/>
            </w:tcBorders>
          </w:tcPr>
          <w:p w14:paraId="1B7D976A" w14:textId="77777777" w:rsidR="0090014C" w:rsidRPr="003A57D9" w:rsidRDefault="0090014C">
            <w:pPr>
              <w:pStyle w:val="TableParagraph"/>
              <w:rPr>
                <w:rFonts w:asciiTheme="minorHAnsi" w:hAnsiTheme="minorHAnsi" w:cstheme="minorHAnsi"/>
              </w:rPr>
            </w:pPr>
          </w:p>
        </w:tc>
        <w:tc>
          <w:tcPr>
            <w:tcW w:w="1203" w:type="dxa"/>
            <w:tcBorders>
              <w:top w:val="single" w:sz="4" w:space="0" w:color="000000"/>
              <w:left w:val="single" w:sz="4" w:space="0" w:color="000000"/>
              <w:bottom w:val="single" w:sz="4" w:space="0" w:color="000000"/>
              <w:right w:val="single" w:sz="4" w:space="0" w:color="000000"/>
            </w:tcBorders>
          </w:tcPr>
          <w:p w14:paraId="3C26867D" w14:textId="77777777" w:rsidR="0090014C" w:rsidRPr="003A57D9" w:rsidRDefault="0090014C">
            <w:pPr>
              <w:pStyle w:val="TableParagraph"/>
              <w:rPr>
                <w:rFonts w:asciiTheme="minorHAnsi" w:hAnsiTheme="minorHAnsi" w:cstheme="minorHAnsi"/>
              </w:rPr>
            </w:pPr>
          </w:p>
        </w:tc>
        <w:tc>
          <w:tcPr>
            <w:tcW w:w="3182" w:type="dxa"/>
            <w:tcBorders>
              <w:top w:val="single" w:sz="4" w:space="0" w:color="000000"/>
              <w:left w:val="single" w:sz="4" w:space="0" w:color="000000"/>
              <w:bottom w:val="single" w:sz="4" w:space="0" w:color="000000"/>
              <w:right w:val="single" w:sz="4" w:space="0" w:color="000000"/>
            </w:tcBorders>
          </w:tcPr>
          <w:p w14:paraId="2D02401B" w14:textId="3A3FE313" w:rsidR="0090014C" w:rsidRPr="003A57D9" w:rsidRDefault="00EC0877">
            <w:pPr>
              <w:pStyle w:val="TableParagraph"/>
              <w:spacing w:before="72"/>
              <w:ind w:left="106"/>
              <w:rPr>
                <w:rFonts w:asciiTheme="minorHAnsi" w:hAnsiTheme="minorHAnsi" w:cstheme="minorHAnsi"/>
              </w:rPr>
            </w:pPr>
            <w:r>
              <w:rPr>
                <w:rFonts w:asciiTheme="minorHAnsi" w:hAnsiTheme="minorHAnsi" w:cstheme="minorHAnsi"/>
              </w:rPr>
              <w:t>By appt.</w:t>
            </w:r>
          </w:p>
        </w:tc>
      </w:tr>
    </w:tbl>
    <w:p w14:paraId="4F3EEF46" w14:textId="77777777" w:rsidR="00DD4A44" w:rsidRPr="003A57D9" w:rsidRDefault="00D6313A">
      <w:pPr>
        <w:pStyle w:val="BodyText"/>
        <w:spacing w:before="247"/>
        <w:ind w:left="202"/>
        <w:rPr>
          <w:rFonts w:asciiTheme="minorHAnsi" w:hAnsiTheme="minorHAnsi" w:cstheme="minorHAnsi"/>
        </w:rPr>
      </w:pPr>
      <w:r w:rsidRPr="003A57D9">
        <w:rPr>
          <w:rFonts w:asciiTheme="minorHAnsi" w:hAnsiTheme="minorHAnsi" w:cstheme="minorHAnsi"/>
        </w:rPr>
        <w:t>Pre-requisite: Environment and Business students only</w:t>
      </w:r>
    </w:p>
    <w:p w14:paraId="3C6E2360" w14:textId="77777777" w:rsidR="00DD4A44" w:rsidRPr="003A57D9" w:rsidRDefault="00DD4A44">
      <w:pPr>
        <w:pStyle w:val="BodyText"/>
        <w:spacing w:before="11"/>
        <w:rPr>
          <w:rFonts w:asciiTheme="minorHAnsi" w:hAnsiTheme="minorHAnsi" w:cstheme="minorHAnsi"/>
          <w:sz w:val="22"/>
        </w:rPr>
      </w:pPr>
    </w:p>
    <w:p w14:paraId="45E7C398" w14:textId="1D88E0E9" w:rsidR="007C1274" w:rsidRDefault="007C1274">
      <w:pPr>
        <w:pStyle w:val="BodyText"/>
        <w:spacing w:before="7"/>
        <w:rPr>
          <w:rFonts w:asciiTheme="minorHAnsi" w:hAnsiTheme="minorHAnsi" w:cstheme="minorHAnsi"/>
          <w:b/>
          <w:sz w:val="33"/>
        </w:rPr>
      </w:pPr>
      <w:r>
        <w:rPr>
          <w:rFonts w:asciiTheme="minorHAnsi" w:hAnsiTheme="minorHAnsi" w:cstheme="minorHAnsi"/>
          <w:b/>
          <w:noProof/>
          <w:sz w:val="33"/>
        </w:rPr>
        <mc:AlternateContent>
          <mc:Choice Requires="wps">
            <w:drawing>
              <wp:anchor distT="0" distB="0" distL="114300" distR="114300" simplePos="0" relativeHeight="251662848" behindDoc="0" locked="0" layoutInCell="1" allowOverlap="1" wp14:anchorId="272901B8" wp14:editId="1E3F65D2">
                <wp:simplePos x="0" y="0"/>
                <wp:positionH relativeFrom="column">
                  <wp:posOffset>28353</wp:posOffset>
                </wp:positionH>
                <wp:positionV relativeFrom="paragraph">
                  <wp:posOffset>16687</wp:posOffset>
                </wp:positionV>
                <wp:extent cx="6315740" cy="595423"/>
                <wp:effectExtent l="0" t="0" r="8890" b="14605"/>
                <wp:wrapNone/>
                <wp:docPr id="29" name="Text Box 29"/>
                <wp:cNvGraphicFramePr/>
                <a:graphic xmlns:a="http://schemas.openxmlformats.org/drawingml/2006/main">
                  <a:graphicData uri="http://schemas.microsoft.com/office/word/2010/wordprocessingShape">
                    <wps:wsp>
                      <wps:cNvSpPr txBox="1"/>
                      <wps:spPr>
                        <a:xfrm>
                          <a:off x="0" y="0"/>
                          <a:ext cx="6315740" cy="595423"/>
                        </a:xfrm>
                        <a:prstGeom prst="rect">
                          <a:avLst/>
                        </a:prstGeom>
                        <a:solidFill>
                          <a:schemeClr val="lt1"/>
                        </a:solidFill>
                        <a:ln w="6350">
                          <a:solidFill>
                            <a:prstClr val="black"/>
                          </a:solidFill>
                        </a:ln>
                      </wps:spPr>
                      <wps:txbx>
                        <w:txbxContent>
                          <w:p w14:paraId="10958098" w14:textId="08D0F2F1" w:rsidR="007C1274" w:rsidRPr="00C32195" w:rsidRDefault="007C1274">
                            <w:pPr>
                              <w:rPr>
                                <w:rFonts w:asciiTheme="minorHAnsi" w:hAnsiTheme="minorHAnsi" w:cstheme="minorHAnsi"/>
                                <w:lang w:val="en-US"/>
                              </w:rPr>
                            </w:pPr>
                            <w:r w:rsidRPr="00C32195">
                              <w:rPr>
                                <w:rFonts w:asciiTheme="minorHAnsi" w:hAnsiTheme="minorHAnsi" w:cstheme="minorHAnsi"/>
                                <w:lang w:val="en-US"/>
                              </w:rPr>
                              <w:t>The University of Waterloo and the instructors of this course welcome feedback on accessibility issues. If you require and assistance in accessing the course material please contact the course instructors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2901B8" id="_x0000_t202" coordsize="21600,21600" o:spt="202" path="m,l,21600r21600,l21600,xe">
                <v:stroke joinstyle="miter"/>
                <v:path gradientshapeok="t" o:connecttype="rect"/>
              </v:shapetype>
              <v:shape id="Text Box 29" o:spid="_x0000_s1026" type="#_x0000_t202" style="position:absolute;margin-left:2.25pt;margin-top:1.3pt;width:497.3pt;height:46.9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842mTAIAAKMEAAAOAAAAZHJzL2Uyb0RvYy54bWysVMFuGjEQvVfqP1i+NwsEkoJYIpooVSWU&#13;&#10;REqqnI3XG1b1elzbsEu/vs/ehZC0p6oXM555+zzzZob5VVtrtlPOV2RyPjwbcKaMpKIyLzn//nT7&#13;&#10;6TNnPghTCE1G5XyvPL9afPwwb+xMjWhDulCOgcT4WWNzvgnBzrLMy42qhT8jqwyCJblaBFzdS1Y4&#13;&#10;0YC91tloMLjIGnKFdSSV9/DedEG+SPxlqWS4L0uvAtM5R24hnS6d63hmi7mYvThhN5Xs0xD/kEUt&#13;&#10;KoNHj1Q3Igi2ddUfVHUlHXkqw5mkOqOyrKRKNaCa4eBdNY8bYVWqBeJ4e5TJ/z9aebd7cKwqcj6a&#13;&#10;cmZEjR49qTawL9QyuKBPY/0MsEcLYGjhR58Pfg9nLLstXR1/URBDHErvj+pGNgnnxflwcjlGSCI2&#13;&#10;mU7Go/NIk71+bZ0PXxXVLBo5d+heElXsVj500AMkPuZJV8VtpXW6xIlR19qxnUCvdUg5gvwNShvW&#13;&#10;xEwmg0T8Jhapj9+vtZA/+vROUODTBjlHTbraoxXaddsLtaZiD50cdZPmrbytwLsSPjwIh9FC/ViX&#13;&#10;cI+j1IRkqLc425D79Td/xKPjiHLWYFRz7n9uhVOc6W8GszAdjqOsIV3Gk8sRLu40sj6NmG19TVBo&#13;&#10;iMW0MpkRH/TBLB3Vz9iqZXwVIWEk3s55OJjXoVsgbKVUy2UCYZqtCCvzaGWkjh2Jej61z8LZvp8B&#13;&#10;k3BHh6EWs3dt7bDxS0PLbaCySj2PAneq9rpjE9LU9FsbV+30nlCv/y2L3wAAAP//AwBQSwMEFAAG&#13;&#10;AAgAAAAhALWIJrveAAAACwEAAA8AAABkcnMvZG93bnJldi54bWxMT8tOwzAQvCPxD9YicaNOqxIl&#13;&#10;aZyKR+HCiYI4u7FrW8TryHbT8PcsJ3pZ7Wpm59FuZz+wScfkAgpYLgpgGvugHBoBnx8vdxWwlCUq&#13;&#10;OQTUAn50gm13fdXKRoUzvutpnw0jEUyNFGBzHhvOU2+1l2kRRo2EHUP0MtMZDVdRnkncD3xVFCX3&#13;&#10;0iE5WDnqJ6v77/3JC9g9mtr0lYx2Vynnpvnr+GZehbi9mZ83NB42wLKe8/8H/HWg/NBRsEM4oUps&#13;&#10;ELC+J6KAVQmM0Lqul8AOtJRr4F3LLzt0vwAAAP//AwBQSwECLQAUAAYACAAAACEAtoM4kv4AAADh&#13;&#10;AQAAEwAAAAAAAAAAAAAAAAAAAAAAW0NvbnRlbnRfVHlwZXNdLnhtbFBLAQItABQABgAIAAAAIQA4&#13;&#10;/SH/1gAAAJQBAAALAAAAAAAAAAAAAAAAAC8BAABfcmVscy8ucmVsc1BLAQItABQABgAIAAAAIQCo&#13;&#10;842mTAIAAKMEAAAOAAAAAAAAAAAAAAAAAC4CAABkcnMvZTJvRG9jLnhtbFBLAQItABQABgAIAAAA&#13;&#10;IQC1iCa73gAAAAsBAAAPAAAAAAAAAAAAAAAAAKYEAABkcnMvZG93bnJldi54bWxQSwUGAAAAAAQA&#13;&#10;BADzAAAAsQUAAAAA&#13;&#10;" fillcolor="white [3201]" strokeweight=".5pt">
                <v:textbox>
                  <w:txbxContent>
                    <w:p w14:paraId="10958098" w14:textId="08D0F2F1" w:rsidR="007C1274" w:rsidRPr="00C32195" w:rsidRDefault="007C1274">
                      <w:pPr>
                        <w:rPr>
                          <w:rFonts w:asciiTheme="minorHAnsi" w:hAnsiTheme="minorHAnsi" w:cstheme="minorHAnsi"/>
                          <w:lang w:val="en-US"/>
                        </w:rPr>
                      </w:pPr>
                      <w:r w:rsidRPr="00C32195">
                        <w:rPr>
                          <w:rFonts w:asciiTheme="minorHAnsi" w:hAnsiTheme="minorHAnsi" w:cstheme="minorHAnsi"/>
                          <w:lang w:val="en-US"/>
                        </w:rPr>
                        <w:t>The University of Waterloo and the instructors of this course welcome feedback on accessibility issues. If you require and assistance in accessing the course material please contact the course instructors</w:t>
                      </w:r>
                    </w:p>
                  </w:txbxContent>
                </v:textbox>
              </v:shape>
            </w:pict>
          </mc:Fallback>
        </mc:AlternateContent>
      </w:r>
    </w:p>
    <w:p w14:paraId="580BFDA4" w14:textId="77777777" w:rsidR="007C1274" w:rsidRDefault="007C1274">
      <w:pPr>
        <w:pStyle w:val="BodyText"/>
        <w:spacing w:before="7"/>
        <w:rPr>
          <w:rFonts w:asciiTheme="minorHAnsi" w:hAnsiTheme="minorHAnsi" w:cstheme="minorHAnsi"/>
          <w:b/>
          <w:sz w:val="33"/>
        </w:rPr>
      </w:pPr>
    </w:p>
    <w:p w14:paraId="687987BE" w14:textId="0AD8CC75" w:rsidR="007C1274" w:rsidRDefault="007C1274" w:rsidP="007C1274">
      <w:pPr>
        <w:rPr>
          <w:rFonts w:asciiTheme="minorHAnsi" w:hAnsiTheme="minorHAnsi" w:cstheme="minorHAnsi"/>
          <w:b/>
          <w:sz w:val="33"/>
        </w:rPr>
      </w:pPr>
    </w:p>
    <w:p w14:paraId="160019F4" w14:textId="77777777" w:rsidR="007C1274" w:rsidRDefault="007C1274" w:rsidP="007C1274">
      <w:pPr>
        <w:pStyle w:val="Heading3"/>
        <w:ind w:left="0"/>
        <w:jc w:val="both"/>
        <w:rPr>
          <w:rFonts w:asciiTheme="minorHAnsi" w:hAnsiTheme="minorHAnsi" w:cstheme="minorHAnsi"/>
          <w:color w:val="FF0000"/>
        </w:rPr>
      </w:pPr>
    </w:p>
    <w:p w14:paraId="3981C152" w14:textId="0748FC34" w:rsidR="007C1274" w:rsidRPr="003A57D9" w:rsidRDefault="007C1274" w:rsidP="007C1274">
      <w:pPr>
        <w:pStyle w:val="Heading3"/>
        <w:ind w:left="0"/>
        <w:jc w:val="both"/>
        <w:rPr>
          <w:rFonts w:asciiTheme="minorHAnsi" w:hAnsiTheme="minorHAnsi" w:cstheme="minorHAnsi"/>
        </w:rPr>
      </w:pPr>
      <w:r w:rsidRPr="003A57D9">
        <w:rPr>
          <w:rFonts w:asciiTheme="minorHAnsi" w:hAnsiTheme="minorHAnsi" w:cstheme="minorHAnsi"/>
          <w:color w:val="FF0000"/>
        </w:rPr>
        <w:t xml:space="preserve">NOTE: </w:t>
      </w:r>
      <w:r>
        <w:rPr>
          <w:rFonts w:asciiTheme="minorHAnsi" w:hAnsiTheme="minorHAnsi" w:cstheme="minorHAnsi"/>
          <w:color w:val="FF0000"/>
        </w:rPr>
        <w:t xml:space="preserve">This course outline is a contract between the instructors and students. </w:t>
      </w:r>
      <w:r w:rsidRPr="003A57D9">
        <w:rPr>
          <w:rFonts w:asciiTheme="minorHAnsi" w:hAnsiTheme="minorHAnsi" w:cstheme="minorHAnsi"/>
          <w:color w:val="FF0000"/>
        </w:rPr>
        <w:t>It is YOUR responsibility to:</w:t>
      </w:r>
    </w:p>
    <w:p w14:paraId="41E23CBB" w14:textId="77777777" w:rsidR="007C1274" w:rsidRPr="003A57D9" w:rsidRDefault="007C1274" w:rsidP="007C1274">
      <w:pPr>
        <w:pStyle w:val="ListParagraph"/>
        <w:numPr>
          <w:ilvl w:val="0"/>
          <w:numId w:val="3"/>
        </w:numPr>
        <w:tabs>
          <w:tab w:val="left" w:pos="926"/>
          <w:tab w:val="left" w:pos="927"/>
        </w:tabs>
        <w:spacing w:before="34"/>
        <w:ind w:hanging="346"/>
        <w:rPr>
          <w:rFonts w:asciiTheme="minorHAnsi" w:hAnsiTheme="minorHAnsi" w:cstheme="minorHAnsi"/>
          <w:b/>
          <w:color w:val="FF0000"/>
          <w:sz w:val="20"/>
        </w:rPr>
      </w:pPr>
      <w:r w:rsidRPr="003A57D9">
        <w:rPr>
          <w:rFonts w:asciiTheme="minorHAnsi" w:hAnsiTheme="minorHAnsi" w:cstheme="minorHAnsi"/>
          <w:b/>
          <w:color w:val="FF0000"/>
          <w:sz w:val="20"/>
        </w:rPr>
        <w:t>Completely read this course outline and syllabus.</w:t>
      </w:r>
    </w:p>
    <w:p w14:paraId="1F40B8E3" w14:textId="77777777" w:rsidR="007C1274" w:rsidRPr="003A57D9" w:rsidRDefault="007C1274" w:rsidP="007C1274">
      <w:pPr>
        <w:pStyle w:val="ListParagraph"/>
        <w:numPr>
          <w:ilvl w:val="0"/>
          <w:numId w:val="3"/>
        </w:numPr>
        <w:tabs>
          <w:tab w:val="left" w:pos="926"/>
          <w:tab w:val="left" w:pos="927"/>
        </w:tabs>
        <w:spacing w:before="3"/>
        <w:ind w:hanging="346"/>
        <w:rPr>
          <w:rFonts w:asciiTheme="minorHAnsi" w:hAnsiTheme="minorHAnsi" w:cstheme="minorHAnsi"/>
          <w:b/>
          <w:color w:val="FF0000"/>
          <w:sz w:val="20"/>
        </w:rPr>
      </w:pPr>
      <w:r w:rsidRPr="003A57D9">
        <w:rPr>
          <w:rFonts w:asciiTheme="minorHAnsi" w:hAnsiTheme="minorHAnsi" w:cstheme="minorHAnsi"/>
          <w:b/>
          <w:color w:val="FF0000"/>
          <w:sz w:val="20"/>
        </w:rPr>
        <w:t>Understand its content.</w:t>
      </w:r>
    </w:p>
    <w:p w14:paraId="3A285CED" w14:textId="77777777" w:rsidR="007C1274" w:rsidRPr="007C1274" w:rsidRDefault="007C1274" w:rsidP="007C1274">
      <w:pPr>
        <w:rPr>
          <w:rFonts w:asciiTheme="minorHAnsi" w:hAnsiTheme="minorHAnsi" w:cstheme="minorHAnsi"/>
          <w:b/>
          <w:sz w:val="33"/>
        </w:rPr>
      </w:pPr>
    </w:p>
    <w:p w14:paraId="5473EFC2" w14:textId="77777777" w:rsidR="007C1274" w:rsidRDefault="007C1274">
      <w:pPr>
        <w:widowControl w:val="0"/>
        <w:autoSpaceDE w:val="0"/>
        <w:autoSpaceDN w:val="0"/>
        <w:rPr>
          <w:rFonts w:asciiTheme="minorHAnsi" w:hAnsiTheme="minorHAnsi" w:cstheme="minorHAnsi"/>
          <w:b/>
          <w:sz w:val="40"/>
        </w:rPr>
      </w:pPr>
      <w:r>
        <w:rPr>
          <w:rFonts w:asciiTheme="minorHAnsi" w:hAnsiTheme="minorHAnsi" w:cstheme="minorHAnsi"/>
          <w:b/>
          <w:sz w:val="40"/>
        </w:rPr>
        <w:br w:type="page"/>
      </w:r>
    </w:p>
    <w:p w14:paraId="7189B790" w14:textId="3C278DB3" w:rsidR="00DD4A44" w:rsidRPr="003A57D9" w:rsidRDefault="00D6313A">
      <w:pPr>
        <w:ind w:left="3281"/>
        <w:rPr>
          <w:rFonts w:asciiTheme="minorHAnsi" w:hAnsiTheme="minorHAnsi" w:cstheme="minorHAnsi"/>
          <w:b/>
          <w:sz w:val="40"/>
        </w:rPr>
      </w:pPr>
      <w:r w:rsidRPr="003A57D9">
        <w:rPr>
          <w:rFonts w:asciiTheme="minorHAnsi" w:hAnsiTheme="minorHAnsi" w:cstheme="minorHAnsi"/>
          <w:b/>
          <w:sz w:val="40"/>
        </w:rPr>
        <w:lastRenderedPageBreak/>
        <w:t>Learning Outcomes</w:t>
      </w:r>
    </w:p>
    <w:p w14:paraId="4B540AA5" w14:textId="77777777" w:rsidR="00DD4A44" w:rsidRPr="003A57D9" w:rsidRDefault="00411C83">
      <w:pPr>
        <w:pStyle w:val="BodyText"/>
        <w:spacing w:before="6"/>
        <w:rPr>
          <w:rFonts w:asciiTheme="minorHAnsi" w:hAnsiTheme="minorHAnsi" w:cstheme="minorHAnsi"/>
          <w:b/>
          <w:sz w:val="19"/>
        </w:rPr>
      </w:pPr>
      <w:r w:rsidRPr="003A57D9">
        <w:rPr>
          <w:rFonts w:asciiTheme="minorHAnsi" w:hAnsiTheme="minorHAnsi" w:cstheme="minorHAnsi"/>
          <w:noProof/>
          <w:lang w:bidi="ar-SA"/>
        </w:rPr>
        <mc:AlternateContent>
          <mc:Choice Requires="wpg">
            <w:drawing>
              <wp:anchor distT="0" distB="0" distL="0" distR="0" simplePos="0" relativeHeight="251654656" behindDoc="0" locked="0" layoutInCell="1" allowOverlap="1" wp14:anchorId="315DFA4C" wp14:editId="7D57F5BF">
                <wp:simplePos x="0" y="0"/>
                <wp:positionH relativeFrom="page">
                  <wp:posOffset>713105</wp:posOffset>
                </wp:positionH>
                <wp:positionV relativeFrom="paragraph">
                  <wp:posOffset>167640</wp:posOffset>
                </wp:positionV>
                <wp:extent cx="6347460" cy="20955"/>
                <wp:effectExtent l="0" t="0" r="2540" b="0"/>
                <wp:wrapTopAndBottom/>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20955"/>
                          <a:chOff x="1123" y="264"/>
                          <a:chExt cx="9996" cy="33"/>
                        </a:xfrm>
                      </wpg:grpSpPr>
                      <wps:wsp>
                        <wps:cNvPr id="23" name="Line 25"/>
                        <wps:cNvCnPr>
                          <a:cxnSpLocks/>
                        </wps:cNvCnPr>
                        <wps:spPr bwMode="auto">
                          <a:xfrm>
                            <a:off x="1123" y="290"/>
                            <a:ext cx="999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4"/>
                        <wps:cNvCnPr>
                          <a:cxnSpLocks/>
                        </wps:cNvCnPr>
                        <wps:spPr bwMode="auto">
                          <a:xfrm>
                            <a:off x="1123" y="271"/>
                            <a:ext cx="999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A9BB0C" id="Group 23" o:spid="_x0000_s1026" style="position:absolute;margin-left:56.15pt;margin-top:13.2pt;width:499.8pt;height:1.65pt;z-index:251654656;mso-wrap-distance-left:0;mso-wrap-distance-right:0;mso-position-horizontal-relative:page" coordorigin="1123,264" coordsize="99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u1mgIAACgIAAAOAAAAZHJzL2Uyb0RvYy54bWzsVctu2zAQvBfoPxC8O3pYUSwhclBYdi5p&#10;GyDtB9AU9UApUiAZy0HRf++SlO04PbRI0QIF6oNMape7s7Oz4vXNvudox5TupChwdBFixASVVSea&#10;An/+tJktMNKGiIpwKViBn5jGN8u3b67HIWexbCWvmEIQROh8HArcGjPkQaBpy3qiL+TABBhrqXpi&#10;YKuaoFJkhOg9D+IwTINRqmpQkjKt4W3pjXjp4tc1o+ZjXWtmEC8wYDPuqdxza5/B8prkjSJD29EJ&#10;BnkFip50ApIeQ5XEEPSouh9C9R1VUsvaXFDZB7KuO8pcDVBNFL6o5lbJx8HV0uRjMxxpAmpf8PTq&#10;sPTD7l6hripwHGMkSA89cmlRPLfkjEOTg8+tGh6Ge+UrhOWdpF80mIOXdrtvvDPaju9lBfHIo5GO&#10;nH2tehsCykZ714OnYw/Y3iAKL9N5cpWk0CoKtjjMLi99j2gLjbSnogiQIWtMk4NpPR3Osiz1J+cO&#10;fUByn9PhnHDZokBs+sSn/j0+H1oyMNcmbbk68AkoPZ93nWAodnXYzOCyEp5LuhdnXD4zWk8NlP+U&#10;xRMf2STnA5UnNpzhSAbJB6XNLZM9sosCcwDoGkR2d9rYtp5cbL+E3HScu1HhAo0FXiwgl7VoybvK&#10;Gt1GNdsVV2hH7LC5n20QBDtzszlLolvv50y+j6B2UbksLSPVelob0nG/hkBc2ERQIOCcVn7MvmZh&#10;tl6sF8ksidP1LAnLcvZus0pm6Sa6uizn5WpVRt8s5ijJ266qmLCwDyMfJb8mgenj44f1OPRHfoLz&#10;6K52AHv4d6BBir6zXodbWT3dK0vTpMq/Jc/kXJ5ulv6oPK8i3+b/8vy35em+pXAdOVVPV6e9757v&#10;nZxPF/zyOwAAAP//AwBQSwMEFAAGAAgAAAAhAFKVd8TkAAAADwEAAA8AAABkcnMvZG93bnJldi54&#10;bWxMT01vwjAMvU/af4g8abeRtmxslKYIsY8TmjSYNO0WGtNWNE7VhLb8+5nT8MHSs5+f38uWo21E&#10;j52vHSmIJxEIpMKZmkoF37v3hxcQPmgyunGECs7oYZnf3mQ6NW6gL+y3oRQsQj7VCqoQ2lRKX1Ro&#10;tZ+4Fol3B9dZHRh2pTSdHljcNjKJopm0uib+UOkW1xUWx+3JKvgY9LCaxm/95nhYn393T58/mxiV&#10;ur8bXxfcVgsQAcfwfwGXDOwfcja2dycyXjSM42TKVAXJ7BHEhcA1B7HnyfwZZJ7J6xz5HwAAAP//&#10;AwBQSwECLQAUAAYACAAAACEAtoM4kv4AAADhAQAAEwAAAAAAAAAAAAAAAAAAAAAAW0NvbnRlbnRf&#10;VHlwZXNdLnhtbFBLAQItABQABgAIAAAAIQA4/SH/1gAAAJQBAAALAAAAAAAAAAAAAAAAAC8BAABf&#10;cmVscy8ucmVsc1BLAQItABQABgAIAAAAIQCfOgu1mgIAACgIAAAOAAAAAAAAAAAAAAAAAC4CAABk&#10;cnMvZTJvRG9jLnhtbFBLAQItABQABgAIAAAAIQBSlXfE5AAAAA8BAAAPAAAAAAAAAAAAAAAAAPQE&#10;AABkcnMvZG93bnJldi54bWxQSwUGAAAAAAQABADzAAAABQYAAAAA&#10;">
                <v:line id="Line 25" o:spid="_x0000_s1027" style="position:absolute;visibility:visible;mso-wrap-style:square" from="1123,290" to="1111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i19yAAAAOAAAAAPAAAAZHJzL2Rvd25yZXYueG1sRI/dasJA&#10;FITvC77DcoTeiG60UEN0FX8opDf19wEO2WMS3D0bs1tN375bEHozMAzzDTNfdtaIO7W+dqxgPEpA&#10;EBdO11wqOJ8+hikIH5A1Gsek4Ic8LBe9lzlm2j34QPdjKEWEsM9QQRVCk0npi4os+pFriGN2ca3F&#10;EG1bSt3iI8KtkZMkeZcWa44LFTa0qai4Hr+tgkF6OO/yYm0v6dfp87Y3+dSZXKnXfredRVnNQATq&#10;wn/jici1gskb/B2KZ0AufgEAAP//AwBQSwECLQAUAAYACAAAACEA2+H2y+4AAACFAQAAEwAAAAAA&#10;AAAAAAAAAAAAAAAAW0NvbnRlbnRfVHlwZXNdLnhtbFBLAQItABQABgAIAAAAIQBa9CxbvwAAABUB&#10;AAALAAAAAAAAAAAAAAAAAB8BAABfcmVscy8ucmVsc1BLAQItABQABgAIAAAAIQD1Zi19yAAAAOAA&#10;AAAPAAAAAAAAAAAAAAAAAAcCAABkcnMvZG93bnJldi54bWxQSwUGAAAAAAMAAwC3AAAA/AIAAAAA&#10;" strokeweight=".7pt">
                  <o:lock v:ext="edit" shapetype="f"/>
                </v:line>
                <v:line id="Line 24" o:spid="_x0000_s1028" style="position:absolute;visibility:visible;mso-wrap-style:square" from="1123,271" to="1111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7UJyAAAAOAAAAAPAAAAZHJzL2Rvd25yZXYueG1sRI/dasJA&#10;FITvC77DcoTeiG6UUkN0FX8opDf19wEO2WMS3D0bs1tN375bEHozMAzzDTNfdtaIO7W+dqxgPEpA&#10;EBdO11wqOJ8+hikIH5A1Gsek4Ic8LBe9lzlm2j34QPdjKEWEsM9QQRVCk0npi4os+pFriGN2ca3F&#10;EG1bSt3iI8KtkZMkeZcWa44LFTa0qai4Hr+tgkF6OO/yYm0v6dfp87Y3+dSZXKnXfredRVnNQATq&#10;wn/jici1gskb/B2KZ0AufgEAAP//AwBQSwECLQAUAAYACAAAACEA2+H2y+4AAACFAQAAEwAAAAAA&#10;AAAAAAAAAAAAAAAAW0NvbnRlbnRfVHlwZXNdLnhtbFBLAQItABQABgAIAAAAIQBa9CxbvwAAABUB&#10;AAALAAAAAAAAAAAAAAAAAB8BAABfcmVscy8ucmVsc1BLAQItABQABgAIAAAAIQB6j7UJyAAAAOAA&#10;AAAPAAAAAAAAAAAAAAAAAAcCAABkcnMvZG93bnJldi54bWxQSwUGAAAAAAMAAwC3AAAA/AIAAAAA&#10;" strokeweight=".7pt">
                  <o:lock v:ext="edit" shapetype="f"/>
                </v:line>
                <w10:wrap type="topAndBottom" anchorx="page"/>
              </v:group>
            </w:pict>
          </mc:Fallback>
        </mc:AlternateContent>
      </w:r>
    </w:p>
    <w:p w14:paraId="7229352E" w14:textId="77777777" w:rsidR="00DD4A44" w:rsidRPr="003A57D9" w:rsidRDefault="00D6313A">
      <w:pPr>
        <w:pStyle w:val="BodyText"/>
        <w:spacing w:before="290" w:line="249" w:lineRule="auto"/>
        <w:ind w:left="216" w:right="202" w:hanging="10"/>
        <w:rPr>
          <w:rFonts w:asciiTheme="minorHAnsi" w:hAnsiTheme="minorHAnsi" w:cstheme="minorHAnsi"/>
        </w:rPr>
      </w:pPr>
      <w:r w:rsidRPr="003A57D9">
        <w:rPr>
          <w:rFonts w:asciiTheme="minorHAnsi" w:hAnsiTheme="minorHAnsi" w:cstheme="minorHAnsi"/>
        </w:rPr>
        <w:t>This course is intended to let you apply the knowledge obtained in the Environment and Business program to a real problem. By the end of this course, you will be able to:</w:t>
      </w:r>
    </w:p>
    <w:p w14:paraId="31EA0C5D" w14:textId="77777777" w:rsidR="00DD4A44" w:rsidRPr="003A57D9" w:rsidRDefault="00D6313A">
      <w:pPr>
        <w:pStyle w:val="ListParagraph"/>
        <w:numPr>
          <w:ilvl w:val="0"/>
          <w:numId w:val="3"/>
        </w:numPr>
        <w:tabs>
          <w:tab w:val="left" w:pos="912"/>
          <w:tab w:val="left" w:pos="913"/>
        </w:tabs>
        <w:spacing w:before="26"/>
        <w:rPr>
          <w:rFonts w:asciiTheme="minorHAnsi" w:hAnsiTheme="minorHAnsi" w:cstheme="minorHAnsi"/>
          <w:sz w:val="20"/>
        </w:rPr>
      </w:pPr>
      <w:r w:rsidRPr="003A57D9">
        <w:rPr>
          <w:rFonts w:asciiTheme="minorHAnsi" w:hAnsiTheme="minorHAnsi" w:cstheme="minorHAnsi"/>
          <w:sz w:val="20"/>
        </w:rPr>
        <w:t>Clearly define a problem in a real-world</w:t>
      </w:r>
      <w:r w:rsidRPr="003A57D9">
        <w:rPr>
          <w:rFonts w:asciiTheme="minorHAnsi" w:hAnsiTheme="minorHAnsi" w:cstheme="minorHAnsi"/>
          <w:spacing w:val="-1"/>
          <w:sz w:val="20"/>
        </w:rPr>
        <w:t xml:space="preserve"> </w:t>
      </w:r>
      <w:r w:rsidRPr="003A57D9">
        <w:rPr>
          <w:rFonts w:asciiTheme="minorHAnsi" w:hAnsiTheme="minorHAnsi" w:cstheme="minorHAnsi"/>
          <w:sz w:val="20"/>
        </w:rPr>
        <w:t>setting</w:t>
      </w:r>
    </w:p>
    <w:p w14:paraId="7AE91FED" w14:textId="77777777" w:rsidR="00DD4A44" w:rsidRPr="003A57D9" w:rsidRDefault="00D6313A">
      <w:pPr>
        <w:pStyle w:val="ListParagraph"/>
        <w:numPr>
          <w:ilvl w:val="0"/>
          <w:numId w:val="3"/>
        </w:numPr>
        <w:tabs>
          <w:tab w:val="left" w:pos="912"/>
          <w:tab w:val="left" w:pos="913"/>
        </w:tabs>
        <w:spacing w:before="19"/>
        <w:rPr>
          <w:rFonts w:asciiTheme="minorHAnsi" w:hAnsiTheme="minorHAnsi" w:cstheme="minorHAnsi"/>
          <w:sz w:val="20"/>
        </w:rPr>
      </w:pPr>
      <w:r w:rsidRPr="003A57D9">
        <w:rPr>
          <w:rFonts w:asciiTheme="minorHAnsi" w:hAnsiTheme="minorHAnsi" w:cstheme="minorHAnsi"/>
          <w:sz w:val="20"/>
        </w:rPr>
        <w:t>Design and implement an approach to answer a research question or address a</w:t>
      </w:r>
      <w:r w:rsidRPr="003A57D9">
        <w:rPr>
          <w:rFonts w:asciiTheme="minorHAnsi" w:hAnsiTheme="minorHAnsi" w:cstheme="minorHAnsi"/>
          <w:spacing w:val="-14"/>
          <w:sz w:val="20"/>
        </w:rPr>
        <w:t xml:space="preserve"> </w:t>
      </w:r>
      <w:r w:rsidRPr="003A57D9">
        <w:rPr>
          <w:rFonts w:asciiTheme="minorHAnsi" w:hAnsiTheme="minorHAnsi" w:cstheme="minorHAnsi"/>
          <w:sz w:val="20"/>
        </w:rPr>
        <w:t>problem</w:t>
      </w:r>
    </w:p>
    <w:p w14:paraId="5C7AC6A0" w14:textId="77777777" w:rsidR="00DD4A44" w:rsidRPr="003A57D9" w:rsidRDefault="00D6313A">
      <w:pPr>
        <w:pStyle w:val="ListParagraph"/>
        <w:numPr>
          <w:ilvl w:val="0"/>
          <w:numId w:val="3"/>
        </w:numPr>
        <w:tabs>
          <w:tab w:val="left" w:pos="912"/>
          <w:tab w:val="left" w:pos="913"/>
        </w:tabs>
        <w:spacing w:before="22" w:line="249" w:lineRule="auto"/>
        <w:ind w:right="274"/>
        <w:rPr>
          <w:rFonts w:asciiTheme="minorHAnsi" w:hAnsiTheme="minorHAnsi" w:cstheme="minorHAnsi"/>
          <w:sz w:val="20"/>
        </w:rPr>
      </w:pPr>
      <w:r w:rsidRPr="003A57D9">
        <w:rPr>
          <w:rFonts w:asciiTheme="minorHAnsi" w:hAnsiTheme="minorHAnsi" w:cstheme="minorHAnsi"/>
          <w:sz w:val="20"/>
        </w:rPr>
        <w:t>Develop critical thinking and analysis skills through evaluating academic and grey literature sources for gaps and as evidence</w:t>
      </w:r>
    </w:p>
    <w:p w14:paraId="6D22C7F5" w14:textId="77777777" w:rsidR="00DD4A44" w:rsidRPr="003A57D9" w:rsidRDefault="00D6313A">
      <w:pPr>
        <w:pStyle w:val="ListParagraph"/>
        <w:numPr>
          <w:ilvl w:val="0"/>
          <w:numId w:val="3"/>
        </w:numPr>
        <w:tabs>
          <w:tab w:val="left" w:pos="912"/>
          <w:tab w:val="left" w:pos="913"/>
        </w:tabs>
        <w:spacing w:before="12" w:line="247" w:lineRule="auto"/>
        <w:ind w:right="274"/>
        <w:rPr>
          <w:rFonts w:asciiTheme="minorHAnsi" w:hAnsiTheme="minorHAnsi" w:cstheme="minorHAnsi"/>
          <w:sz w:val="20"/>
        </w:rPr>
      </w:pPr>
      <w:r w:rsidRPr="003A57D9">
        <w:rPr>
          <w:rFonts w:asciiTheme="minorHAnsi" w:hAnsiTheme="minorHAnsi" w:cstheme="minorHAnsi"/>
          <w:sz w:val="20"/>
        </w:rPr>
        <w:t>Develop and practice a variety of oral and written communication skills (e.g. reports, client communications, presentations,</w:t>
      </w:r>
      <w:r w:rsidRPr="003A57D9">
        <w:rPr>
          <w:rFonts w:asciiTheme="minorHAnsi" w:hAnsiTheme="minorHAnsi" w:cstheme="minorHAnsi"/>
          <w:spacing w:val="-1"/>
          <w:sz w:val="20"/>
        </w:rPr>
        <w:t xml:space="preserve"> </w:t>
      </w:r>
      <w:r w:rsidRPr="003A57D9">
        <w:rPr>
          <w:rFonts w:asciiTheme="minorHAnsi" w:hAnsiTheme="minorHAnsi" w:cstheme="minorHAnsi"/>
          <w:sz w:val="20"/>
        </w:rPr>
        <w:t>etc.)</w:t>
      </w:r>
    </w:p>
    <w:p w14:paraId="2F9C4A36" w14:textId="77777777" w:rsidR="00DD4A44" w:rsidRPr="003A57D9" w:rsidRDefault="00D6313A" w:rsidP="00411C83">
      <w:pPr>
        <w:pStyle w:val="ListParagraph"/>
        <w:numPr>
          <w:ilvl w:val="0"/>
          <w:numId w:val="3"/>
        </w:numPr>
        <w:tabs>
          <w:tab w:val="left" w:pos="912"/>
          <w:tab w:val="left" w:pos="913"/>
        </w:tabs>
        <w:spacing w:before="87" w:line="256" w:lineRule="auto"/>
        <w:ind w:right="663"/>
        <w:rPr>
          <w:rFonts w:asciiTheme="minorHAnsi" w:hAnsiTheme="minorHAnsi" w:cstheme="minorHAnsi"/>
          <w:sz w:val="20"/>
        </w:rPr>
      </w:pPr>
      <w:r w:rsidRPr="003A57D9">
        <w:rPr>
          <w:rFonts w:asciiTheme="minorHAnsi" w:hAnsiTheme="minorHAnsi" w:cstheme="minorHAnsi"/>
          <w:sz w:val="20"/>
        </w:rPr>
        <w:t>Work in an effective team environment by developing and applying personal and team</w:t>
      </w:r>
      <w:r w:rsidRPr="003A57D9">
        <w:rPr>
          <w:rFonts w:asciiTheme="minorHAnsi" w:hAnsiTheme="minorHAnsi" w:cstheme="minorHAnsi"/>
          <w:spacing w:val="-32"/>
          <w:sz w:val="20"/>
        </w:rPr>
        <w:t xml:space="preserve"> </w:t>
      </w:r>
      <w:r w:rsidRPr="003A57D9">
        <w:rPr>
          <w:rFonts w:asciiTheme="minorHAnsi" w:hAnsiTheme="minorHAnsi" w:cstheme="minorHAnsi"/>
          <w:sz w:val="20"/>
        </w:rPr>
        <w:t>management skills (e.g. accountability, meeting management, peer mentoring, conflict resolution,</w:t>
      </w:r>
      <w:r w:rsidRPr="003A57D9">
        <w:rPr>
          <w:rFonts w:asciiTheme="minorHAnsi" w:hAnsiTheme="minorHAnsi" w:cstheme="minorHAnsi"/>
          <w:spacing w:val="-13"/>
          <w:sz w:val="20"/>
        </w:rPr>
        <w:t xml:space="preserve"> </w:t>
      </w:r>
      <w:r w:rsidRPr="003A57D9">
        <w:rPr>
          <w:rFonts w:asciiTheme="minorHAnsi" w:hAnsiTheme="minorHAnsi" w:cstheme="minorHAnsi"/>
          <w:sz w:val="20"/>
        </w:rPr>
        <w:t>etc.)</w:t>
      </w:r>
    </w:p>
    <w:p w14:paraId="19D7CD64" w14:textId="77777777" w:rsidR="00DD4A44" w:rsidRPr="003A57D9" w:rsidRDefault="00D6313A">
      <w:pPr>
        <w:pStyle w:val="Heading1"/>
        <w:spacing w:before="170"/>
        <w:ind w:left="3317"/>
        <w:rPr>
          <w:rFonts w:asciiTheme="minorHAnsi" w:hAnsiTheme="minorHAnsi" w:cstheme="minorHAnsi"/>
        </w:rPr>
      </w:pPr>
      <w:r w:rsidRPr="003A57D9">
        <w:rPr>
          <w:rFonts w:asciiTheme="minorHAnsi" w:hAnsiTheme="minorHAnsi" w:cstheme="minorHAnsi"/>
        </w:rPr>
        <w:t>Course Description</w:t>
      </w:r>
    </w:p>
    <w:p w14:paraId="06EF2BA8" w14:textId="77777777" w:rsidR="00DD4A44" w:rsidRPr="003A57D9" w:rsidRDefault="00411C83">
      <w:pPr>
        <w:pStyle w:val="BodyText"/>
        <w:spacing w:before="7"/>
        <w:rPr>
          <w:rFonts w:asciiTheme="minorHAnsi" w:hAnsiTheme="minorHAnsi" w:cstheme="minorHAnsi"/>
          <w:b/>
          <w:sz w:val="19"/>
        </w:rPr>
      </w:pPr>
      <w:r w:rsidRPr="003A57D9">
        <w:rPr>
          <w:rFonts w:asciiTheme="minorHAnsi" w:hAnsiTheme="minorHAnsi" w:cstheme="minorHAnsi"/>
          <w:noProof/>
          <w:lang w:bidi="ar-SA"/>
        </w:rPr>
        <mc:AlternateContent>
          <mc:Choice Requires="wpg">
            <w:drawing>
              <wp:anchor distT="0" distB="0" distL="0" distR="0" simplePos="0" relativeHeight="251655680" behindDoc="0" locked="0" layoutInCell="1" allowOverlap="1" wp14:anchorId="327B8CCF" wp14:editId="48D5B4BE">
                <wp:simplePos x="0" y="0"/>
                <wp:positionH relativeFrom="page">
                  <wp:posOffset>713105</wp:posOffset>
                </wp:positionH>
                <wp:positionV relativeFrom="paragraph">
                  <wp:posOffset>168275</wp:posOffset>
                </wp:positionV>
                <wp:extent cx="6347460" cy="20955"/>
                <wp:effectExtent l="0" t="0" r="2540" b="0"/>
                <wp:wrapTopAndBottom/>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20955"/>
                          <a:chOff x="1123" y="265"/>
                          <a:chExt cx="9996" cy="33"/>
                        </a:xfrm>
                      </wpg:grpSpPr>
                      <wps:wsp>
                        <wps:cNvPr id="20" name="Line 22"/>
                        <wps:cNvCnPr>
                          <a:cxnSpLocks/>
                        </wps:cNvCnPr>
                        <wps:spPr bwMode="auto">
                          <a:xfrm>
                            <a:off x="1123" y="291"/>
                            <a:ext cx="999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1"/>
                        <wps:cNvCnPr>
                          <a:cxnSpLocks/>
                        </wps:cNvCnPr>
                        <wps:spPr bwMode="auto">
                          <a:xfrm>
                            <a:off x="1123" y="272"/>
                            <a:ext cx="999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8BE56" id="Group 20" o:spid="_x0000_s1026" style="position:absolute;margin-left:56.15pt;margin-top:13.25pt;width:499.8pt;height:1.65pt;z-index:251655680;mso-wrap-distance-left:0;mso-wrap-distance-right:0;mso-position-horizontal-relative:page" coordorigin="1123,265" coordsize="99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x0nwIAACgIAAAOAAAAZHJzL2Uyb0RvYy54bWzsVctu2zAQvBfoPxC8O3pYUSzBclBYdi5p&#10;GyDtB9AU9UAlUiBpy0HRf++SlOU4PbRI0QIF6gNNcpfL3ZlZcXl77Fp0YFI1gmc4uPIxYpyKouFV&#10;hj9/2s4WGClNeEFawVmGn5jCt6u3b5ZDn7JQ1KItmEQQhKt06DNca92nnqdozTqirkTPOBhLITui&#10;YSkrr5BkgOhd64W+H3uDkEUvBWVKwW7ujHhl45clo/pjWSqmUZthyE3bUdpxZ0ZvtSRpJUlfN3RM&#10;g7wii440HC6dQuVEE7SXzQ+huoZKoUSpr6joPFGWDWW2Bqgm8F9UcyfFvre1VOlQ9RNMAO0LnF4d&#10;ln44PEjUFMBdghEnHXBkr0WhBWfoqxR87mT/2D9IVyFM7wX9ogA776XdrCvnjHbDe1FAPLLXwoJz&#10;LGVnQkDZ6Gg5eJo4YEeNKGzG8+gmioEqCrbQT66vHUe0BiLNqSAI5xgZYzyZNuPhJElid3I+N8c8&#10;kro7bZ5jXkYbIDZ1xlP9Hp6PNemZpUkZrEY8Ab8Rz/uGMxSGJiFzM7isucOSHvkFls+MxlMB5D9F&#10;8YxHEjioTlCe0bBUTmCQtJdK3zHRITPJcAsJWoLI4V5ph9vJxfDFxbZpW9gnacvRkOHFIvHtASXa&#10;pjBGY1Oy2q1biQ7ENJv9jSRcuJnIOVG187MmlzeonRf2lpqRYjPONWlaN4cCWm4uggIhz3Hm2uxr&#10;4iebxWYRzaIw3swiP89n77braBZvg5vrfJ6v13nwzeQcRGndFAXjJu1TywfRr0lg/Pi4Zp2afsLH&#10;u4xuBQjJnv5t0iBFx6xTw04UTw/SYD6q8m/JM7iUp9XOH5Xnje0Ay57t9P/y/Dflab+l8BxZVY9P&#10;p3nvnq+tnM8P/Oo7AAAA//8DAFBLAwQUAAYACAAAACEAgxQYB+MAAAAPAQAADwAAAGRycy9kb3du&#10;cmV2LnhtbExPTW/CMAy9T9p/iDxpt5G2CASlKULs44QmDSZNu5nGtBVNUjWhLf9+5jR8sPTs5+f3&#10;svVoGtFT52tnFcSTCATZwunalgq+D+8vCxA+oNXYOEsKruRhnT8+ZJhqN9gv6vehFCxifYoKqhDa&#10;VEpfVGTQT1xLlncn1xkMDLtS6g4HFjeNTKJoLg3Wlj9U2NK2ouK8vxgFHwMOm2n81u/Op+319zD7&#10;/NnFpNTz0/i64rZZgQg0hv8LuGVg/5CzsaO7WO1FwzhOpkxVkMxnIG4EriWII0+WC5B5Ju9z5H8A&#10;AAD//wMAUEsBAi0AFAAGAAgAAAAhALaDOJL+AAAA4QEAABMAAAAAAAAAAAAAAAAAAAAAAFtDb250&#10;ZW50X1R5cGVzXS54bWxQSwECLQAUAAYACAAAACEAOP0h/9YAAACUAQAACwAAAAAAAAAAAAAAAAAv&#10;AQAAX3JlbHMvLnJlbHNQSwECLQAUAAYACAAAACEA1X8sdJ8CAAAoCAAADgAAAAAAAAAAAAAAAAAu&#10;AgAAZHJzL2Uyb0RvYy54bWxQSwECLQAUAAYACAAAACEAgxQYB+MAAAAPAQAADwAAAAAAAAAAAAAA&#10;AAD5BAAAZHJzL2Rvd25yZXYueG1sUEsFBgAAAAAEAAQA8wAAAAkGAAAAAA==&#10;">
                <v:line id="Line 22" o:spid="_x0000_s1027" style="position:absolute;visibility:visible;mso-wrap-style:square" from="1123,291" to="1111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LMKyAAAAOAAAAAPAAAAZHJzL2Rvd25yZXYueG1sRI/LasMw&#10;EEX3hfyDmEI2pZGTRWucKKFpCLibNq8PGKyJbSqNXEtJnL/vLArdDFyGey5nsRq8U1fqYxvYwHSS&#10;gSKugm25NnA6bp9zUDEhW3SBycCdIqyWo4cFFjbceE/XQ6qVQDgWaKBJqSu0jlVDHuMkdMTyO4fe&#10;Y5LY19r2eBO4d3qWZS/aY8uy0GBH7w1V34eLN/CU709fZbX25/zz+PGzc+VrcKUx48dhM5fzNgeV&#10;aEj/jT9EaQ3MREGERAb08hcAAP//AwBQSwECLQAUAAYACAAAACEA2+H2y+4AAACFAQAAEwAAAAAA&#10;AAAAAAAAAAAAAAAAW0NvbnRlbnRfVHlwZXNdLnhtbFBLAQItABQABgAIAAAAIQBa9CxbvwAAABUB&#10;AAALAAAAAAAAAAAAAAAAAB8BAABfcmVscy8ucmVsc1BLAQItABQABgAIAAAAIQAFtLMKyAAAAOAA&#10;AAAPAAAAAAAAAAAAAAAAAAcCAABkcnMvZG93bnJldi54bWxQSwUGAAAAAAMAAwC3AAAA/AIAAAAA&#10;" strokeweight=".7pt">
                  <o:lock v:ext="edit" shapetype="f"/>
                </v:line>
                <v:line id="Line 21" o:spid="_x0000_s1028" style="position:absolute;visibility:visible;mso-wrap-style:square" from="1123,272" to="1111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RyAAAAOAAAAAPAAAAZHJzL2Rvd25yZXYueG1sRI/disIw&#10;FITvF3yHcIS9WdZUL7RUo7jKQr3R9ecBDs2xLSYn3Sar3bc3guDNwDDMN8xs0VkjrtT62rGC4SAB&#10;QVw4XXOp4HT8/kxB+ICs0TgmBf/kYTHvvc0w0+7Ge7oeQikihH2GCqoQmkxKX1Rk0Q9cQxyzs2st&#10;hmjbUuoWbxFujRwlyVharDkuVNjQqqLicvizCj7S/WmXF1/2nG6Pm98fk0+cyZV673fraZTlFESg&#10;LrwaT0SuFYyG8DgUz4Cc3wEAAP//AwBQSwECLQAUAAYACAAAACEA2+H2y+4AAACFAQAAEwAAAAAA&#10;AAAAAAAAAAAAAAAAW0NvbnRlbnRfVHlwZXNdLnhtbFBLAQItABQABgAIAAAAIQBa9CxbvwAAABUB&#10;AAALAAAAAAAAAAAAAAAAAB8BAABfcmVscy8ucmVsc1BLAQItABQABgAIAAAAIQBq+BaRyAAAAOAA&#10;AAAPAAAAAAAAAAAAAAAAAAcCAABkcnMvZG93bnJldi54bWxQSwUGAAAAAAMAAwC3AAAA/AIAAAAA&#10;" strokeweight=".7pt">
                  <o:lock v:ext="edit" shapetype="f"/>
                </v:line>
                <w10:wrap type="topAndBottom" anchorx="page"/>
              </v:group>
            </w:pict>
          </mc:Fallback>
        </mc:AlternateContent>
      </w:r>
    </w:p>
    <w:p w14:paraId="206A7398" w14:textId="77777777" w:rsidR="00DD4A44" w:rsidRPr="003A57D9" w:rsidRDefault="00D6313A">
      <w:pPr>
        <w:pStyle w:val="BodyText"/>
        <w:spacing w:before="291" w:line="249" w:lineRule="auto"/>
        <w:ind w:left="187" w:right="265" w:hanging="10"/>
        <w:jc w:val="both"/>
        <w:rPr>
          <w:rFonts w:asciiTheme="minorHAnsi" w:hAnsiTheme="minorHAnsi" w:cstheme="minorHAnsi"/>
        </w:rPr>
      </w:pPr>
      <w:r w:rsidRPr="003A57D9">
        <w:rPr>
          <w:rFonts w:asciiTheme="minorHAnsi" w:hAnsiTheme="minorHAnsi" w:cstheme="minorHAnsi"/>
        </w:rPr>
        <w:t>This is the final core course of the Environment &amp; Business program. It focuses on the application of principles learned</w:t>
      </w:r>
      <w:r w:rsidRPr="003A57D9">
        <w:rPr>
          <w:rFonts w:asciiTheme="minorHAnsi" w:hAnsiTheme="minorHAnsi" w:cstheme="minorHAnsi"/>
          <w:spacing w:val="-4"/>
        </w:rPr>
        <w:t xml:space="preserve"> </w:t>
      </w:r>
      <w:r w:rsidRPr="003A57D9">
        <w:rPr>
          <w:rFonts w:asciiTheme="minorHAnsi" w:hAnsiTheme="minorHAnsi" w:cstheme="minorHAnsi"/>
        </w:rPr>
        <w:t>in</w:t>
      </w:r>
      <w:r w:rsidRPr="003A57D9">
        <w:rPr>
          <w:rFonts w:asciiTheme="minorHAnsi" w:hAnsiTheme="minorHAnsi" w:cstheme="minorHAnsi"/>
          <w:spacing w:val="-7"/>
        </w:rPr>
        <w:t xml:space="preserve"> </w:t>
      </w:r>
      <w:r w:rsidRPr="003A57D9">
        <w:rPr>
          <w:rFonts w:asciiTheme="minorHAnsi" w:hAnsiTheme="minorHAnsi" w:cstheme="minorHAnsi"/>
        </w:rPr>
        <w:t>earlier</w:t>
      </w:r>
      <w:r w:rsidRPr="003A57D9">
        <w:rPr>
          <w:rFonts w:asciiTheme="minorHAnsi" w:hAnsiTheme="minorHAnsi" w:cstheme="minorHAnsi"/>
          <w:spacing w:val="-6"/>
        </w:rPr>
        <w:t xml:space="preserve"> </w:t>
      </w:r>
      <w:r w:rsidRPr="003A57D9">
        <w:rPr>
          <w:rFonts w:asciiTheme="minorHAnsi" w:hAnsiTheme="minorHAnsi" w:cstheme="minorHAnsi"/>
        </w:rPr>
        <w:t>courses</w:t>
      </w:r>
      <w:r w:rsidRPr="003A57D9">
        <w:rPr>
          <w:rFonts w:asciiTheme="minorHAnsi" w:hAnsiTheme="minorHAnsi" w:cstheme="minorHAnsi"/>
          <w:spacing w:val="-6"/>
        </w:rPr>
        <w:t xml:space="preserve"> </w:t>
      </w:r>
      <w:r w:rsidRPr="003A57D9">
        <w:rPr>
          <w:rFonts w:asciiTheme="minorHAnsi" w:hAnsiTheme="minorHAnsi" w:cstheme="minorHAnsi"/>
        </w:rPr>
        <w:t>in</w:t>
      </w:r>
      <w:r w:rsidRPr="003A57D9">
        <w:rPr>
          <w:rFonts w:asciiTheme="minorHAnsi" w:hAnsiTheme="minorHAnsi" w:cstheme="minorHAnsi"/>
          <w:spacing w:val="-4"/>
        </w:rPr>
        <w:t xml:space="preserve"> </w:t>
      </w:r>
      <w:r w:rsidRPr="003A57D9">
        <w:rPr>
          <w:rFonts w:asciiTheme="minorHAnsi" w:hAnsiTheme="minorHAnsi" w:cstheme="minorHAnsi"/>
        </w:rPr>
        <w:t>the</w:t>
      </w:r>
      <w:r w:rsidRPr="003A57D9">
        <w:rPr>
          <w:rFonts w:asciiTheme="minorHAnsi" w:hAnsiTheme="minorHAnsi" w:cstheme="minorHAnsi"/>
          <w:spacing w:val="-7"/>
        </w:rPr>
        <w:t xml:space="preserve"> </w:t>
      </w:r>
      <w:r w:rsidRPr="003A57D9">
        <w:rPr>
          <w:rFonts w:asciiTheme="minorHAnsi" w:hAnsiTheme="minorHAnsi" w:cstheme="minorHAnsi"/>
        </w:rPr>
        <w:t>context</w:t>
      </w:r>
      <w:r w:rsidRPr="003A57D9">
        <w:rPr>
          <w:rFonts w:asciiTheme="minorHAnsi" w:hAnsiTheme="minorHAnsi" w:cstheme="minorHAnsi"/>
          <w:spacing w:val="-6"/>
        </w:rPr>
        <w:t xml:space="preserve"> </w:t>
      </w:r>
      <w:r w:rsidRPr="003A57D9">
        <w:rPr>
          <w:rFonts w:asciiTheme="minorHAnsi" w:hAnsiTheme="minorHAnsi" w:cstheme="minorHAnsi"/>
        </w:rPr>
        <w:t>of</w:t>
      </w:r>
      <w:r w:rsidRPr="003A57D9">
        <w:rPr>
          <w:rFonts w:asciiTheme="minorHAnsi" w:hAnsiTheme="minorHAnsi" w:cstheme="minorHAnsi"/>
          <w:spacing w:val="-5"/>
        </w:rPr>
        <w:t xml:space="preserve"> </w:t>
      </w:r>
      <w:r w:rsidRPr="003A57D9">
        <w:rPr>
          <w:rFonts w:asciiTheme="minorHAnsi" w:hAnsiTheme="minorHAnsi" w:cstheme="minorHAnsi"/>
        </w:rPr>
        <w:t>a</w:t>
      </w:r>
      <w:r w:rsidRPr="003A57D9">
        <w:rPr>
          <w:rFonts w:asciiTheme="minorHAnsi" w:hAnsiTheme="minorHAnsi" w:cstheme="minorHAnsi"/>
          <w:spacing w:val="-7"/>
        </w:rPr>
        <w:t xml:space="preserve"> </w:t>
      </w:r>
      <w:r w:rsidRPr="003A57D9">
        <w:rPr>
          <w:rFonts w:asciiTheme="minorHAnsi" w:hAnsiTheme="minorHAnsi" w:cstheme="minorHAnsi"/>
        </w:rPr>
        <w:t>particular</w:t>
      </w:r>
      <w:r w:rsidRPr="003A57D9">
        <w:rPr>
          <w:rFonts w:asciiTheme="minorHAnsi" w:hAnsiTheme="minorHAnsi" w:cstheme="minorHAnsi"/>
          <w:spacing w:val="-6"/>
        </w:rPr>
        <w:t xml:space="preserve"> </w:t>
      </w:r>
      <w:r w:rsidRPr="003A57D9">
        <w:rPr>
          <w:rFonts w:asciiTheme="minorHAnsi" w:hAnsiTheme="minorHAnsi" w:cstheme="minorHAnsi"/>
        </w:rPr>
        <w:t>research</w:t>
      </w:r>
      <w:r w:rsidRPr="003A57D9">
        <w:rPr>
          <w:rFonts w:asciiTheme="minorHAnsi" w:hAnsiTheme="minorHAnsi" w:cstheme="minorHAnsi"/>
          <w:spacing w:val="-7"/>
        </w:rPr>
        <w:t xml:space="preserve"> </w:t>
      </w:r>
      <w:r w:rsidRPr="003A57D9">
        <w:rPr>
          <w:rFonts w:asciiTheme="minorHAnsi" w:hAnsiTheme="minorHAnsi" w:cstheme="minorHAnsi"/>
        </w:rPr>
        <w:t>situation.</w:t>
      </w:r>
      <w:r w:rsidRPr="003A57D9">
        <w:rPr>
          <w:rFonts w:asciiTheme="minorHAnsi" w:hAnsiTheme="minorHAnsi" w:cstheme="minorHAnsi"/>
          <w:spacing w:val="-6"/>
        </w:rPr>
        <w:t xml:space="preserve"> </w:t>
      </w:r>
      <w:r w:rsidRPr="003A57D9">
        <w:rPr>
          <w:rFonts w:asciiTheme="minorHAnsi" w:hAnsiTheme="minorHAnsi" w:cstheme="minorHAnsi"/>
        </w:rPr>
        <w:t>This</w:t>
      </w:r>
      <w:r w:rsidRPr="003A57D9">
        <w:rPr>
          <w:rFonts w:asciiTheme="minorHAnsi" w:hAnsiTheme="minorHAnsi" w:cstheme="minorHAnsi"/>
          <w:spacing w:val="-5"/>
        </w:rPr>
        <w:t xml:space="preserve"> </w:t>
      </w:r>
      <w:r w:rsidRPr="003A57D9">
        <w:rPr>
          <w:rFonts w:asciiTheme="minorHAnsi" w:hAnsiTheme="minorHAnsi" w:cstheme="minorHAnsi"/>
        </w:rPr>
        <w:t>is</w:t>
      </w:r>
      <w:r w:rsidRPr="003A57D9">
        <w:rPr>
          <w:rFonts w:asciiTheme="minorHAnsi" w:hAnsiTheme="minorHAnsi" w:cstheme="minorHAnsi"/>
          <w:spacing w:val="-5"/>
        </w:rPr>
        <w:t xml:space="preserve"> </w:t>
      </w:r>
      <w:r w:rsidRPr="003A57D9">
        <w:rPr>
          <w:rFonts w:asciiTheme="minorHAnsi" w:hAnsiTheme="minorHAnsi" w:cstheme="minorHAnsi"/>
        </w:rPr>
        <w:t>accomplished</w:t>
      </w:r>
      <w:r w:rsidRPr="003A57D9">
        <w:rPr>
          <w:rFonts w:asciiTheme="minorHAnsi" w:hAnsiTheme="minorHAnsi" w:cstheme="minorHAnsi"/>
          <w:spacing w:val="-4"/>
        </w:rPr>
        <w:t xml:space="preserve"> </w:t>
      </w:r>
      <w:r w:rsidRPr="003A57D9">
        <w:rPr>
          <w:rFonts w:asciiTheme="minorHAnsi" w:hAnsiTheme="minorHAnsi" w:cstheme="minorHAnsi"/>
        </w:rPr>
        <w:t>via</w:t>
      </w:r>
      <w:r w:rsidRPr="003A57D9">
        <w:rPr>
          <w:rFonts w:asciiTheme="minorHAnsi" w:hAnsiTheme="minorHAnsi" w:cstheme="minorHAnsi"/>
          <w:spacing w:val="-7"/>
        </w:rPr>
        <w:t xml:space="preserve"> </w:t>
      </w:r>
      <w:r w:rsidRPr="003A57D9">
        <w:rPr>
          <w:rFonts w:asciiTheme="minorHAnsi" w:hAnsiTheme="minorHAnsi" w:cstheme="minorHAnsi"/>
        </w:rPr>
        <w:t>group</w:t>
      </w:r>
      <w:r w:rsidRPr="003A57D9">
        <w:rPr>
          <w:rFonts w:asciiTheme="minorHAnsi" w:hAnsiTheme="minorHAnsi" w:cstheme="minorHAnsi"/>
          <w:spacing w:val="-7"/>
        </w:rPr>
        <w:t xml:space="preserve"> </w:t>
      </w:r>
      <w:r w:rsidRPr="003A57D9">
        <w:rPr>
          <w:rFonts w:asciiTheme="minorHAnsi" w:hAnsiTheme="minorHAnsi" w:cstheme="minorHAnsi"/>
        </w:rPr>
        <w:t xml:space="preserve">projects of sufficient scope to demonstrate </w:t>
      </w:r>
      <w:r w:rsidRPr="003A57D9">
        <w:rPr>
          <w:rFonts w:asciiTheme="minorHAnsi" w:hAnsiTheme="minorHAnsi" w:cstheme="minorHAnsi"/>
          <w:b/>
        </w:rPr>
        <w:t xml:space="preserve">mastery of problem-solving, critical thinking, integration and communication </w:t>
      </w:r>
      <w:r w:rsidRPr="003A57D9">
        <w:rPr>
          <w:rFonts w:asciiTheme="minorHAnsi" w:hAnsiTheme="minorHAnsi" w:cstheme="minorHAnsi"/>
        </w:rPr>
        <w:t>on a selected topic related to environment and business, or on selected environmental issues related to a specific business</w:t>
      </w:r>
      <w:r w:rsidRPr="003A57D9">
        <w:rPr>
          <w:rFonts w:asciiTheme="minorHAnsi" w:hAnsiTheme="minorHAnsi" w:cstheme="minorHAnsi"/>
          <w:spacing w:val="-2"/>
        </w:rPr>
        <w:t xml:space="preserve"> </w:t>
      </w:r>
      <w:r w:rsidRPr="003A57D9">
        <w:rPr>
          <w:rFonts w:asciiTheme="minorHAnsi" w:hAnsiTheme="minorHAnsi" w:cstheme="minorHAnsi"/>
        </w:rPr>
        <w:t>operation.</w:t>
      </w:r>
    </w:p>
    <w:p w14:paraId="2EE16476" w14:textId="77777777" w:rsidR="00DD4A44" w:rsidRPr="003A57D9" w:rsidRDefault="00D6313A">
      <w:pPr>
        <w:pStyle w:val="BodyText"/>
        <w:spacing w:before="153" w:line="249" w:lineRule="auto"/>
        <w:ind w:left="187" w:right="266" w:hanging="10"/>
        <w:jc w:val="both"/>
        <w:rPr>
          <w:rFonts w:asciiTheme="minorHAnsi" w:hAnsiTheme="minorHAnsi" w:cstheme="minorHAnsi"/>
        </w:rPr>
      </w:pPr>
      <w:r w:rsidRPr="003A57D9">
        <w:rPr>
          <w:rFonts w:asciiTheme="minorHAnsi" w:hAnsiTheme="minorHAnsi" w:cstheme="minorHAnsi"/>
        </w:rPr>
        <w:t>It is your opportunity to apply the knowledge you have acquired over the past four years from your courses and co-op terms on a project that integrates environment and business concepts.</w:t>
      </w:r>
    </w:p>
    <w:p w14:paraId="17D7DF55" w14:textId="77777777" w:rsidR="00DD4A44" w:rsidRPr="003A57D9" w:rsidRDefault="00D6313A">
      <w:pPr>
        <w:pStyle w:val="BodyText"/>
        <w:spacing w:before="156" w:line="249" w:lineRule="auto"/>
        <w:ind w:left="187" w:right="267" w:hanging="10"/>
        <w:jc w:val="both"/>
        <w:rPr>
          <w:rFonts w:asciiTheme="minorHAnsi" w:hAnsiTheme="minorHAnsi" w:cstheme="minorHAnsi"/>
        </w:rPr>
      </w:pPr>
      <w:r w:rsidRPr="003A57D9">
        <w:rPr>
          <w:rFonts w:asciiTheme="minorHAnsi" w:hAnsiTheme="minorHAnsi" w:cstheme="minorHAnsi"/>
        </w:rPr>
        <w:t>The</w:t>
      </w:r>
      <w:r w:rsidRPr="003A57D9">
        <w:rPr>
          <w:rFonts w:asciiTheme="minorHAnsi" w:hAnsiTheme="minorHAnsi" w:cstheme="minorHAnsi"/>
          <w:spacing w:val="-11"/>
        </w:rPr>
        <w:t xml:space="preserve"> </w:t>
      </w:r>
      <w:r w:rsidRPr="003A57D9">
        <w:rPr>
          <w:rFonts w:asciiTheme="minorHAnsi" w:hAnsiTheme="minorHAnsi" w:cstheme="minorHAnsi"/>
        </w:rPr>
        <w:t>first</w:t>
      </w:r>
      <w:r w:rsidRPr="003A57D9">
        <w:rPr>
          <w:rFonts w:asciiTheme="minorHAnsi" w:hAnsiTheme="minorHAnsi" w:cstheme="minorHAnsi"/>
          <w:spacing w:val="-10"/>
        </w:rPr>
        <w:t xml:space="preserve"> </w:t>
      </w:r>
      <w:r w:rsidRPr="003A57D9">
        <w:rPr>
          <w:rFonts w:asciiTheme="minorHAnsi" w:hAnsiTheme="minorHAnsi" w:cstheme="minorHAnsi"/>
        </w:rPr>
        <w:t>half</w:t>
      </w:r>
      <w:r w:rsidRPr="003A57D9">
        <w:rPr>
          <w:rFonts w:asciiTheme="minorHAnsi" w:hAnsiTheme="minorHAnsi" w:cstheme="minorHAnsi"/>
          <w:spacing w:val="-8"/>
        </w:rPr>
        <w:t xml:space="preserve"> </w:t>
      </w:r>
      <w:r w:rsidRPr="003A57D9">
        <w:rPr>
          <w:rFonts w:asciiTheme="minorHAnsi" w:hAnsiTheme="minorHAnsi" w:cstheme="minorHAnsi"/>
        </w:rPr>
        <w:t>of</w:t>
      </w:r>
      <w:r w:rsidRPr="003A57D9">
        <w:rPr>
          <w:rFonts w:asciiTheme="minorHAnsi" w:hAnsiTheme="minorHAnsi" w:cstheme="minorHAnsi"/>
          <w:spacing w:val="-8"/>
        </w:rPr>
        <w:t xml:space="preserve"> </w:t>
      </w:r>
      <w:r w:rsidRPr="003A57D9">
        <w:rPr>
          <w:rFonts w:asciiTheme="minorHAnsi" w:hAnsiTheme="minorHAnsi" w:cstheme="minorHAnsi"/>
        </w:rPr>
        <w:t>the</w:t>
      </w:r>
      <w:r w:rsidRPr="003A57D9">
        <w:rPr>
          <w:rFonts w:asciiTheme="minorHAnsi" w:hAnsiTheme="minorHAnsi" w:cstheme="minorHAnsi"/>
          <w:spacing w:val="-11"/>
        </w:rPr>
        <w:t xml:space="preserve"> </w:t>
      </w:r>
      <w:r w:rsidRPr="003A57D9">
        <w:rPr>
          <w:rFonts w:asciiTheme="minorHAnsi" w:hAnsiTheme="minorHAnsi" w:cstheme="minorHAnsi"/>
        </w:rPr>
        <w:t>course</w:t>
      </w:r>
      <w:r w:rsidRPr="003A57D9">
        <w:rPr>
          <w:rFonts w:asciiTheme="minorHAnsi" w:hAnsiTheme="minorHAnsi" w:cstheme="minorHAnsi"/>
          <w:spacing w:val="-10"/>
        </w:rPr>
        <w:t xml:space="preserve"> </w:t>
      </w:r>
      <w:r w:rsidRPr="003A57D9">
        <w:rPr>
          <w:rFonts w:asciiTheme="minorHAnsi" w:hAnsiTheme="minorHAnsi" w:cstheme="minorHAnsi"/>
        </w:rPr>
        <w:t>(ENBUS</w:t>
      </w:r>
      <w:r w:rsidRPr="003A57D9">
        <w:rPr>
          <w:rFonts w:asciiTheme="minorHAnsi" w:hAnsiTheme="minorHAnsi" w:cstheme="minorHAnsi"/>
          <w:spacing w:val="-8"/>
        </w:rPr>
        <w:t xml:space="preserve"> </w:t>
      </w:r>
      <w:r w:rsidRPr="003A57D9">
        <w:rPr>
          <w:rFonts w:asciiTheme="minorHAnsi" w:hAnsiTheme="minorHAnsi" w:cstheme="minorHAnsi"/>
        </w:rPr>
        <w:t>402A)</w:t>
      </w:r>
      <w:r w:rsidRPr="003A57D9">
        <w:rPr>
          <w:rFonts w:asciiTheme="minorHAnsi" w:hAnsiTheme="minorHAnsi" w:cstheme="minorHAnsi"/>
          <w:spacing w:val="-7"/>
        </w:rPr>
        <w:t xml:space="preserve"> </w:t>
      </w:r>
      <w:r w:rsidRPr="003A57D9">
        <w:rPr>
          <w:rFonts w:asciiTheme="minorHAnsi" w:hAnsiTheme="minorHAnsi" w:cstheme="minorHAnsi"/>
        </w:rPr>
        <w:t>focus</w:t>
      </w:r>
      <w:r w:rsidR="00411C83" w:rsidRPr="003A57D9">
        <w:rPr>
          <w:rFonts w:asciiTheme="minorHAnsi" w:hAnsiTheme="minorHAnsi" w:cstheme="minorHAnsi"/>
        </w:rPr>
        <w:t>ed</w:t>
      </w:r>
      <w:r w:rsidRPr="003A57D9">
        <w:rPr>
          <w:rFonts w:asciiTheme="minorHAnsi" w:hAnsiTheme="minorHAnsi" w:cstheme="minorHAnsi"/>
          <w:spacing w:val="-9"/>
        </w:rPr>
        <w:t xml:space="preserve"> </w:t>
      </w:r>
      <w:r w:rsidRPr="003A57D9">
        <w:rPr>
          <w:rFonts w:asciiTheme="minorHAnsi" w:hAnsiTheme="minorHAnsi" w:cstheme="minorHAnsi"/>
        </w:rPr>
        <w:t>on</w:t>
      </w:r>
      <w:r w:rsidRPr="003A57D9">
        <w:rPr>
          <w:rFonts w:asciiTheme="minorHAnsi" w:hAnsiTheme="minorHAnsi" w:cstheme="minorHAnsi"/>
          <w:spacing w:val="-8"/>
        </w:rPr>
        <w:t xml:space="preserve"> </w:t>
      </w:r>
      <w:r w:rsidRPr="003A57D9">
        <w:rPr>
          <w:rFonts w:asciiTheme="minorHAnsi" w:hAnsiTheme="minorHAnsi" w:cstheme="minorHAnsi"/>
        </w:rPr>
        <w:t>building</w:t>
      </w:r>
      <w:r w:rsidRPr="003A57D9">
        <w:rPr>
          <w:rFonts w:asciiTheme="minorHAnsi" w:hAnsiTheme="minorHAnsi" w:cstheme="minorHAnsi"/>
          <w:spacing w:val="-9"/>
        </w:rPr>
        <w:t xml:space="preserve"> </w:t>
      </w:r>
      <w:r w:rsidRPr="003A57D9">
        <w:rPr>
          <w:rFonts w:asciiTheme="minorHAnsi" w:hAnsiTheme="minorHAnsi" w:cstheme="minorHAnsi"/>
        </w:rPr>
        <w:t>the</w:t>
      </w:r>
      <w:r w:rsidRPr="003A57D9">
        <w:rPr>
          <w:rFonts w:asciiTheme="minorHAnsi" w:hAnsiTheme="minorHAnsi" w:cstheme="minorHAnsi"/>
          <w:spacing w:val="-10"/>
        </w:rPr>
        <w:t xml:space="preserve"> </w:t>
      </w:r>
      <w:r w:rsidRPr="003A57D9">
        <w:rPr>
          <w:rFonts w:asciiTheme="minorHAnsi" w:hAnsiTheme="minorHAnsi" w:cstheme="minorHAnsi"/>
        </w:rPr>
        <w:t>foundation</w:t>
      </w:r>
      <w:r w:rsidRPr="003A57D9">
        <w:rPr>
          <w:rFonts w:asciiTheme="minorHAnsi" w:hAnsiTheme="minorHAnsi" w:cstheme="minorHAnsi"/>
          <w:spacing w:val="-9"/>
        </w:rPr>
        <w:t xml:space="preserve"> </w:t>
      </w:r>
      <w:r w:rsidRPr="003A57D9">
        <w:rPr>
          <w:rFonts w:asciiTheme="minorHAnsi" w:hAnsiTheme="minorHAnsi" w:cstheme="minorHAnsi"/>
        </w:rPr>
        <w:t>for</w:t>
      </w:r>
      <w:r w:rsidRPr="003A57D9">
        <w:rPr>
          <w:rFonts w:asciiTheme="minorHAnsi" w:hAnsiTheme="minorHAnsi" w:cstheme="minorHAnsi"/>
          <w:spacing w:val="-7"/>
        </w:rPr>
        <w:t xml:space="preserve"> </w:t>
      </w:r>
      <w:r w:rsidRPr="003A57D9">
        <w:rPr>
          <w:rFonts w:asciiTheme="minorHAnsi" w:hAnsiTheme="minorHAnsi" w:cstheme="minorHAnsi"/>
        </w:rPr>
        <w:t>your</w:t>
      </w:r>
      <w:r w:rsidRPr="003A57D9">
        <w:rPr>
          <w:rFonts w:asciiTheme="minorHAnsi" w:hAnsiTheme="minorHAnsi" w:cstheme="minorHAnsi"/>
          <w:spacing w:val="-9"/>
        </w:rPr>
        <w:t xml:space="preserve"> </w:t>
      </w:r>
      <w:r w:rsidRPr="003A57D9">
        <w:rPr>
          <w:rFonts w:asciiTheme="minorHAnsi" w:hAnsiTheme="minorHAnsi" w:cstheme="minorHAnsi"/>
        </w:rPr>
        <w:t>project</w:t>
      </w:r>
      <w:r w:rsidRPr="003A57D9">
        <w:rPr>
          <w:rFonts w:asciiTheme="minorHAnsi" w:hAnsiTheme="minorHAnsi" w:cstheme="minorHAnsi"/>
          <w:spacing w:val="-10"/>
        </w:rPr>
        <w:t xml:space="preserve"> </w:t>
      </w:r>
      <w:r w:rsidRPr="003A57D9">
        <w:rPr>
          <w:rFonts w:asciiTheme="minorHAnsi" w:hAnsiTheme="minorHAnsi" w:cstheme="minorHAnsi"/>
        </w:rPr>
        <w:t>(e.g.</w:t>
      </w:r>
      <w:r w:rsidRPr="003A57D9">
        <w:rPr>
          <w:rFonts w:asciiTheme="minorHAnsi" w:hAnsiTheme="minorHAnsi" w:cstheme="minorHAnsi"/>
          <w:spacing w:val="-11"/>
        </w:rPr>
        <w:t xml:space="preserve"> </w:t>
      </w:r>
      <w:r w:rsidRPr="003A57D9">
        <w:rPr>
          <w:rFonts w:asciiTheme="minorHAnsi" w:hAnsiTheme="minorHAnsi" w:cstheme="minorHAnsi"/>
        </w:rPr>
        <w:t>research</w:t>
      </w:r>
      <w:r w:rsidRPr="003A57D9">
        <w:rPr>
          <w:rFonts w:asciiTheme="minorHAnsi" w:hAnsiTheme="minorHAnsi" w:cstheme="minorHAnsi"/>
          <w:spacing w:val="-10"/>
        </w:rPr>
        <w:t xml:space="preserve"> </w:t>
      </w:r>
      <w:r w:rsidRPr="003A57D9">
        <w:rPr>
          <w:rFonts w:asciiTheme="minorHAnsi" w:hAnsiTheme="minorHAnsi" w:cstheme="minorHAnsi"/>
        </w:rPr>
        <w:t xml:space="preserve">topic development, conducting a literature review, </w:t>
      </w:r>
      <w:r w:rsidR="00411C83" w:rsidRPr="003A57D9">
        <w:rPr>
          <w:rFonts w:asciiTheme="minorHAnsi" w:hAnsiTheme="minorHAnsi" w:cstheme="minorHAnsi"/>
        </w:rPr>
        <w:t>research methods and design</w:t>
      </w:r>
      <w:r w:rsidRPr="003A57D9">
        <w:rPr>
          <w:rFonts w:asciiTheme="minorHAnsi" w:hAnsiTheme="minorHAnsi" w:cstheme="minorHAnsi"/>
        </w:rPr>
        <w:t xml:space="preserve">, </w:t>
      </w:r>
      <w:r w:rsidR="00411C83" w:rsidRPr="003A57D9">
        <w:rPr>
          <w:rFonts w:asciiTheme="minorHAnsi" w:hAnsiTheme="minorHAnsi" w:cstheme="minorHAnsi"/>
        </w:rPr>
        <w:t xml:space="preserve">data collection, </w:t>
      </w:r>
      <w:r w:rsidRPr="003A57D9">
        <w:rPr>
          <w:rFonts w:asciiTheme="minorHAnsi" w:hAnsiTheme="minorHAnsi" w:cstheme="minorHAnsi"/>
        </w:rPr>
        <w:t xml:space="preserve">managing your team and your project and developing your communication skills). The second part of the course (ENBUS 402B) will focus on </w:t>
      </w:r>
      <w:r w:rsidR="00411C83" w:rsidRPr="003A57D9">
        <w:rPr>
          <w:rFonts w:asciiTheme="minorHAnsi" w:hAnsiTheme="minorHAnsi" w:cstheme="minorHAnsi"/>
        </w:rPr>
        <w:t xml:space="preserve">finalizing data collection, data analysis and achieving </w:t>
      </w:r>
      <w:r w:rsidRPr="003A57D9">
        <w:rPr>
          <w:rFonts w:asciiTheme="minorHAnsi" w:hAnsiTheme="minorHAnsi" w:cstheme="minorHAnsi"/>
        </w:rPr>
        <w:t>the objectives of your proposal. The final product of ENBUS 402A/B will be a comprehensive written report</w:t>
      </w:r>
      <w:r w:rsidR="00411C83" w:rsidRPr="003A57D9">
        <w:rPr>
          <w:rFonts w:asciiTheme="minorHAnsi" w:hAnsiTheme="minorHAnsi" w:cstheme="minorHAnsi"/>
        </w:rPr>
        <w:t>, communication deliverable,</w:t>
      </w:r>
      <w:r w:rsidRPr="003A57D9">
        <w:rPr>
          <w:rFonts w:asciiTheme="minorHAnsi" w:hAnsiTheme="minorHAnsi" w:cstheme="minorHAnsi"/>
        </w:rPr>
        <w:t xml:space="preserve"> and an oral poster presentation at the end of the Winter term.</w:t>
      </w:r>
    </w:p>
    <w:p w14:paraId="4F9F78E6" w14:textId="77777777" w:rsidR="00DD4A44" w:rsidRPr="003A57D9" w:rsidRDefault="00D6313A">
      <w:pPr>
        <w:pStyle w:val="BodyText"/>
        <w:spacing w:before="153"/>
        <w:ind w:left="192" w:right="267" w:hanging="12"/>
        <w:jc w:val="both"/>
        <w:rPr>
          <w:rFonts w:asciiTheme="minorHAnsi" w:hAnsiTheme="minorHAnsi" w:cstheme="minorHAnsi"/>
        </w:rPr>
      </w:pPr>
      <w:r w:rsidRPr="003A57D9">
        <w:rPr>
          <w:rFonts w:asciiTheme="minorHAnsi" w:hAnsiTheme="minorHAnsi" w:cstheme="minorHAnsi"/>
        </w:rPr>
        <w:t xml:space="preserve">It is expected that through this project course, you will have gained all the skills required to work on research projects in the workplace (i.e. get a good job and be a good employee) or in in academia (i.e. grad studies). </w:t>
      </w:r>
      <w:r w:rsidRPr="003A57D9">
        <w:rPr>
          <w:rFonts w:asciiTheme="minorHAnsi" w:hAnsiTheme="minorHAnsi" w:cstheme="minorHAnsi"/>
          <w:b/>
          <w:u w:val="thick"/>
        </w:rPr>
        <w:t>Important Note:</w:t>
      </w:r>
      <w:r w:rsidRPr="003A57D9">
        <w:rPr>
          <w:rFonts w:asciiTheme="minorHAnsi" w:hAnsiTheme="minorHAnsi" w:cstheme="minorHAnsi"/>
          <w:b/>
        </w:rPr>
        <w:t xml:space="preserve"> </w:t>
      </w:r>
      <w:r w:rsidRPr="003A57D9">
        <w:rPr>
          <w:rFonts w:asciiTheme="minorHAnsi" w:hAnsiTheme="minorHAnsi" w:cstheme="minorHAnsi"/>
        </w:rPr>
        <w:t>You will receive a separate mark for ENBUS 402A and ENBUS 402B.</w:t>
      </w:r>
    </w:p>
    <w:p w14:paraId="33EDF229" w14:textId="77777777" w:rsidR="00DD4A44" w:rsidRPr="003A57D9" w:rsidRDefault="00D6313A" w:rsidP="00411C83">
      <w:pPr>
        <w:pStyle w:val="Heading1"/>
        <w:spacing w:before="120"/>
        <w:ind w:left="3918"/>
        <w:rPr>
          <w:rFonts w:asciiTheme="minorHAnsi" w:hAnsiTheme="minorHAnsi" w:cstheme="minorHAnsi"/>
        </w:rPr>
      </w:pPr>
      <w:r w:rsidRPr="003A57D9">
        <w:rPr>
          <w:rFonts w:asciiTheme="minorHAnsi" w:hAnsiTheme="minorHAnsi" w:cstheme="minorHAnsi"/>
        </w:rPr>
        <w:t>Course Fee</w:t>
      </w:r>
    </w:p>
    <w:p w14:paraId="4A6FEA3B" w14:textId="77777777" w:rsidR="00DD4A44" w:rsidRPr="003A57D9" w:rsidRDefault="00411C83">
      <w:pPr>
        <w:pStyle w:val="BodyText"/>
        <w:spacing w:before="6"/>
        <w:rPr>
          <w:rFonts w:asciiTheme="minorHAnsi" w:hAnsiTheme="minorHAnsi" w:cstheme="minorHAnsi"/>
          <w:b/>
          <w:sz w:val="19"/>
        </w:rPr>
      </w:pPr>
      <w:r w:rsidRPr="003A57D9">
        <w:rPr>
          <w:rFonts w:asciiTheme="minorHAnsi" w:hAnsiTheme="minorHAnsi" w:cstheme="minorHAnsi"/>
          <w:noProof/>
          <w:lang w:bidi="ar-SA"/>
        </w:rPr>
        <mc:AlternateContent>
          <mc:Choice Requires="wpg">
            <w:drawing>
              <wp:anchor distT="0" distB="0" distL="0" distR="0" simplePos="0" relativeHeight="251656704" behindDoc="0" locked="0" layoutInCell="1" allowOverlap="1" wp14:anchorId="4983CB2B" wp14:editId="60160AE8">
                <wp:simplePos x="0" y="0"/>
                <wp:positionH relativeFrom="page">
                  <wp:posOffset>713105</wp:posOffset>
                </wp:positionH>
                <wp:positionV relativeFrom="paragraph">
                  <wp:posOffset>167640</wp:posOffset>
                </wp:positionV>
                <wp:extent cx="6347460" cy="20955"/>
                <wp:effectExtent l="0" t="0" r="2540" b="0"/>
                <wp:wrapTopAndBottom/>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20955"/>
                          <a:chOff x="1123" y="264"/>
                          <a:chExt cx="9996" cy="33"/>
                        </a:xfrm>
                      </wpg:grpSpPr>
                      <wps:wsp>
                        <wps:cNvPr id="17" name="Line 19"/>
                        <wps:cNvCnPr>
                          <a:cxnSpLocks/>
                        </wps:cNvCnPr>
                        <wps:spPr bwMode="auto">
                          <a:xfrm>
                            <a:off x="1123" y="290"/>
                            <a:ext cx="999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a:cxnSpLocks/>
                        </wps:cNvCnPr>
                        <wps:spPr bwMode="auto">
                          <a:xfrm>
                            <a:off x="1123" y="271"/>
                            <a:ext cx="999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0E3622" id="Group 17" o:spid="_x0000_s1026" style="position:absolute;margin-left:56.15pt;margin-top:13.2pt;width:499.8pt;height:1.65pt;z-index:251656704;mso-wrap-distance-left:0;mso-wrap-distance-right:0;mso-position-horizontal-relative:page" coordorigin="1123,264" coordsize="99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mwIAACgIAAAOAAAAZHJzL2Uyb0RvYy54bWzsVV1v2yAUfZ+0/4B4T20nrhNbdaopTvrS&#10;bZW6/QCC8YdmAwIap5r233cBO2m7h02dNmnS8kDA93K595xz4er62HfowJRuBc9xdBFixDgVZcvr&#10;HH/+tJutMNKG8JJ0grMcPzKNr9dv31wNMmNz0YiuZApBEK6zQea4MUZmQaBpw3qiL4RkHIyVUD0x&#10;sFR1UCoyQPS+C+ZhmASDUKVUgjKt4WvhjXjt4lcVo+ZjVWlmUJdjyM24Ublxb8dgfUWyWhHZtHRM&#10;g7wii560HA49hSqIIehBtT+E6luqhBaVuaCiD0RVtZS5GqCaKHxRzY0SD9LVUmdDLU8wAbQvcHp1&#10;WPrhcKdQWwJ3CUac9MCROxZFSwvOIOsMfG6UvJd3ylcI01tBv2gwBy/tdl17Z7Qf3osS4pEHIxw4&#10;x0r1NgSUjY6Og8cTB+xoEIWPySJexglQRcE2D9PLS88RbYBIuyuK5guMrDGJJ9N23JymKVRhdy4W&#10;1haQzJ/p8hzzskWB2PQZT/17eN43RDJHk7ZYTXguJzxvW85QlHo4ncuGeyzpkT/D8onR5qgB8p+i&#10;eMYjHeU8QXlGwxlOYJBMKm1umOiRneS4gwQdQeRwq43HbXKxfHGxa7sOvpOs42jI8WoFZ9mlFl1b&#10;WqNbqHq/6RQ6ENts7jeS8MzNRi6IbryfM3keQe28dKc0jJTbcW5I2/k5FNBxexAUCHmOM99mX9Mw&#10;3a62q3gWz5PtLA6LYvZut4lnyS5aXhaLYrMpom825yjOmrYsGbdpTy0fxb8mgfHy8c16avoTPsHz&#10;6E6AkOz075IGKXpmvQ73ony8UxbzUZV/S55wMft29/Jc/XF5LiNP8395/tvydHcpPEdO1ePTad+7&#10;p2sn5/MDv/4OAAD//wMAUEsDBBQABgAIAAAAIQBSlXfE5AAAAA8BAAAPAAAAZHJzL2Rvd25yZXYu&#10;eG1sTE9Nb8IwDL1P2n+IPGm3kbZsbJSmCLGPE5o0mDTtFhrTVjRO1YS2/PuZ0/DB0rOfn9/LlqNt&#10;RI+drx0piCcRCKTCmZpKBd+794cXED5oMrpxhArO6GGZ395kOjVuoC/st6EULEI+1QqqENpUSl9U&#10;aLWfuBaJdwfXWR0YdqU0nR5Y3DYyiaKZtLom/lDpFtcVFsftySr4GPSwmsZv/eZ4WJ9/d0+fP5sY&#10;lbq/G18X3FYLEAHH8H8BlwzsH3I2tncnMl40jONkylQFyewRxIXANQex58n8GWSeyesc+R8AAAD/&#10;/wMAUEsBAi0AFAAGAAgAAAAhALaDOJL+AAAA4QEAABMAAAAAAAAAAAAAAAAAAAAAAFtDb250ZW50&#10;X1R5cGVzXS54bWxQSwECLQAUAAYACAAAACEAOP0h/9YAAACUAQAACwAAAAAAAAAAAAAAAAAvAQAA&#10;X3JlbHMvLnJlbHNQSwECLQAUAAYACAAAACEAmP+RPpsCAAAoCAAADgAAAAAAAAAAAAAAAAAuAgAA&#10;ZHJzL2Uyb0RvYy54bWxQSwECLQAUAAYACAAAACEAUpV3xOQAAAAPAQAADwAAAAAAAAAAAAAAAAD1&#10;BAAAZHJzL2Rvd25yZXYueG1sUEsFBgAAAAAEAAQA8wAAAAYGAAAAAA==&#10;">
                <v:line id="Line 19" o:spid="_x0000_s1027" style="position:absolute;visibility:visible;mso-wrap-style:square" from="1123,290" to="1111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HDxwAAAOAAAAAPAAAAZHJzL2Rvd25yZXYueG1sRI/BasJA&#10;EIbvBd9hmYKXUjf1oCG6SrUI6cUa9QGG7JiE7s7G7Krp27tCwcsww8//Dd982VsjrtT5xrGCj1EC&#10;grh0uuFKwfGweU9B+ICs0TgmBX/kYbkYvMwx0+7GBV33oRIRwj5DBXUIbSalL2uy6EeuJY7ZyXUW&#10;Qzy7SuoObxFujRwnyURabDh+qLGldU3l7/5iFbylxfEnL1f2lG4P3+edyafO5EoNX/uvWRyfMxCB&#10;+vBs/CNyHR2m8BCKC8jFHQAA//8DAFBLAQItABQABgAIAAAAIQDb4fbL7gAAAIUBAAATAAAAAAAA&#10;AAAAAAAAAAAAAABbQ29udGVudF9UeXBlc10ueG1sUEsBAi0AFAAGAAgAAAAhAFr0LFu/AAAAFQEA&#10;AAsAAAAAAAAAAAAAAAAAHwEAAF9yZWxzLy5yZWxzUEsBAi0AFAAGAAgAAAAhAEQx4cPHAAAA4AAA&#10;AA8AAAAAAAAAAAAAAAAABwIAAGRycy9kb3ducmV2LnhtbFBLBQYAAAAAAwADALcAAAD7AgAAAAA=&#10;" strokeweight=".7pt">
                  <o:lock v:ext="edit" shapetype="f"/>
                </v:line>
                <v:line id="Line 18" o:spid="_x0000_s1028" style="position:absolute;visibility:visible;mso-wrap-style:square" from="1123,271" to="1111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nWxyQAAAOAAAAAPAAAAZHJzL2Rvd25yZXYueG1sRI/NbsJA&#10;DITvlXiHlZF6qcqmHNoosCAoQkovbfl5ACtrkohdb8gukL59fajUy8ijkT975svBO3WjPraBDbxM&#10;MlDEVbAt1waOh+1zDiomZIsuMBn4oQjLxehhjoUNd97RbZ9qJRCOBRpoUuoKrWPVkMc4CR2xZKfQ&#10;e0xi+1rbHu8C905Ps+xVe2xZLjTY0XtD1Xl/9Qae8t3xq6zW/pR/Hj4u3658C6405nE8bGYiqxmo&#10;REP63/hDlFY6yMdSSAbQi18AAAD//wMAUEsBAi0AFAAGAAgAAAAhANvh9svuAAAAhQEAABMAAAAA&#10;AAAAAAAAAAAAAAAAAFtDb250ZW50X1R5cGVzXS54bWxQSwECLQAUAAYACAAAACEAWvQsW78AAAAV&#10;AQAACwAAAAAAAAAAAAAAAAAfAQAAX3JlbHMvLnJlbHNQSwECLQAUAAYACAAAACEANa51sckAAADg&#10;AAAADwAAAAAAAAAAAAAAAAAHAgAAZHJzL2Rvd25yZXYueG1sUEsFBgAAAAADAAMAtwAAAP0CAAAA&#10;AA==&#10;" strokeweight=".7pt">
                  <o:lock v:ext="edit" shapetype="f"/>
                </v:line>
                <w10:wrap type="topAndBottom" anchorx="page"/>
              </v:group>
            </w:pict>
          </mc:Fallback>
        </mc:AlternateContent>
      </w:r>
    </w:p>
    <w:p w14:paraId="4279C362" w14:textId="77777777" w:rsidR="00DD4A44" w:rsidRPr="003A57D9" w:rsidRDefault="00D6313A">
      <w:pPr>
        <w:pStyle w:val="Heading3"/>
        <w:spacing w:before="288" w:line="249" w:lineRule="auto"/>
        <w:ind w:left="187" w:right="271" w:hanging="10"/>
        <w:jc w:val="both"/>
        <w:rPr>
          <w:rFonts w:asciiTheme="minorHAnsi" w:hAnsiTheme="minorHAnsi" w:cstheme="minorHAnsi"/>
        </w:rPr>
      </w:pPr>
      <w:r w:rsidRPr="003A57D9">
        <w:rPr>
          <w:rFonts w:asciiTheme="minorHAnsi" w:hAnsiTheme="minorHAnsi" w:cstheme="minorHAnsi"/>
          <w:color w:val="FF0000"/>
        </w:rPr>
        <w:t>You</w:t>
      </w:r>
      <w:r w:rsidRPr="003A57D9">
        <w:rPr>
          <w:rFonts w:asciiTheme="minorHAnsi" w:hAnsiTheme="minorHAnsi" w:cstheme="minorHAnsi"/>
          <w:color w:val="FF0000"/>
          <w:spacing w:val="-7"/>
        </w:rPr>
        <w:t xml:space="preserve"> </w:t>
      </w:r>
      <w:r w:rsidRPr="003A57D9">
        <w:rPr>
          <w:rFonts w:asciiTheme="minorHAnsi" w:hAnsiTheme="minorHAnsi" w:cstheme="minorHAnsi"/>
          <w:color w:val="FF0000"/>
        </w:rPr>
        <w:t>will</w:t>
      </w:r>
      <w:r w:rsidRPr="003A57D9">
        <w:rPr>
          <w:rFonts w:asciiTheme="minorHAnsi" w:hAnsiTheme="minorHAnsi" w:cstheme="minorHAnsi"/>
          <w:color w:val="FF0000"/>
          <w:spacing w:val="-6"/>
        </w:rPr>
        <w:t xml:space="preserve"> </w:t>
      </w:r>
      <w:r w:rsidRPr="003A57D9">
        <w:rPr>
          <w:rFonts w:asciiTheme="minorHAnsi" w:hAnsiTheme="minorHAnsi" w:cstheme="minorHAnsi"/>
          <w:color w:val="FF0000"/>
        </w:rPr>
        <w:t>be</w:t>
      </w:r>
      <w:r w:rsidRPr="003A57D9">
        <w:rPr>
          <w:rFonts w:asciiTheme="minorHAnsi" w:hAnsiTheme="minorHAnsi" w:cstheme="minorHAnsi"/>
          <w:color w:val="FF0000"/>
          <w:spacing w:val="-6"/>
        </w:rPr>
        <w:t xml:space="preserve"> </w:t>
      </w:r>
      <w:r w:rsidRPr="003A57D9">
        <w:rPr>
          <w:rFonts w:asciiTheme="minorHAnsi" w:hAnsiTheme="minorHAnsi" w:cstheme="minorHAnsi"/>
          <w:color w:val="FF0000"/>
        </w:rPr>
        <w:t>required</w:t>
      </w:r>
      <w:r w:rsidRPr="003A57D9">
        <w:rPr>
          <w:rFonts w:asciiTheme="minorHAnsi" w:hAnsiTheme="minorHAnsi" w:cstheme="minorHAnsi"/>
          <w:color w:val="FF0000"/>
          <w:spacing w:val="-5"/>
        </w:rPr>
        <w:t xml:space="preserve"> </w:t>
      </w:r>
      <w:r w:rsidRPr="003A57D9">
        <w:rPr>
          <w:rFonts w:asciiTheme="minorHAnsi" w:hAnsiTheme="minorHAnsi" w:cstheme="minorHAnsi"/>
          <w:color w:val="FF0000"/>
        </w:rPr>
        <w:t>to</w:t>
      </w:r>
      <w:r w:rsidRPr="003A57D9">
        <w:rPr>
          <w:rFonts w:asciiTheme="minorHAnsi" w:hAnsiTheme="minorHAnsi" w:cstheme="minorHAnsi"/>
          <w:color w:val="FF0000"/>
          <w:spacing w:val="-5"/>
        </w:rPr>
        <w:t xml:space="preserve"> </w:t>
      </w:r>
      <w:r w:rsidRPr="003A57D9">
        <w:rPr>
          <w:rFonts w:asciiTheme="minorHAnsi" w:hAnsiTheme="minorHAnsi" w:cstheme="minorHAnsi"/>
          <w:color w:val="FF0000"/>
        </w:rPr>
        <w:t>pay</w:t>
      </w:r>
      <w:r w:rsidRPr="003A57D9">
        <w:rPr>
          <w:rFonts w:asciiTheme="minorHAnsi" w:hAnsiTheme="minorHAnsi" w:cstheme="minorHAnsi"/>
          <w:color w:val="FF0000"/>
          <w:spacing w:val="-8"/>
        </w:rPr>
        <w:t xml:space="preserve"> </w:t>
      </w:r>
      <w:r w:rsidRPr="003A57D9">
        <w:rPr>
          <w:rFonts w:asciiTheme="minorHAnsi" w:hAnsiTheme="minorHAnsi" w:cstheme="minorHAnsi"/>
          <w:color w:val="FF0000"/>
        </w:rPr>
        <w:t>$60</w:t>
      </w:r>
      <w:r w:rsidRPr="003A57D9">
        <w:rPr>
          <w:rFonts w:asciiTheme="minorHAnsi" w:hAnsiTheme="minorHAnsi" w:cstheme="minorHAnsi"/>
          <w:color w:val="FF0000"/>
          <w:spacing w:val="-6"/>
        </w:rPr>
        <w:t xml:space="preserve"> </w:t>
      </w:r>
      <w:r w:rsidRPr="003A57D9">
        <w:rPr>
          <w:rFonts w:asciiTheme="minorHAnsi" w:hAnsiTheme="minorHAnsi" w:cstheme="minorHAnsi"/>
          <w:color w:val="FF0000"/>
        </w:rPr>
        <w:t>($53.10</w:t>
      </w:r>
      <w:r w:rsidRPr="003A57D9">
        <w:rPr>
          <w:rFonts w:asciiTheme="minorHAnsi" w:hAnsiTheme="minorHAnsi" w:cstheme="minorHAnsi"/>
          <w:color w:val="FF0000"/>
          <w:spacing w:val="-3"/>
        </w:rPr>
        <w:t xml:space="preserve"> </w:t>
      </w:r>
      <w:r w:rsidRPr="003A57D9">
        <w:rPr>
          <w:rFonts w:asciiTheme="minorHAnsi" w:hAnsiTheme="minorHAnsi" w:cstheme="minorHAnsi"/>
          <w:color w:val="FF0000"/>
        </w:rPr>
        <w:t>+</w:t>
      </w:r>
      <w:r w:rsidRPr="003A57D9">
        <w:rPr>
          <w:rFonts w:asciiTheme="minorHAnsi" w:hAnsiTheme="minorHAnsi" w:cstheme="minorHAnsi"/>
          <w:color w:val="FF0000"/>
          <w:spacing w:val="-7"/>
        </w:rPr>
        <w:t xml:space="preserve"> </w:t>
      </w:r>
      <w:r w:rsidRPr="003A57D9">
        <w:rPr>
          <w:rFonts w:asciiTheme="minorHAnsi" w:hAnsiTheme="minorHAnsi" w:cstheme="minorHAnsi"/>
          <w:color w:val="FF0000"/>
        </w:rPr>
        <w:t>HST)</w:t>
      </w:r>
      <w:r w:rsidRPr="003A57D9">
        <w:rPr>
          <w:rFonts w:asciiTheme="minorHAnsi" w:hAnsiTheme="minorHAnsi" w:cstheme="minorHAnsi"/>
          <w:color w:val="FF0000"/>
          <w:spacing w:val="-5"/>
        </w:rPr>
        <w:t xml:space="preserve"> </w:t>
      </w:r>
      <w:r w:rsidRPr="003A57D9">
        <w:rPr>
          <w:rFonts w:asciiTheme="minorHAnsi" w:hAnsiTheme="minorHAnsi" w:cstheme="minorHAnsi"/>
          <w:color w:val="FF0000"/>
        </w:rPr>
        <w:t>as</w:t>
      </w:r>
      <w:r w:rsidRPr="003A57D9">
        <w:rPr>
          <w:rFonts w:asciiTheme="minorHAnsi" w:hAnsiTheme="minorHAnsi" w:cstheme="minorHAnsi"/>
          <w:color w:val="FF0000"/>
          <w:spacing w:val="-6"/>
        </w:rPr>
        <w:t xml:space="preserve"> </w:t>
      </w:r>
      <w:r w:rsidRPr="003A57D9">
        <w:rPr>
          <w:rFonts w:asciiTheme="minorHAnsi" w:hAnsiTheme="minorHAnsi" w:cstheme="minorHAnsi"/>
          <w:color w:val="FF0000"/>
        </w:rPr>
        <w:t>a</w:t>
      </w:r>
      <w:r w:rsidRPr="003A57D9">
        <w:rPr>
          <w:rFonts w:asciiTheme="minorHAnsi" w:hAnsiTheme="minorHAnsi" w:cstheme="minorHAnsi"/>
          <w:color w:val="FF0000"/>
          <w:spacing w:val="-6"/>
        </w:rPr>
        <w:t xml:space="preserve"> </w:t>
      </w:r>
      <w:r w:rsidRPr="003A57D9">
        <w:rPr>
          <w:rFonts w:asciiTheme="minorHAnsi" w:hAnsiTheme="minorHAnsi" w:cstheme="minorHAnsi"/>
          <w:color w:val="FF0000"/>
        </w:rPr>
        <w:t>course</w:t>
      </w:r>
      <w:r w:rsidRPr="003A57D9">
        <w:rPr>
          <w:rFonts w:asciiTheme="minorHAnsi" w:hAnsiTheme="minorHAnsi" w:cstheme="minorHAnsi"/>
          <w:color w:val="FF0000"/>
          <w:spacing w:val="-6"/>
        </w:rPr>
        <w:t xml:space="preserve"> </w:t>
      </w:r>
      <w:r w:rsidRPr="003A57D9">
        <w:rPr>
          <w:rFonts w:asciiTheme="minorHAnsi" w:hAnsiTheme="minorHAnsi" w:cstheme="minorHAnsi"/>
          <w:color w:val="FF0000"/>
        </w:rPr>
        <w:t>fee.</w:t>
      </w:r>
      <w:r w:rsidRPr="003A57D9">
        <w:rPr>
          <w:rFonts w:asciiTheme="minorHAnsi" w:hAnsiTheme="minorHAnsi" w:cstheme="minorHAnsi"/>
          <w:color w:val="FF0000"/>
          <w:spacing w:val="-5"/>
        </w:rPr>
        <w:t xml:space="preserve"> </w:t>
      </w:r>
      <w:r w:rsidRPr="003A57D9">
        <w:rPr>
          <w:rFonts w:asciiTheme="minorHAnsi" w:hAnsiTheme="minorHAnsi" w:cstheme="minorHAnsi"/>
          <w:color w:val="FF0000"/>
        </w:rPr>
        <w:t>This</w:t>
      </w:r>
      <w:r w:rsidRPr="003A57D9">
        <w:rPr>
          <w:rFonts w:asciiTheme="minorHAnsi" w:hAnsiTheme="minorHAnsi" w:cstheme="minorHAnsi"/>
          <w:color w:val="FF0000"/>
          <w:spacing w:val="-8"/>
        </w:rPr>
        <w:t xml:space="preserve"> </w:t>
      </w:r>
      <w:r w:rsidRPr="003A57D9">
        <w:rPr>
          <w:rFonts w:asciiTheme="minorHAnsi" w:hAnsiTheme="minorHAnsi" w:cstheme="minorHAnsi"/>
          <w:color w:val="FF0000"/>
        </w:rPr>
        <w:t>will</w:t>
      </w:r>
      <w:r w:rsidRPr="003A57D9">
        <w:rPr>
          <w:rFonts w:asciiTheme="minorHAnsi" w:hAnsiTheme="minorHAnsi" w:cstheme="minorHAnsi"/>
          <w:color w:val="FF0000"/>
          <w:spacing w:val="-6"/>
        </w:rPr>
        <w:t xml:space="preserve"> </w:t>
      </w:r>
      <w:r w:rsidRPr="003A57D9">
        <w:rPr>
          <w:rFonts w:asciiTheme="minorHAnsi" w:hAnsiTheme="minorHAnsi" w:cstheme="minorHAnsi"/>
          <w:color w:val="FF0000"/>
        </w:rPr>
        <w:t>go</w:t>
      </w:r>
      <w:r w:rsidRPr="003A57D9">
        <w:rPr>
          <w:rFonts w:asciiTheme="minorHAnsi" w:hAnsiTheme="minorHAnsi" w:cstheme="minorHAnsi"/>
          <w:color w:val="FF0000"/>
          <w:spacing w:val="-7"/>
        </w:rPr>
        <w:t xml:space="preserve"> </w:t>
      </w:r>
      <w:r w:rsidRPr="003A57D9">
        <w:rPr>
          <w:rFonts w:asciiTheme="minorHAnsi" w:hAnsiTheme="minorHAnsi" w:cstheme="minorHAnsi"/>
          <w:color w:val="FF0000"/>
        </w:rPr>
        <w:t>to</w:t>
      </w:r>
      <w:r w:rsidRPr="003A57D9">
        <w:rPr>
          <w:rFonts w:asciiTheme="minorHAnsi" w:hAnsiTheme="minorHAnsi" w:cstheme="minorHAnsi"/>
          <w:color w:val="FF0000"/>
          <w:spacing w:val="-7"/>
        </w:rPr>
        <w:t xml:space="preserve"> </w:t>
      </w:r>
      <w:r w:rsidRPr="003A57D9">
        <w:rPr>
          <w:rFonts w:asciiTheme="minorHAnsi" w:hAnsiTheme="minorHAnsi" w:cstheme="minorHAnsi"/>
          <w:color w:val="FF0000"/>
        </w:rPr>
        <w:t>offset</w:t>
      </w:r>
      <w:r w:rsidRPr="003A57D9">
        <w:rPr>
          <w:rFonts w:asciiTheme="minorHAnsi" w:hAnsiTheme="minorHAnsi" w:cstheme="minorHAnsi"/>
          <w:color w:val="FF0000"/>
          <w:spacing w:val="-5"/>
        </w:rPr>
        <w:t xml:space="preserve"> </w:t>
      </w:r>
      <w:r w:rsidRPr="003A57D9">
        <w:rPr>
          <w:rFonts w:asciiTheme="minorHAnsi" w:hAnsiTheme="minorHAnsi" w:cstheme="minorHAnsi"/>
          <w:color w:val="FF0000"/>
        </w:rPr>
        <w:t>costs</w:t>
      </w:r>
      <w:r w:rsidRPr="003A57D9">
        <w:rPr>
          <w:rFonts w:asciiTheme="minorHAnsi" w:hAnsiTheme="minorHAnsi" w:cstheme="minorHAnsi"/>
          <w:color w:val="FF0000"/>
          <w:spacing w:val="-6"/>
        </w:rPr>
        <w:t xml:space="preserve"> </w:t>
      </w:r>
      <w:r w:rsidRPr="003A57D9">
        <w:rPr>
          <w:rFonts w:asciiTheme="minorHAnsi" w:hAnsiTheme="minorHAnsi" w:cstheme="minorHAnsi"/>
          <w:color w:val="FF0000"/>
        </w:rPr>
        <w:t>associated</w:t>
      </w:r>
      <w:r w:rsidRPr="003A57D9">
        <w:rPr>
          <w:rFonts w:asciiTheme="minorHAnsi" w:hAnsiTheme="minorHAnsi" w:cstheme="minorHAnsi"/>
          <w:color w:val="FF0000"/>
          <w:spacing w:val="-5"/>
        </w:rPr>
        <w:t xml:space="preserve"> </w:t>
      </w:r>
      <w:r w:rsidRPr="003A57D9">
        <w:rPr>
          <w:rFonts w:asciiTheme="minorHAnsi" w:hAnsiTheme="minorHAnsi" w:cstheme="minorHAnsi"/>
          <w:color w:val="FF0000"/>
        </w:rPr>
        <w:t>with the final event at the end of Winter term (e.g. facility rental and food, judges’ travel, poster printing, etc.). Although the fee is only due in January, you are STRONGLY encouraged to pay it now, while you have funds. You can do this easily here</w:t>
      </w:r>
      <w:r w:rsidRPr="003A57D9">
        <w:rPr>
          <w:rFonts w:asciiTheme="minorHAnsi" w:hAnsiTheme="minorHAnsi" w:cstheme="minorHAnsi"/>
          <w:color w:val="FF0000"/>
          <w:spacing w:val="-4"/>
        </w:rPr>
        <w:t xml:space="preserve"> </w:t>
      </w:r>
      <w:hyperlink r:id="rId10">
        <w:r w:rsidRPr="003A57D9">
          <w:rPr>
            <w:rFonts w:asciiTheme="minorHAnsi" w:hAnsiTheme="minorHAnsi" w:cstheme="minorHAnsi"/>
            <w:color w:val="0462C1"/>
            <w:u w:val="thick" w:color="0462C1"/>
          </w:rPr>
          <w:t>https://shop.uwaterloo.ca/</w:t>
        </w:r>
      </w:hyperlink>
    </w:p>
    <w:p w14:paraId="1D19EB54" w14:textId="62850657" w:rsidR="00DD4A44" w:rsidRPr="007C1274" w:rsidRDefault="00D6313A" w:rsidP="007C1274">
      <w:pPr>
        <w:spacing w:before="155" w:line="249" w:lineRule="auto"/>
        <w:ind w:left="187" w:right="268" w:hanging="10"/>
        <w:jc w:val="both"/>
        <w:rPr>
          <w:rFonts w:asciiTheme="minorHAnsi" w:hAnsiTheme="minorHAnsi" w:cstheme="minorHAnsi"/>
          <w:i/>
          <w:sz w:val="20"/>
        </w:rPr>
        <w:sectPr w:rsidR="00DD4A44" w:rsidRPr="007C1274">
          <w:footerReference w:type="even" r:id="rId11"/>
          <w:footerReference w:type="default" r:id="rId12"/>
          <w:pgSz w:w="12240" w:h="15840"/>
          <w:pgMar w:top="860" w:right="880" w:bottom="1000" w:left="960" w:header="0" w:footer="818" w:gutter="0"/>
          <w:cols w:space="720"/>
        </w:sectPr>
      </w:pPr>
      <w:r w:rsidRPr="003A57D9">
        <w:rPr>
          <w:rFonts w:asciiTheme="minorHAnsi" w:hAnsiTheme="minorHAnsi" w:cstheme="minorHAnsi"/>
          <w:i/>
          <w:sz w:val="20"/>
        </w:rPr>
        <w:t>This is a cheap course. You are basically getting 3 credits for $60, as there are no required texts. And you get a great experience for this.</w:t>
      </w:r>
    </w:p>
    <w:p w14:paraId="0665C791" w14:textId="77777777" w:rsidR="00DD4A44" w:rsidRPr="003A57D9" w:rsidRDefault="00DD4A44">
      <w:pPr>
        <w:pStyle w:val="BodyText"/>
        <w:rPr>
          <w:rFonts w:asciiTheme="minorHAnsi" w:hAnsiTheme="minorHAnsi" w:cstheme="minorHAnsi"/>
          <w:i/>
          <w:sz w:val="22"/>
        </w:rPr>
      </w:pPr>
    </w:p>
    <w:p w14:paraId="5529CB4A" w14:textId="5326F329" w:rsidR="00DD4A44" w:rsidRPr="003A57D9" w:rsidRDefault="00D6313A">
      <w:pPr>
        <w:spacing w:before="155"/>
        <w:ind w:left="206"/>
        <w:rPr>
          <w:rFonts w:asciiTheme="minorHAnsi" w:hAnsiTheme="minorHAnsi" w:cstheme="minorHAnsi"/>
          <w:b/>
          <w:sz w:val="40"/>
        </w:rPr>
      </w:pPr>
      <w:r w:rsidRPr="003A57D9">
        <w:rPr>
          <w:rFonts w:asciiTheme="minorHAnsi" w:hAnsiTheme="minorHAnsi" w:cstheme="minorHAnsi"/>
          <w:b/>
          <w:sz w:val="40"/>
        </w:rPr>
        <w:t>Course Resources</w:t>
      </w:r>
    </w:p>
    <w:p w14:paraId="1C43EB20" w14:textId="743B0A21" w:rsidR="007C1274" w:rsidRDefault="007C1274" w:rsidP="007C1274">
      <w:pPr>
        <w:pStyle w:val="Heading3"/>
        <w:spacing w:before="143"/>
        <w:ind w:left="206"/>
        <w:rPr>
          <w:rFonts w:asciiTheme="minorHAnsi" w:hAnsiTheme="minorHAnsi" w:cstheme="minorHAnsi"/>
        </w:rPr>
      </w:pPr>
      <w:r w:rsidRPr="003A57D9">
        <w:rPr>
          <w:rFonts w:asciiTheme="minorHAnsi" w:hAnsiTheme="minorHAnsi" w:cstheme="minorHAnsi"/>
        </w:rPr>
        <w:t>Advisor</w:t>
      </w:r>
    </w:p>
    <w:p w14:paraId="2F3291FB" w14:textId="6FB20A59" w:rsidR="00DD4A44" w:rsidRPr="003A57D9" w:rsidRDefault="00D6313A">
      <w:pPr>
        <w:pStyle w:val="BodyText"/>
        <w:spacing w:before="22" w:line="247" w:lineRule="auto"/>
        <w:ind w:left="216" w:hanging="10"/>
        <w:rPr>
          <w:rFonts w:asciiTheme="minorHAnsi" w:hAnsiTheme="minorHAnsi" w:cstheme="minorHAnsi"/>
        </w:rPr>
      </w:pPr>
      <w:r w:rsidRPr="003A57D9">
        <w:rPr>
          <w:rFonts w:asciiTheme="minorHAnsi" w:hAnsiTheme="minorHAnsi" w:cstheme="minorHAnsi"/>
        </w:rPr>
        <w:t>Each team will be assigned an advisor (one of the instructors) who will work with the team for both semesters on any problems, ideas, providing resources, advice (of course), etc.</w:t>
      </w:r>
    </w:p>
    <w:p w14:paraId="42172812" w14:textId="77777777" w:rsidR="00DD4A44" w:rsidRPr="003A57D9" w:rsidRDefault="00DD4A44">
      <w:pPr>
        <w:pStyle w:val="BodyText"/>
        <w:spacing w:before="9"/>
        <w:rPr>
          <w:rFonts w:asciiTheme="minorHAnsi" w:hAnsiTheme="minorHAnsi" w:cstheme="minorHAnsi"/>
          <w:sz w:val="22"/>
        </w:rPr>
      </w:pPr>
    </w:p>
    <w:p w14:paraId="0D6904DF" w14:textId="77777777" w:rsidR="00DD4A44" w:rsidRPr="003A57D9" w:rsidRDefault="00D6313A">
      <w:pPr>
        <w:pStyle w:val="Heading3"/>
        <w:ind w:left="206"/>
        <w:rPr>
          <w:rFonts w:asciiTheme="minorHAnsi" w:hAnsiTheme="minorHAnsi" w:cstheme="minorHAnsi"/>
        </w:rPr>
      </w:pPr>
      <w:r w:rsidRPr="003A57D9">
        <w:rPr>
          <w:rFonts w:asciiTheme="minorHAnsi" w:hAnsiTheme="minorHAnsi" w:cstheme="minorHAnsi"/>
        </w:rPr>
        <w:t>Experts</w:t>
      </w:r>
    </w:p>
    <w:p w14:paraId="10EC99AF" w14:textId="77777777" w:rsidR="00DD4A44" w:rsidRPr="003A57D9" w:rsidRDefault="00D6313A">
      <w:pPr>
        <w:pStyle w:val="BodyText"/>
        <w:spacing w:before="19" w:line="249" w:lineRule="auto"/>
        <w:ind w:left="216" w:right="202" w:hanging="10"/>
        <w:rPr>
          <w:rFonts w:asciiTheme="minorHAnsi" w:hAnsiTheme="minorHAnsi" w:cstheme="minorHAnsi"/>
        </w:rPr>
      </w:pPr>
      <w:r w:rsidRPr="003A57D9">
        <w:rPr>
          <w:rFonts w:asciiTheme="minorHAnsi" w:hAnsiTheme="minorHAnsi" w:cstheme="minorHAnsi"/>
        </w:rPr>
        <w:t>As appropriate, your advisor may suggest you get help from subject matter experts, who could be another faculty member, or any other appropriate resource.</w:t>
      </w:r>
    </w:p>
    <w:p w14:paraId="5FD08AAA" w14:textId="77777777" w:rsidR="00DD4A44" w:rsidRPr="003A57D9" w:rsidRDefault="00DD4A44">
      <w:pPr>
        <w:pStyle w:val="BodyText"/>
        <w:spacing w:before="3"/>
        <w:rPr>
          <w:rFonts w:asciiTheme="minorHAnsi" w:hAnsiTheme="minorHAnsi" w:cstheme="minorHAnsi"/>
          <w:sz w:val="22"/>
        </w:rPr>
      </w:pPr>
    </w:p>
    <w:p w14:paraId="5E648F85" w14:textId="77777777" w:rsidR="00DD4A44" w:rsidRPr="003A57D9" w:rsidRDefault="00D6313A">
      <w:pPr>
        <w:pStyle w:val="Heading3"/>
        <w:ind w:left="206"/>
        <w:rPr>
          <w:rFonts w:asciiTheme="minorHAnsi" w:hAnsiTheme="minorHAnsi" w:cstheme="minorHAnsi"/>
        </w:rPr>
      </w:pPr>
      <w:r w:rsidRPr="003A57D9">
        <w:rPr>
          <w:rFonts w:asciiTheme="minorHAnsi" w:hAnsiTheme="minorHAnsi" w:cstheme="minorHAnsi"/>
        </w:rPr>
        <w:t>BOSS</w:t>
      </w:r>
    </w:p>
    <w:p w14:paraId="384275BF" w14:textId="65F7B383" w:rsidR="00DD4A44" w:rsidRPr="003A57D9" w:rsidRDefault="00D6313A" w:rsidP="007C1274">
      <w:pPr>
        <w:pStyle w:val="BodyText"/>
        <w:spacing w:before="20" w:line="249" w:lineRule="auto"/>
        <w:ind w:left="187" w:right="264" w:hanging="10"/>
        <w:jc w:val="both"/>
        <w:rPr>
          <w:rFonts w:asciiTheme="minorHAnsi" w:hAnsiTheme="minorHAnsi" w:cstheme="minorHAnsi"/>
          <w:sz w:val="13"/>
        </w:rPr>
      </w:pPr>
      <w:r w:rsidRPr="003A57D9">
        <w:rPr>
          <w:rFonts w:asciiTheme="minorHAnsi" w:hAnsiTheme="minorHAnsi" w:cstheme="minorHAnsi"/>
        </w:rPr>
        <w:t>When we tell you to go to the BOSS, it means to refer to the “Book of Student Success” which is course manual developed to provide everything you need to know about the course, from</w:t>
      </w:r>
      <w:r w:rsidRPr="003A57D9">
        <w:rPr>
          <w:rFonts w:asciiTheme="minorHAnsi" w:hAnsiTheme="minorHAnsi" w:cstheme="minorHAnsi"/>
          <w:spacing w:val="-7"/>
        </w:rPr>
        <w:t xml:space="preserve"> </w:t>
      </w:r>
      <w:r w:rsidRPr="003A57D9">
        <w:rPr>
          <w:rFonts w:asciiTheme="minorHAnsi" w:hAnsiTheme="minorHAnsi" w:cstheme="minorHAnsi"/>
        </w:rPr>
        <w:t>assignments,</w:t>
      </w:r>
      <w:r w:rsidRPr="003A57D9">
        <w:rPr>
          <w:rFonts w:asciiTheme="minorHAnsi" w:hAnsiTheme="minorHAnsi" w:cstheme="minorHAnsi"/>
          <w:spacing w:val="-11"/>
        </w:rPr>
        <w:t xml:space="preserve"> </w:t>
      </w:r>
      <w:r w:rsidRPr="003A57D9">
        <w:rPr>
          <w:rFonts w:asciiTheme="minorHAnsi" w:hAnsiTheme="minorHAnsi" w:cstheme="minorHAnsi"/>
        </w:rPr>
        <w:t>to</w:t>
      </w:r>
      <w:r w:rsidRPr="003A57D9">
        <w:rPr>
          <w:rFonts w:asciiTheme="minorHAnsi" w:hAnsiTheme="minorHAnsi" w:cstheme="minorHAnsi"/>
          <w:spacing w:val="-9"/>
        </w:rPr>
        <w:t xml:space="preserve"> </w:t>
      </w:r>
      <w:r w:rsidRPr="003A57D9">
        <w:rPr>
          <w:rFonts w:asciiTheme="minorHAnsi" w:hAnsiTheme="minorHAnsi" w:cstheme="minorHAnsi"/>
        </w:rPr>
        <w:t>succeeding</w:t>
      </w:r>
      <w:r w:rsidRPr="003A57D9">
        <w:rPr>
          <w:rFonts w:asciiTheme="minorHAnsi" w:hAnsiTheme="minorHAnsi" w:cstheme="minorHAnsi"/>
          <w:spacing w:val="-9"/>
        </w:rPr>
        <w:t xml:space="preserve"> </w:t>
      </w:r>
      <w:r w:rsidRPr="003A57D9">
        <w:rPr>
          <w:rFonts w:asciiTheme="minorHAnsi" w:hAnsiTheme="minorHAnsi" w:cstheme="minorHAnsi"/>
        </w:rPr>
        <w:t>in</w:t>
      </w:r>
      <w:r w:rsidRPr="003A57D9">
        <w:rPr>
          <w:rFonts w:asciiTheme="minorHAnsi" w:hAnsiTheme="minorHAnsi" w:cstheme="minorHAnsi"/>
          <w:spacing w:val="-9"/>
        </w:rPr>
        <w:t xml:space="preserve"> </w:t>
      </w:r>
      <w:r w:rsidRPr="003A57D9">
        <w:rPr>
          <w:rFonts w:asciiTheme="minorHAnsi" w:hAnsiTheme="minorHAnsi" w:cstheme="minorHAnsi"/>
        </w:rPr>
        <w:t>this</w:t>
      </w:r>
      <w:r w:rsidRPr="003A57D9">
        <w:rPr>
          <w:rFonts w:asciiTheme="minorHAnsi" w:hAnsiTheme="minorHAnsi" w:cstheme="minorHAnsi"/>
          <w:spacing w:val="-10"/>
        </w:rPr>
        <w:t xml:space="preserve"> </w:t>
      </w:r>
      <w:r w:rsidRPr="003A57D9">
        <w:rPr>
          <w:rFonts w:asciiTheme="minorHAnsi" w:hAnsiTheme="minorHAnsi" w:cstheme="minorHAnsi"/>
        </w:rPr>
        <w:t>project.</w:t>
      </w:r>
      <w:r w:rsidRPr="003A57D9">
        <w:rPr>
          <w:rFonts w:asciiTheme="minorHAnsi" w:hAnsiTheme="minorHAnsi" w:cstheme="minorHAnsi"/>
          <w:spacing w:val="35"/>
        </w:rPr>
        <w:t xml:space="preserve"> </w:t>
      </w:r>
      <w:r w:rsidRPr="003A57D9">
        <w:rPr>
          <w:rFonts w:asciiTheme="minorHAnsi" w:hAnsiTheme="minorHAnsi" w:cstheme="minorHAnsi"/>
        </w:rPr>
        <w:t>It</w:t>
      </w:r>
      <w:r w:rsidRPr="003A57D9">
        <w:rPr>
          <w:rFonts w:asciiTheme="minorHAnsi" w:hAnsiTheme="minorHAnsi" w:cstheme="minorHAnsi"/>
          <w:spacing w:val="-9"/>
        </w:rPr>
        <w:t xml:space="preserve"> </w:t>
      </w:r>
      <w:r w:rsidRPr="003A57D9">
        <w:rPr>
          <w:rFonts w:asciiTheme="minorHAnsi" w:hAnsiTheme="minorHAnsi" w:cstheme="minorHAnsi"/>
        </w:rPr>
        <w:t>is</w:t>
      </w:r>
      <w:r w:rsidRPr="003A57D9">
        <w:rPr>
          <w:rFonts w:asciiTheme="minorHAnsi" w:hAnsiTheme="minorHAnsi" w:cstheme="minorHAnsi"/>
          <w:spacing w:val="-5"/>
        </w:rPr>
        <w:t xml:space="preserve"> </w:t>
      </w:r>
      <w:r w:rsidRPr="003A57D9">
        <w:rPr>
          <w:rFonts w:asciiTheme="minorHAnsi" w:hAnsiTheme="minorHAnsi" w:cstheme="minorHAnsi"/>
        </w:rPr>
        <w:t>your</w:t>
      </w:r>
      <w:r w:rsidRPr="003A57D9">
        <w:rPr>
          <w:rFonts w:asciiTheme="minorHAnsi" w:hAnsiTheme="minorHAnsi" w:cstheme="minorHAnsi"/>
          <w:spacing w:val="-10"/>
        </w:rPr>
        <w:t xml:space="preserve"> </w:t>
      </w:r>
      <w:r w:rsidRPr="003A57D9">
        <w:rPr>
          <w:rFonts w:asciiTheme="minorHAnsi" w:hAnsiTheme="minorHAnsi" w:cstheme="minorHAnsi"/>
        </w:rPr>
        <w:t>responsibility</w:t>
      </w:r>
      <w:r w:rsidRPr="003A57D9">
        <w:rPr>
          <w:rFonts w:asciiTheme="minorHAnsi" w:hAnsiTheme="minorHAnsi" w:cstheme="minorHAnsi"/>
          <w:spacing w:val="-12"/>
        </w:rPr>
        <w:t xml:space="preserve"> </w:t>
      </w:r>
      <w:r w:rsidRPr="003A57D9">
        <w:rPr>
          <w:rFonts w:asciiTheme="minorHAnsi" w:hAnsiTheme="minorHAnsi" w:cstheme="minorHAnsi"/>
        </w:rPr>
        <w:t>to</w:t>
      </w:r>
      <w:r w:rsidRPr="003A57D9">
        <w:rPr>
          <w:rFonts w:asciiTheme="minorHAnsi" w:hAnsiTheme="minorHAnsi" w:cstheme="minorHAnsi"/>
          <w:spacing w:val="-9"/>
        </w:rPr>
        <w:t xml:space="preserve"> </w:t>
      </w:r>
      <w:r w:rsidRPr="003A57D9">
        <w:rPr>
          <w:rFonts w:asciiTheme="minorHAnsi" w:hAnsiTheme="minorHAnsi" w:cstheme="minorHAnsi"/>
        </w:rPr>
        <w:t>read</w:t>
      </w:r>
      <w:r w:rsidRPr="003A57D9">
        <w:rPr>
          <w:rFonts w:asciiTheme="minorHAnsi" w:hAnsiTheme="minorHAnsi" w:cstheme="minorHAnsi"/>
          <w:spacing w:val="-11"/>
        </w:rPr>
        <w:t xml:space="preserve"> </w:t>
      </w:r>
      <w:r w:rsidRPr="003A57D9">
        <w:rPr>
          <w:rFonts w:asciiTheme="minorHAnsi" w:hAnsiTheme="minorHAnsi" w:cstheme="minorHAnsi"/>
        </w:rPr>
        <w:t>everything</w:t>
      </w:r>
      <w:r w:rsidRPr="003A57D9">
        <w:rPr>
          <w:rFonts w:asciiTheme="minorHAnsi" w:hAnsiTheme="minorHAnsi" w:cstheme="minorHAnsi"/>
          <w:spacing w:val="-10"/>
        </w:rPr>
        <w:t xml:space="preserve"> </w:t>
      </w:r>
      <w:r w:rsidRPr="003A57D9">
        <w:rPr>
          <w:rFonts w:asciiTheme="minorHAnsi" w:hAnsiTheme="minorHAnsi" w:cstheme="minorHAnsi"/>
        </w:rPr>
        <w:t>thoroughly,</w:t>
      </w:r>
      <w:r w:rsidRPr="003A57D9">
        <w:rPr>
          <w:rFonts w:asciiTheme="minorHAnsi" w:hAnsiTheme="minorHAnsi" w:cstheme="minorHAnsi"/>
          <w:spacing w:val="-9"/>
        </w:rPr>
        <w:t xml:space="preserve"> </w:t>
      </w:r>
      <w:r w:rsidRPr="003A57D9">
        <w:rPr>
          <w:rFonts w:asciiTheme="minorHAnsi" w:hAnsiTheme="minorHAnsi" w:cstheme="minorHAnsi"/>
        </w:rPr>
        <w:t>understand the</w:t>
      </w:r>
      <w:r w:rsidRPr="003A57D9">
        <w:rPr>
          <w:rFonts w:asciiTheme="minorHAnsi" w:hAnsiTheme="minorHAnsi" w:cstheme="minorHAnsi"/>
          <w:spacing w:val="-11"/>
        </w:rPr>
        <w:t xml:space="preserve"> </w:t>
      </w:r>
      <w:r w:rsidRPr="003A57D9">
        <w:rPr>
          <w:rFonts w:asciiTheme="minorHAnsi" w:hAnsiTheme="minorHAnsi" w:cstheme="minorHAnsi"/>
        </w:rPr>
        <w:t>assignments</w:t>
      </w:r>
      <w:r w:rsidRPr="003A57D9">
        <w:rPr>
          <w:rFonts w:asciiTheme="minorHAnsi" w:hAnsiTheme="minorHAnsi" w:cstheme="minorHAnsi"/>
          <w:spacing w:val="-9"/>
        </w:rPr>
        <w:t xml:space="preserve"> </w:t>
      </w:r>
      <w:r w:rsidRPr="003A57D9">
        <w:rPr>
          <w:rFonts w:asciiTheme="minorHAnsi" w:hAnsiTheme="minorHAnsi" w:cstheme="minorHAnsi"/>
        </w:rPr>
        <w:t>and</w:t>
      </w:r>
      <w:r w:rsidRPr="003A57D9">
        <w:rPr>
          <w:rFonts w:asciiTheme="minorHAnsi" w:hAnsiTheme="minorHAnsi" w:cstheme="minorHAnsi"/>
          <w:spacing w:val="-10"/>
        </w:rPr>
        <w:t xml:space="preserve"> </w:t>
      </w:r>
      <w:r w:rsidRPr="003A57D9">
        <w:rPr>
          <w:rFonts w:asciiTheme="minorHAnsi" w:hAnsiTheme="minorHAnsi" w:cstheme="minorHAnsi"/>
        </w:rPr>
        <w:t>evaluation,</w:t>
      </w:r>
      <w:r w:rsidRPr="003A57D9">
        <w:rPr>
          <w:rFonts w:asciiTheme="minorHAnsi" w:hAnsiTheme="minorHAnsi" w:cstheme="minorHAnsi"/>
          <w:spacing w:val="-11"/>
        </w:rPr>
        <w:t xml:space="preserve"> </w:t>
      </w:r>
      <w:r w:rsidRPr="003A57D9">
        <w:rPr>
          <w:rFonts w:asciiTheme="minorHAnsi" w:hAnsiTheme="minorHAnsi" w:cstheme="minorHAnsi"/>
        </w:rPr>
        <w:t>and</w:t>
      </w:r>
      <w:r w:rsidRPr="003A57D9">
        <w:rPr>
          <w:rFonts w:asciiTheme="minorHAnsi" w:hAnsiTheme="minorHAnsi" w:cstheme="minorHAnsi"/>
          <w:spacing w:val="-10"/>
        </w:rPr>
        <w:t xml:space="preserve"> </w:t>
      </w:r>
      <w:r w:rsidRPr="003A57D9">
        <w:rPr>
          <w:rFonts w:asciiTheme="minorHAnsi" w:hAnsiTheme="minorHAnsi" w:cstheme="minorHAnsi"/>
        </w:rPr>
        <w:t>ask</w:t>
      </w:r>
      <w:r w:rsidRPr="003A57D9">
        <w:rPr>
          <w:rFonts w:asciiTheme="minorHAnsi" w:hAnsiTheme="minorHAnsi" w:cstheme="minorHAnsi"/>
          <w:spacing w:val="-7"/>
        </w:rPr>
        <w:t xml:space="preserve"> </w:t>
      </w:r>
      <w:r w:rsidRPr="003A57D9">
        <w:rPr>
          <w:rFonts w:asciiTheme="minorHAnsi" w:hAnsiTheme="minorHAnsi" w:cstheme="minorHAnsi"/>
        </w:rPr>
        <w:t>questions</w:t>
      </w:r>
      <w:r w:rsidRPr="003A57D9">
        <w:rPr>
          <w:rFonts w:asciiTheme="minorHAnsi" w:hAnsiTheme="minorHAnsi" w:cstheme="minorHAnsi"/>
          <w:spacing w:val="-9"/>
        </w:rPr>
        <w:t xml:space="preserve"> </w:t>
      </w:r>
      <w:r w:rsidRPr="003A57D9">
        <w:rPr>
          <w:rFonts w:asciiTheme="minorHAnsi" w:hAnsiTheme="minorHAnsi" w:cstheme="minorHAnsi"/>
        </w:rPr>
        <w:t>if</w:t>
      </w:r>
      <w:r w:rsidRPr="003A57D9">
        <w:rPr>
          <w:rFonts w:asciiTheme="minorHAnsi" w:hAnsiTheme="minorHAnsi" w:cstheme="minorHAnsi"/>
          <w:spacing w:val="-8"/>
        </w:rPr>
        <w:t xml:space="preserve"> </w:t>
      </w:r>
      <w:r w:rsidRPr="003A57D9">
        <w:rPr>
          <w:rFonts w:asciiTheme="minorHAnsi" w:hAnsiTheme="minorHAnsi" w:cstheme="minorHAnsi"/>
        </w:rPr>
        <w:t>something</w:t>
      </w:r>
      <w:r w:rsidRPr="003A57D9">
        <w:rPr>
          <w:rFonts w:asciiTheme="minorHAnsi" w:hAnsiTheme="minorHAnsi" w:cstheme="minorHAnsi"/>
          <w:spacing w:val="-11"/>
        </w:rPr>
        <w:t xml:space="preserve"> </w:t>
      </w:r>
      <w:r w:rsidRPr="003A57D9">
        <w:rPr>
          <w:rFonts w:asciiTheme="minorHAnsi" w:hAnsiTheme="minorHAnsi" w:cstheme="minorHAnsi"/>
        </w:rPr>
        <w:t>is</w:t>
      </w:r>
      <w:r w:rsidRPr="003A57D9">
        <w:rPr>
          <w:rFonts w:asciiTheme="minorHAnsi" w:hAnsiTheme="minorHAnsi" w:cstheme="minorHAnsi"/>
          <w:spacing w:val="-9"/>
        </w:rPr>
        <w:t xml:space="preserve"> </w:t>
      </w:r>
      <w:r w:rsidRPr="003A57D9">
        <w:rPr>
          <w:rFonts w:asciiTheme="minorHAnsi" w:hAnsiTheme="minorHAnsi" w:cstheme="minorHAnsi"/>
        </w:rPr>
        <w:t>not</w:t>
      </w:r>
      <w:r w:rsidRPr="003A57D9">
        <w:rPr>
          <w:rFonts w:asciiTheme="minorHAnsi" w:hAnsiTheme="minorHAnsi" w:cstheme="minorHAnsi"/>
          <w:spacing w:val="-11"/>
        </w:rPr>
        <w:t xml:space="preserve"> </w:t>
      </w:r>
      <w:r w:rsidRPr="003A57D9">
        <w:rPr>
          <w:rFonts w:asciiTheme="minorHAnsi" w:hAnsiTheme="minorHAnsi" w:cstheme="minorHAnsi"/>
        </w:rPr>
        <w:t>clear.</w:t>
      </w:r>
      <w:r w:rsidRPr="003A57D9">
        <w:rPr>
          <w:rFonts w:asciiTheme="minorHAnsi" w:hAnsiTheme="minorHAnsi" w:cstheme="minorHAnsi"/>
          <w:spacing w:val="-10"/>
        </w:rPr>
        <w:t xml:space="preserve"> </w:t>
      </w:r>
      <w:r w:rsidRPr="003A57D9">
        <w:rPr>
          <w:rFonts w:asciiTheme="minorHAnsi" w:hAnsiTheme="minorHAnsi" w:cstheme="minorHAnsi"/>
        </w:rPr>
        <w:t>The</w:t>
      </w:r>
      <w:r w:rsidRPr="003A57D9">
        <w:rPr>
          <w:rFonts w:asciiTheme="minorHAnsi" w:hAnsiTheme="minorHAnsi" w:cstheme="minorHAnsi"/>
          <w:spacing w:val="-11"/>
        </w:rPr>
        <w:t xml:space="preserve"> </w:t>
      </w:r>
      <w:r w:rsidRPr="003A57D9">
        <w:rPr>
          <w:rFonts w:asciiTheme="minorHAnsi" w:hAnsiTheme="minorHAnsi" w:cstheme="minorHAnsi"/>
        </w:rPr>
        <w:t>BOSS</w:t>
      </w:r>
      <w:r w:rsidRPr="003A57D9">
        <w:rPr>
          <w:rFonts w:asciiTheme="minorHAnsi" w:hAnsiTheme="minorHAnsi" w:cstheme="minorHAnsi"/>
          <w:spacing w:val="-11"/>
        </w:rPr>
        <w:t xml:space="preserve"> </w:t>
      </w:r>
      <w:r w:rsidRPr="003A57D9">
        <w:rPr>
          <w:rFonts w:asciiTheme="minorHAnsi" w:hAnsiTheme="minorHAnsi" w:cstheme="minorHAnsi"/>
        </w:rPr>
        <w:t>is</w:t>
      </w:r>
      <w:r w:rsidRPr="003A57D9">
        <w:rPr>
          <w:rFonts w:asciiTheme="minorHAnsi" w:hAnsiTheme="minorHAnsi" w:cstheme="minorHAnsi"/>
          <w:spacing w:val="-9"/>
        </w:rPr>
        <w:t xml:space="preserve"> </w:t>
      </w:r>
      <w:r w:rsidRPr="003A57D9">
        <w:rPr>
          <w:rFonts w:asciiTheme="minorHAnsi" w:hAnsiTheme="minorHAnsi" w:cstheme="minorHAnsi"/>
        </w:rPr>
        <w:t>set</w:t>
      </w:r>
      <w:r w:rsidR="00F411EC" w:rsidRPr="003A57D9">
        <w:rPr>
          <w:rFonts w:asciiTheme="minorHAnsi" w:hAnsiTheme="minorHAnsi" w:cstheme="minorHAnsi"/>
        </w:rPr>
        <w:t xml:space="preserve"> </w:t>
      </w:r>
      <w:r w:rsidRPr="003A57D9">
        <w:rPr>
          <w:rFonts w:asciiTheme="minorHAnsi" w:hAnsiTheme="minorHAnsi" w:cstheme="minorHAnsi"/>
        </w:rPr>
        <w:t>up</w:t>
      </w:r>
      <w:r w:rsidRPr="003A57D9">
        <w:rPr>
          <w:rFonts w:asciiTheme="minorHAnsi" w:hAnsiTheme="minorHAnsi" w:cstheme="minorHAnsi"/>
          <w:spacing w:val="-11"/>
        </w:rPr>
        <w:t xml:space="preserve"> </w:t>
      </w:r>
      <w:r w:rsidRPr="003A57D9">
        <w:rPr>
          <w:rFonts w:asciiTheme="minorHAnsi" w:hAnsiTheme="minorHAnsi" w:cstheme="minorHAnsi"/>
        </w:rPr>
        <w:t>so</w:t>
      </w:r>
      <w:r w:rsidRPr="003A57D9">
        <w:rPr>
          <w:rFonts w:asciiTheme="minorHAnsi" w:hAnsiTheme="minorHAnsi" w:cstheme="minorHAnsi"/>
          <w:spacing w:val="-8"/>
        </w:rPr>
        <w:t xml:space="preserve"> </w:t>
      </w:r>
      <w:r w:rsidRPr="003A57D9">
        <w:rPr>
          <w:rFonts w:asciiTheme="minorHAnsi" w:hAnsiTheme="minorHAnsi" w:cstheme="minorHAnsi"/>
        </w:rPr>
        <w:t>you</w:t>
      </w:r>
      <w:r w:rsidRPr="003A57D9">
        <w:rPr>
          <w:rFonts w:asciiTheme="minorHAnsi" w:hAnsiTheme="minorHAnsi" w:cstheme="minorHAnsi"/>
          <w:spacing w:val="-10"/>
        </w:rPr>
        <w:t xml:space="preserve"> </w:t>
      </w:r>
      <w:r w:rsidRPr="003A57D9">
        <w:rPr>
          <w:rFonts w:asciiTheme="minorHAnsi" w:hAnsiTheme="minorHAnsi" w:cstheme="minorHAnsi"/>
        </w:rPr>
        <w:t>can</w:t>
      </w:r>
      <w:r w:rsidRPr="003A57D9">
        <w:rPr>
          <w:rFonts w:asciiTheme="minorHAnsi" w:hAnsiTheme="minorHAnsi" w:cstheme="minorHAnsi"/>
          <w:spacing w:val="-8"/>
        </w:rPr>
        <w:t xml:space="preserve"> </w:t>
      </w:r>
      <w:r w:rsidRPr="003A57D9">
        <w:rPr>
          <w:rFonts w:asciiTheme="minorHAnsi" w:hAnsiTheme="minorHAnsi" w:cstheme="minorHAnsi"/>
        </w:rPr>
        <w:t>easily find topics through the table of contents, and through hyperlinks. You are expected to prepare for certain lectures by reading sections of the BOSS. Follow the Schedule document on L</w:t>
      </w:r>
      <w:r w:rsidR="00F411EC" w:rsidRPr="003A57D9">
        <w:rPr>
          <w:rFonts w:asciiTheme="minorHAnsi" w:hAnsiTheme="minorHAnsi" w:cstheme="minorHAnsi"/>
        </w:rPr>
        <w:t>EARN</w:t>
      </w:r>
      <w:r w:rsidRPr="003A57D9">
        <w:rPr>
          <w:rFonts w:asciiTheme="minorHAnsi" w:hAnsiTheme="minorHAnsi" w:cstheme="minorHAnsi"/>
        </w:rPr>
        <w:t xml:space="preserve"> to know what to read and prepare</w:t>
      </w:r>
    </w:p>
    <w:p w14:paraId="27ED9D48" w14:textId="6AAEA21F" w:rsidR="00DD4A44" w:rsidRPr="007C1274" w:rsidRDefault="00D6313A" w:rsidP="007C1274">
      <w:pPr>
        <w:pStyle w:val="Heading3"/>
        <w:spacing w:before="93"/>
        <w:ind w:left="180"/>
        <w:jc w:val="both"/>
        <w:rPr>
          <w:rFonts w:asciiTheme="minorHAnsi" w:hAnsiTheme="minorHAnsi" w:cstheme="minorHAnsi"/>
        </w:rPr>
      </w:pPr>
      <w:r w:rsidRPr="003A57D9">
        <w:rPr>
          <w:rFonts w:asciiTheme="minorHAnsi" w:hAnsiTheme="minorHAnsi" w:cstheme="minorHAnsi"/>
        </w:rPr>
        <w:t>Recommended Text</w:t>
      </w:r>
    </w:p>
    <w:p w14:paraId="61B789A1" w14:textId="77777777" w:rsidR="00DD4A44" w:rsidRPr="003A57D9" w:rsidRDefault="00D6313A">
      <w:pPr>
        <w:ind w:left="206"/>
        <w:jc w:val="both"/>
        <w:rPr>
          <w:rFonts w:asciiTheme="minorHAnsi" w:hAnsiTheme="minorHAnsi" w:cstheme="minorHAnsi"/>
          <w:sz w:val="20"/>
        </w:rPr>
      </w:pPr>
      <w:r w:rsidRPr="003A57D9">
        <w:rPr>
          <w:rFonts w:asciiTheme="minorHAnsi" w:hAnsiTheme="minorHAnsi" w:cstheme="minorHAnsi"/>
          <w:b/>
          <w:sz w:val="20"/>
        </w:rPr>
        <w:t>The Little, Brown Handbook</w:t>
      </w:r>
      <w:hyperlink r:id="rId13">
        <w:r w:rsidRPr="003A57D9">
          <w:rPr>
            <w:rFonts w:asciiTheme="minorHAnsi" w:hAnsiTheme="minorHAnsi" w:cstheme="minorHAnsi"/>
            <w:sz w:val="20"/>
          </w:rPr>
          <w:t xml:space="preserve">, H. Ramsey Fowler </w:t>
        </w:r>
      </w:hyperlink>
      <w:r w:rsidRPr="003A57D9">
        <w:rPr>
          <w:rFonts w:asciiTheme="minorHAnsi" w:hAnsiTheme="minorHAnsi" w:cstheme="minorHAnsi"/>
          <w:sz w:val="20"/>
        </w:rPr>
        <w:t>and Jane E. Aaron</w:t>
      </w:r>
    </w:p>
    <w:p w14:paraId="5927C159" w14:textId="77777777" w:rsidR="00DD4A44" w:rsidRPr="003A57D9" w:rsidRDefault="00D6313A">
      <w:pPr>
        <w:pStyle w:val="BodyText"/>
        <w:spacing w:before="18" w:line="252" w:lineRule="auto"/>
        <w:ind w:left="187" w:right="266" w:hanging="10"/>
        <w:jc w:val="both"/>
        <w:rPr>
          <w:rFonts w:asciiTheme="minorHAnsi" w:hAnsiTheme="minorHAnsi" w:cstheme="minorHAnsi"/>
        </w:rPr>
      </w:pPr>
      <w:r w:rsidRPr="003A57D9">
        <w:rPr>
          <w:rFonts w:asciiTheme="minorHAnsi" w:hAnsiTheme="minorHAnsi" w:cstheme="minorHAnsi"/>
          <w:i/>
        </w:rPr>
        <w:t xml:space="preserve">The Little, Brown Handbook </w:t>
      </w:r>
      <w:r w:rsidRPr="003A57D9">
        <w:rPr>
          <w:rFonts w:asciiTheme="minorHAnsi" w:hAnsiTheme="minorHAnsi" w:cstheme="minorHAnsi"/>
        </w:rPr>
        <w:t>provides reliable and thorough coverage of the basics of writing: the writing</w:t>
      </w:r>
      <w:r w:rsidRPr="003A57D9">
        <w:rPr>
          <w:rFonts w:asciiTheme="minorHAnsi" w:hAnsiTheme="minorHAnsi" w:cstheme="minorHAnsi"/>
          <w:spacing w:val="-39"/>
        </w:rPr>
        <w:t xml:space="preserve"> </w:t>
      </w:r>
      <w:r w:rsidRPr="003A57D9">
        <w:rPr>
          <w:rFonts w:asciiTheme="minorHAnsi" w:hAnsiTheme="minorHAnsi" w:cstheme="minorHAnsi"/>
        </w:rPr>
        <w:t>process, grammar and usage, research and documentation, while also giving detailed discussions of critical reading, academic writing, reading and writing arguments, writing in various disciplines, and public</w:t>
      </w:r>
      <w:r w:rsidRPr="003A57D9">
        <w:rPr>
          <w:rFonts w:asciiTheme="minorHAnsi" w:hAnsiTheme="minorHAnsi" w:cstheme="minorHAnsi"/>
          <w:spacing w:val="-13"/>
        </w:rPr>
        <w:t xml:space="preserve"> </w:t>
      </w:r>
      <w:r w:rsidRPr="003A57D9">
        <w:rPr>
          <w:rFonts w:asciiTheme="minorHAnsi" w:hAnsiTheme="minorHAnsi" w:cstheme="minorHAnsi"/>
        </w:rPr>
        <w:t>writing.</w:t>
      </w:r>
    </w:p>
    <w:p w14:paraId="653167B2" w14:textId="77777777" w:rsidR="00DD4A44" w:rsidRPr="003A57D9" w:rsidRDefault="00D6313A">
      <w:pPr>
        <w:pStyle w:val="Heading3"/>
        <w:spacing w:before="149"/>
        <w:ind w:left="178"/>
        <w:jc w:val="both"/>
        <w:rPr>
          <w:rFonts w:asciiTheme="minorHAnsi" w:hAnsiTheme="minorHAnsi" w:cstheme="minorHAnsi"/>
        </w:rPr>
      </w:pPr>
      <w:r w:rsidRPr="003A57D9">
        <w:rPr>
          <w:rFonts w:asciiTheme="minorHAnsi" w:hAnsiTheme="minorHAnsi" w:cstheme="minorHAnsi"/>
        </w:rPr>
        <w:t>Highly recommended text</w:t>
      </w:r>
    </w:p>
    <w:p w14:paraId="3B8EEB5C" w14:textId="488E70EE" w:rsidR="00AE54E4" w:rsidRDefault="00AE54E4" w:rsidP="00AE54E4">
      <w:pPr>
        <w:ind w:left="178"/>
        <w:rPr>
          <w:rFonts w:asciiTheme="minorHAnsi" w:hAnsiTheme="minorHAnsi" w:cstheme="minorHAnsi"/>
          <w:color w:val="000000"/>
          <w:sz w:val="20"/>
        </w:rPr>
      </w:pPr>
      <w:r w:rsidRPr="0013137D">
        <w:rPr>
          <w:rFonts w:asciiTheme="minorHAnsi" w:hAnsiTheme="minorHAnsi" w:cstheme="minorHAnsi"/>
          <w:i/>
          <w:iCs/>
          <w:color w:val="000000"/>
          <w:sz w:val="20"/>
        </w:rPr>
        <w:t>Social Research Methods,</w:t>
      </w:r>
      <w:r w:rsidRPr="0013137D">
        <w:rPr>
          <w:rStyle w:val="apple-converted-space"/>
          <w:rFonts w:asciiTheme="minorHAnsi" w:hAnsiTheme="minorHAnsi" w:cstheme="minorHAnsi"/>
          <w:i/>
          <w:iCs/>
          <w:sz w:val="20"/>
        </w:rPr>
        <w:t> </w:t>
      </w:r>
      <w:r w:rsidRPr="0013137D">
        <w:rPr>
          <w:rFonts w:asciiTheme="minorHAnsi" w:hAnsiTheme="minorHAnsi" w:cstheme="minorHAnsi"/>
          <w:color w:val="000000"/>
          <w:sz w:val="20"/>
        </w:rPr>
        <w:t>A. Bryman, and E. Bell, 4</w:t>
      </w:r>
      <w:r w:rsidRPr="0013137D">
        <w:rPr>
          <w:rFonts w:asciiTheme="minorHAnsi" w:hAnsiTheme="minorHAnsi" w:cstheme="minorHAnsi"/>
          <w:color w:val="000000"/>
          <w:sz w:val="20"/>
          <w:vertAlign w:val="superscript"/>
        </w:rPr>
        <w:t>th</w:t>
      </w:r>
      <w:r w:rsidRPr="0013137D">
        <w:rPr>
          <w:rStyle w:val="apple-converted-space"/>
          <w:rFonts w:asciiTheme="minorHAnsi" w:hAnsiTheme="minorHAnsi" w:cstheme="minorHAnsi"/>
          <w:sz w:val="20"/>
        </w:rPr>
        <w:t> </w:t>
      </w:r>
      <w:r w:rsidRPr="0013137D">
        <w:rPr>
          <w:rFonts w:asciiTheme="minorHAnsi" w:hAnsiTheme="minorHAnsi" w:cstheme="minorHAnsi"/>
          <w:color w:val="000000"/>
          <w:sz w:val="20"/>
        </w:rPr>
        <w:t>Canadian Edition, Oxford. (ENBUS 306 Text Book)</w:t>
      </w:r>
    </w:p>
    <w:p w14:paraId="0F39053E" w14:textId="77777777" w:rsidR="00DD4A44" w:rsidRPr="003A57D9" w:rsidRDefault="00D6313A" w:rsidP="007C1274">
      <w:pPr>
        <w:pStyle w:val="Heading3"/>
        <w:spacing w:before="145"/>
        <w:jc w:val="both"/>
        <w:rPr>
          <w:rFonts w:asciiTheme="minorHAnsi" w:hAnsiTheme="minorHAnsi" w:cstheme="minorHAnsi"/>
        </w:rPr>
      </w:pPr>
      <w:r w:rsidRPr="003A57D9">
        <w:rPr>
          <w:rFonts w:asciiTheme="minorHAnsi" w:hAnsiTheme="minorHAnsi" w:cstheme="minorHAnsi"/>
        </w:rPr>
        <w:t>Meeting Rooms</w:t>
      </w:r>
    </w:p>
    <w:p w14:paraId="198AD43F" w14:textId="77777777" w:rsidR="00DD4A44" w:rsidRPr="003A57D9" w:rsidRDefault="00D6313A" w:rsidP="00F411EC">
      <w:pPr>
        <w:pStyle w:val="BodyText"/>
        <w:spacing w:before="23" w:line="249" w:lineRule="auto"/>
        <w:ind w:left="187" w:right="264" w:hanging="10"/>
        <w:jc w:val="both"/>
        <w:rPr>
          <w:rFonts w:asciiTheme="minorHAnsi" w:hAnsiTheme="minorHAnsi" w:cstheme="minorHAnsi"/>
        </w:rPr>
      </w:pPr>
      <w:r w:rsidRPr="003A57D9">
        <w:rPr>
          <w:rFonts w:asciiTheme="minorHAnsi" w:hAnsiTheme="minorHAnsi" w:cstheme="minorHAnsi"/>
        </w:rPr>
        <w:t xml:space="preserve">You can book rooms EV3-4222 and EV3-4268 through Cheri </w:t>
      </w:r>
      <w:proofErr w:type="spellStart"/>
      <w:r w:rsidRPr="003A57D9">
        <w:rPr>
          <w:rFonts w:asciiTheme="minorHAnsi" w:hAnsiTheme="minorHAnsi" w:cstheme="minorHAnsi"/>
        </w:rPr>
        <w:t>Oestreich</w:t>
      </w:r>
      <w:proofErr w:type="spellEnd"/>
      <w:r w:rsidRPr="003A57D9">
        <w:rPr>
          <w:rFonts w:asciiTheme="minorHAnsi" w:hAnsiTheme="minorHAnsi" w:cstheme="minorHAnsi"/>
        </w:rPr>
        <w:t xml:space="preserve"> (</w:t>
      </w:r>
      <w:r w:rsidRPr="003A57D9">
        <w:rPr>
          <w:rFonts w:asciiTheme="minorHAnsi" w:hAnsiTheme="minorHAnsi" w:cstheme="minorHAnsi"/>
          <w:color w:val="0000FF"/>
          <w:u w:val="single" w:color="0000FF"/>
        </w:rPr>
        <w:t>cmoestreich@uwaterloo.ca</w:t>
      </w:r>
      <w:r w:rsidRPr="003A57D9">
        <w:rPr>
          <w:rFonts w:asciiTheme="minorHAnsi" w:hAnsiTheme="minorHAnsi" w:cstheme="minorHAnsi"/>
        </w:rPr>
        <w:t xml:space="preserve">) for client or advisor meetings only. If you need a phone for the meeting, you can also obtain it from Cheri. Please give </w:t>
      </w:r>
      <w:r w:rsidRPr="003A57D9">
        <w:rPr>
          <w:rFonts w:asciiTheme="minorHAnsi" w:hAnsiTheme="minorHAnsi" w:cstheme="minorHAnsi"/>
          <w:b/>
          <w:spacing w:val="-3"/>
        </w:rPr>
        <w:t xml:space="preserve">AT </w:t>
      </w:r>
      <w:r w:rsidRPr="003A57D9">
        <w:rPr>
          <w:rFonts w:asciiTheme="minorHAnsi" w:hAnsiTheme="minorHAnsi" w:cstheme="minorHAnsi"/>
          <w:b/>
        </w:rPr>
        <w:t>LEAST</w:t>
      </w:r>
      <w:r w:rsidRPr="003A57D9">
        <w:rPr>
          <w:rFonts w:asciiTheme="minorHAnsi" w:hAnsiTheme="minorHAnsi" w:cstheme="minorHAnsi"/>
          <w:b/>
          <w:spacing w:val="-9"/>
        </w:rPr>
        <w:t xml:space="preserve"> </w:t>
      </w:r>
      <w:proofErr w:type="gramStart"/>
      <w:r w:rsidRPr="003A57D9">
        <w:rPr>
          <w:rFonts w:asciiTheme="minorHAnsi" w:hAnsiTheme="minorHAnsi" w:cstheme="minorHAnsi"/>
          <w:b/>
        </w:rPr>
        <w:t>24</w:t>
      </w:r>
      <w:r w:rsidRPr="003A57D9">
        <w:rPr>
          <w:rFonts w:asciiTheme="minorHAnsi" w:hAnsiTheme="minorHAnsi" w:cstheme="minorHAnsi"/>
          <w:b/>
          <w:spacing w:val="-11"/>
        </w:rPr>
        <w:t xml:space="preserve"> </w:t>
      </w:r>
      <w:r w:rsidRPr="003A57D9">
        <w:rPr>
          <w:rFonts w:asciiTheme="minorHAnsi" w:hAnsiTheme="minorHAnsi" w:cstheme="minorHAnsi"/>
          <w:b/>
        </w:rPr>
        <w:t>hour</w:t>
      </w:r>
      <w:proofErr w:type="gramEnd"/>
      <w:r w:rsidRPr="003A57D9">
        <w:rPr>
          <w:rFonts w:asciiTheme="minorHAnsi" w:hAnsiTheme="minorHAnsi" w:cstheme="minorHAnsi"/>
          <w:b/>
          <w:spacing w:val="-9"/>
        </w:rPr>
        <w:t xml:space="preserve"> </w:t>
      </w:r>
      <w:r w:rsidRPr="003A57D9">
        <w:rPr>
          <w:rFonts w:asciiTheme="minorHAnsi" w:hAnsiTheme="minorHAnsi" w:cstheme="minorHAnsi"/>
        </w:rPr>
        <w:t>notice</w:t>
      </w:r>
      <w:r w:rsidRPr="003A57D9">
        <w:rPr>
          <w:rFonts w:asciiTheme="minorHAnsi" w:hAnsiTheme="minorHAnsi" w:cstheme="minorHAnsi"/>
          <w:spacing w:val="-13"/>
        </w:rPr>
        <w:t xml:space="preserve"> </w:t>
      </w:r>
      <w:r w:rsidRPr="003A57D9">
        <w:rPr>
          <w:rFonts w:asciiTheme="minorHAnsi" w:hAnsiTheme="minorHAnsi" w:cstheme="minorHAnsi"/>
        </w:rPr>
        <w:t>for</w:t>
      </w:r>
      <w:r w:rsidRPr="003A57D9">
        <w:rPr>
          <w:rFonts w:asciiTheme="minorHAnsi" w:hAnsiTheme="minorHAnsi" w:cstheme="minorHAnsi"/>
          <w:spacing w:val="-12"/>
        </w:rPr>
        <w:t xml:space="preserve"> </w:t>
      </w:r>
      <w:r w:rsidRPr="003A57D9">
        <w:rPr>
          <w:rFonts w:asciiTheme="minorHAnsi" w:hAnsiTheme="minorHAnsi" w:cstheme="minorHAnsi"/>
        </w:rPr>
        <w:t>room</w:t>
      </w:r>
      <w:r w:rsidRPr="003A57D9">
        <w:rPr>
          <w:rFonts w:asciiTheme="minorHAnsi" w:hAnsiTheme="minorHAnsi" w:cstheme="minorHAnsi"/>
          <w:spacing w:val="-8"/>
        </w:rPr>
        <w:t xml:space="preserve"> </w:t>
      </w:r>
      <w:r w:rsidRPr="003A57D9">
        <w:rPr>
          <w:rFonts w:asciiTheme="minorHAnsi" w:hAnsiTheme="minorHAnsi" w:cstheme="minorHAnsi"/>
        </w:rPr>
        <w:t>and</w:t>
      </w:r>
      <w:r w:rsidRPr="003A57D9">
        <w:rPr>
          <w:rFonts w:asciiTheme="minorHAnsi" w:hAnsiTheme="minorHAnsi" w:cstheme="minorHAnsi"/>
          <w:spacing w:val="-13"/>
        </w:rPr>
        <w:t xml:space="preserve"> </w:t>
      </w:r>
      <w:r w:rsidRPr="003A57D9">
        <w:rPr>
          <w:rFonts w:asciiTheme="minorHAnsi" w:hAnsiTheme="minorHAnsi" w:cstheme="minorHAnsi"/>
        </w:rPr>
        <w:t>phone</w:t>
      </w:r>
      <w:r w:rsidRPr="003A57D9">
        <w:rPr>
          <w:rFonts w:asciiTheme="minorHAnsi" w:hAnsiTheme="minorHAnsi" w:cstheme="minorHAnsi"/>
          <w:spacing w:val="-11"/>
        </w:rPr>
        <w:t xml:space="preserve"> </w:t>
      </w:r>
      <w:r w:rsidRPr="003A57D9">
        <w:rPr>
          <w:rFonts w:asciiTheme="minorHAnsi" w:hAnsiTheme="minorHAnsi" w:cstheme="minorHAnsi"/>
        </w:rPr>
        <w:t>bookings.</w:t>
      </w:r>
      <w:r w:rsidRPr="003A57D9">
        <w:rPr>
          <w:rFonts w:asciiTheme="minorHAnsi" w:hAnsiTheme="minorHAnsi" w:cstheme="minorHAnsi"/>
          <w:spacing w:val="-10"/>
        </w:rPr>
        <w:t xml:space="preserve"> </w:t>
      </w:r>
      <w:r w:rsidRPr="003A57D9">
        <w:rPr>
          <w:rFonts w:asciiTheme="minorHAnsi" w:hAnsiTheme="minorHAnsi" w:cstheme="minorHAnsi"/>
        </w:rPr>
        <w:t>These</w:t>
      </w:r>
      <w:r w:rsidRPr="003A57D9">
        <w:rPr>
          <w:rFonts w:asciiTheme="minorHAnsi" w:hAnsiTheme="minorHAnsi" w:cstheme="minorHAnsi"/>
          <w:spacing w:val="-13"/>
        </w:rPr>
        <w:t xml:space="preserve"> </w:t>
      </w:r>
      <w:r w:rsidRPr="003A57D9">
        <w:rPr>
          <w:rFonts w:asciiTheme="minorHAnsi" w:hAnsiTheme="minorHAnsi" w:cstheme="minorHAnsi"/>
        </w:rPr>
        <w:t>rooms</w:t>
      </w:r>
      <w:r w:rsidRPr="003A57D9">
        <w:rPr>
          <w:rFonts w:asciiTheme="minorHAnsi" w:hAnsiTheme="minorHAnsi" w:cstheme="minorHAnsi"/>
          <w:spacing w:val="-11"/>
        </w:rPr>
        <w:t xml:space="preserve"> </w:t>
      </w:r>
      <w:r w:rsidRPr="003A57D9">
        <w:rPr>
          <w:rFonts w:asciiTheme="minorHAnsi" w:hAnsiTheme="minorHAnsi" w:cstheme="minorHAnsi"/>
        </w:rPr>
        <w:t>are</w:t>
      </w:r>
      <w:r w:rsidRPr="003A57D9">
        <w:rPr>
          <w:rFonts w:asciiTheme="minorHAnsi" w:hAnsiTheme="minorHAnsi" w:cstheme="minorHAnsi"/>
          <w:spacing w:val="-12"/>
        </w:rPr>
        <w:t xml:space="preserve"> </w:t>
      </w:r>
      <w:r w:rsidRPr="003A57D9">
        <w:rPr>
          <w:rFonts w:asciiTheme="minorHAnsi" w:hAnsiTheme="minorHAnsi" w:cstheme="minorHAnsi"/>
        </w:rPr>
        <w:t>used</w:t>
      </w:r>
      <w:r w:rsidRPr="003A57D9">
        <w:rPr>
          <w:rFonts w:asciiTheme="minorHAnsi" w:hAnsiTheme="minorHAnsi" w:cstheme="minorHAnsi"/>
          <w:spacing w:val="-11"/>
        </w:rPr>
        <w:t xml:space="preserve"> </w:t>
      </w:r>
      <w:r w:rsidRPr="003A57D9">
        <w:rPr>
          <w:rFonts w:asciiTheme="minorHAnsi" w:hAnsiTheme="minorHAnsi" w:cstheme="minorHAnsi"/>
        </w:rPr>
        <w:t>by</w:t>
      </w:r>
      <w:r w:rsidRPr="003A57D9">
        <w:rPr>
          <w:rFonts w:asciiTheme="minorHAnsi" w:hAnsiTheme="minorHAnsi" w:cstheme="minorHAnsi"/>
          <w:spacing w:val="-14"/>
        </w:rPr>
        <w:t xml:space="preserve"> </w:t>
      </w:r>
      <w:r w:rsidRPr="003A57D9">
        <w:rPr>
          <w:rFonts w:asciiTheme="minorHAnsi" w:hAnsiTheme="minorHAnsi" w:cstheme="minorHAnsi"/>
        </w:rPr>
        <w:t>the</w:t>
      </w:r>
      <w:r w:rsidRPr="003A57D9">
        <w:rPr>
          <w:rFonts w:asciiTheme="minorHAnsi" w:hAnsiTheme="minorHAnsi" w:cstheme="minorHAnsi"/>
          <w:spacing w:val="-11"/>
        </w:rPr>
        <w:t xml:space="preserve"> </w:t>
      </w:r>
      <w:r w:rsidRPr="003A57D9">
        <w:rPr>
          <w:rFonts w:asciiTheme="minorHAnsi" w:hAnsiTheme="minorHAnsi" w:cstheme="minorHAnsi"/>
        </w:rPr>
        <w:t>entire</w:t>
      </w:r>
      <w:r w:rsidRPr="003A57D9">
        <w:rPr>
          <w:rFonts w:asciiTheme="minorHAnsi" w:hAnsiTheme="minorHAnsi" w:cstheme="minorHAnsi"/>
          <w:spacing w:val="-13"/>
        </w:rPr>
        <w:t xml:space="preserve"> </w:t>
      </w:r>
      <w:r w:rsidRPr="003A57D9">
        <w:rPr>
          <w:rFonts w:asciiTheme="minorHAnsi" w:hAnsiTheme="minorHAnsi" w:cstheme="minorHAnsi"/>
        </w:rPr>
        <w:t>Faculty</w:t>
      </w:r>
      <w:r w:rsidRPr="003A57D9">
        <w:rPr>
          <w:rFonts w:asciiTheme="minorHAnsi" w:hAnsiTheme="minorHAnsi" w:cstheme="minorHAnsi"/>
          <w:spacing w:val="-14"/>
        </w:rPr>
        <w:t xml:space="preserve"> </w:t>
      </w:r>
      <w:r w:rsidRPr="003A57D9">
        <w:rPr>
          <w:rFonts w:asciiTheme="minorHAnsi" w:hAnsiTheme="minorHAnsi" w:cstheme="minorHAnsi"/>
        </w:rPr>
        <w:t>of</w:t>
      </w:r>
      <w:r w:rsidRPr="003A57D9">
        <w:rPr>
          <w:rFonts w:asciiTheme="minorHAnsi" w:hAnsiTheme="minorHAnsi" w:cstheme="minorHAnsi"/>
          <w:spacing w:val="-11"/>
        </w:rPr>
        <w:t xml:space="preserve"> </w:t>
      </w:r>
      <w:r w:rsidRPr="003A57D9">
        <w:rPr>
          <w:rFonts w:asciiTheme="minorHAnsi" w:hAnsiTheme="minorHAnsi" w:cstheme="minorHAnsi"/>
        </w:rPr>
        <w:t>Environment, so they are not guaranteed to be available. Early bookings are strongly</w:t>
      </w:r>
      <w:r w:rsidRPr="003A57D9">
        <w:rPr>
          <w:rFonts w:asciiTheme="minorHAnsi" w:hAnsiTheme="minorHAnsi" w:cstheme="minorHAnsi"/>
          <w:spacing w:val="-15"/>
        </w:rPr>
        <w:t xml:space="preserve"> </w:t>
      </w:r>
      <w:r w:rsidRPr="003A57D9">
        <w:rPr>
          <w:rFonts w:asciiTheme="minorHAnsi" w:hAnsiTheme="minorHAnsi" w:cstheme="minorHAnsi"/>
        </w:rPr>
        <w:t>recommended.</w:t>
      </w:r>
    </w:p>
    <w:p w14:paraId="7DFD3B9E" w14:textId="77777777" w:rsidR="00DD4A44" w:rsidRPr="003A57D9" w:rsidRDefault="00DD4A44">
      <w:pPr>
        <w:pStyle w:val="BodyText"/>
        <w:spacing w:before="10"/>
        <w:rPr>
          <w:rFonts w:asciiTheme="minorHAnsi" w:hAnsiTheme="minorHAnsi" w:cstheme="minorHAnsi"/>
          <w:sz w:val="27"/>
        </w:rPr>
      </w:pPr>
    </w:p>
    <w:p w14:paraId="76E50838" w14:textId="77777777" w:rsidR="00DD4A44" w:rsidRPr="003A57D9" w:rsidRDefault="00D6313A">
      <w:pPr>
        <w:pStyle w:val="Heading1"/>
        <w:spacing w:line="259" w:lineRule="auto"/>
        <w:ind w:left="365" w:right="1268" w:hanging="10"/>
        <w:rPr>
          <w:rFonts w:asciiTheme="minorHAnsi" w:hAnsiTheme="minorHAnsi" w:cstheme="minorHAnsi"/>
        </w:rPr>
      </w:pPr>
      <w:r w:rsidRPr="003A57D9">
        <w:rPr>
          <w:rFonts w:asciiTheme="minorHAnsi" w:hAnsiTheme="minorHAnsi" w:cstheme="minorHAnsi"/>
        </w:rPr>
        <w:t>Professionalism in the Course and in Working with Clients</w:t>
      </w:r>
    </w:p>
    <w:p w14:paraId="4B7934DE" w14:textId="77777777" w:rsidR="00DD4A44" w:rsidRPr="003A57D9" w:rsidRDefault="00411C83">
      <w:pPr>
        <w:pStyle w:val="BodyText"/>
        <w:spacing w:before="3"/>
        <w:rPr>
          <w:rFonts w:asciiTheme="minorHAnsi" w:hAnsiTheme="minorHAnsi" w:cstheme="minorHAnsi"/>
          <w:b/>
          <w:sz w:val="16"/>
        </w:rPr>
      </w:pPr>
      <w:r w:rsidRPr="003A57D9">
        <w:rPr>
          <w:rFonts w:asciiTheme="minorHAnsi" w:hAnsiTheme="minorHAnsi" w:cstheme="minorHAnsi"/>
          <w:noProof/>
          <w:lang w:bidi="ar-SA"/>
        </w:rPr>
        <mc:AlternateContent>
          <mc:Choice Requires="wpg">
            <w:drawing>
              <wp:anchor distT="0" distB="0" distL="0" distR="0" simplePos="0" relativeHeight="251657728" behindDoc="0" locked="0" layoutInCell="1" allowOverlap="1" wp14:anchorId="48AD61C3" wp14:editId="3E8C5CDE">
                <wp:simplePos x="0" y="0"/>
                <wp:positionH relativeFrom="page">
                  <wp:posOffset>713105</wp:posOffset>
                </wp:positionH>
                <wp:positionV relativeFrom="paragraph">
                  <wp:posOffset>144145</wp:posOffset>
                </wp:positionV>
                <wp:extent cx="6347460" cy="20955"/>
                <wp:effectExtent l="0" t="0" r="2540" b="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20955"/>
                          <a:chOff x="1123" y="227"/>
                          <a:chExt cx="9996" cy="33"/>
                        </a:xfrm>
                      </wpg:grpSpPr>
                      <wps:wsp>
                        <wps:cNvPr id="14" name="Line 16"/>
                        <wps:cNvCnPr>
                          <a:cxnSpLocks/>
                        </wps:cNvCnPr>
                        <wps:spPr bwMode="auto">
                          <a:xfrm>
                            <a:off x="1123" y="252"/>
                            <a:ext cx="999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5"/>
                        <wps:cNvCnPr>
                          <a:cxnSpLocks/>
                        </wps:cNvCnPr>
                        <wps:spPr bwMode="auto">
                          <a:xfrm>
                            <a:off x="1123" y="234"/>
                            <a:ext cx="999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F731BE" id="Group 14" o:spid="_x0000_s1026" style="position:absolute;margin-left:56.15pt;margin-top:11.35pt;width:499.8pt;height:1.65pt;z-index:251657728;mso-wrap-distance-left:0;mso-wrap-distance-right:0;mso-position-horizontal-relative:page" coordorigin="1123,227" coordsize="99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ZBoQIAACgIAAAOAAAAZHJzL2Uyb0RvYy54bWzsVV1v0zAUfUfiP1h57/LRNGuipRNq2r0M&#10;qDT4Aa7jfAjHjmyv6YT471zbSbuOB9AQSEj0IXVy7etzzznXvrk9dgwdqFSt4LkXXgUeopyIsuV1&#10;7n3+tJ0tPaQ05iVmgtPce6LKu129fXMz9BmNRCNYSSWCJFxlQ597jdZ95vuKNLTD6kr0lEOwErLD&#10;Gl5l7ZcSD5C9Y34UBIk/CFn2UhCqFHwtXNBb2fxVRYn+WFWKasRyD7Bp+5T2uTdPf3WDs1rivmnJ&#10;CAO/AkWHWw6bnlIVWGP0KNsfUnUtkUKJSl8R0fmiqlpCbQ1QTRi8qOZOisfe1lJnQ92faAJqX/D0&#10;6rTkw2EnUVuCdnMPcdyBRnZbFMaGnKGvM5hzJ/uHfiddhTC8F+SLgrD/Mm7eazcZ7Yf3ooR8+FEL&#10;S86xkp1JAWWjo9Xg6aQBPWpE4GMyj6/jBKQiEIuCdLFwGpEGhDSrwjACpCYYXU+hzbg4TdPErZzP&#10;TczHmdvT4hxxmaLAbOrMp/o9Ph8a3FMrkzJcTXzGE5/3LacoTByddsqaOy7JkV9w+SxoMCqg/Kcs&#10;nvlYRI6PicozG9bnJzJw1kul76jokBnkHgOAViB8uFfa8TZNMXpxsW0Zg+84YxwNubdcpoFdoARr&#10;SxM0MSXr/ZpJdMCm2exvFOFimslcYNW4eTbkcIPbeWl3aSguN+NY45a5MRTAuNkICgSc48i12dc0&#10;SDfLzTKexVGymcVBUczebdfxLNmG14tiXqzXRfjNYA7jrGnLknIDe2r5MP41C4yHj2vWU9Of+PEv&#10;s1sDAtjp34IGKzplnQ/3onzaScP56Mq/Zc/FpT1tmxkI4OA/Y8+5PVCserbT/9vz37SnPUvhOrKu&#10;Hq9Oc989f7d2Pl/wq+8AAAD//wMAUEsDBBQABgAIAAAAIQATrAfz4wAAAA8BAAAPAAAAZHJzL2Rv&#10;d25yZXYueG1sTE9Nb8IwDL1P2n+IPGm3kbZobJSmCLGPE0IaTEK7mca0FU1SNaEt/37mtPlg6dnP&#10;z+9ly9E0oqfO184qiCcRCLKF07UtFXzvP55eQfiAVmPjLCm4kodlfn+XYardYL+o34VSsIj1KSqo&#10;QmhTKX1RkUE/cS1Z3p1cZzAw7EqpOxxY3DQyiaKZNFhb/lBhS+uKivPuYhR8DjispvF7vzmf1tef&#10;/fP2sIlJqceH8W3BbbUAEWgMfxdwy8D+IWdjR3ex2ouGcZxMmaogSV5A3AhccxBHnswikHkm/+fI&#10;fwEAAP//AwBQSwECLQAUAAYACAAAACEAtoM4kv4AAADhAQAAEwAAAAAAAAAAAAAAAAAAAAAAW0Nv&#10;bnRlbnRfVHlwZXNdLnhtbFBLAQItABQABgAIAAAAIQA4/SH/1gAAAJQBAAALAAAAAAAAAAAAAAAA&#10;AC8BAABfcmVscy8ucmVsc1BLAQItABQABgAIAAAAIQCAiHZBoQIAACgIAAAOAAAAAAAAAAAAAAAA&#10;AC4CAABkcnMvZTJvRG9jLnhtbFBLAQItABQABgAIAAAAIQATrAfz4wAAAA8BAAAPAAAAAAAAAAAA&#10;AAAAAPsEAABkcnMvZG93bnJldi54bWxQSwUGAAAAAAQABADzAAAACwYAAAAA&#10;">
                <v:line id="Line 16" o:spid="_x0000_s1027" style="position:absolute;visibility:visible;mso-wrap-style:square" from="1123,252" to="11119,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3+0xwAAAOAAAAAPAAAAZHJzL2Rvd25yZXYueG1sRI/dasJA&#10;EEbvBd9hmUJvpG4q0oboKrYixJv6+wBDdkxCd2fT7Fbj27uC4M0ww8d3hjOdd9aIM7W+dqzgfZiA&#10;IC6crrlUcDys3lIQPiBrNI5JwZU8zGf93hQz7S68o/M+lCJC2GeooAqhyaT0RUUW/dA1xDE7udZi&#10;iGdbSt3iJcKtkaMk+ZAWa44fKmzou6Lid/9vFQzS3XGTF1/2lP4c1n9bk386kyv1+tItJ3EsJiAC&#10;deHZeCByHR3GcBeKC8jZDQAA//8DAFBLAQItABQABgAIAAAAIQDb4fbL7gAAAIUBAAATAAAAAAAA&#10;AAAAAAAAAAAAAABbQ29udGVudF9UeXBlc10ueG1sUEsBAi0AFAAGAAgAAAAhAFr0LFu/AAAAFQEA&#10;AAsAAAAAAAAAAAAAAAAAHwEAAF9yZWxzLy5yZWxzUEsBAi0AFAAGAAgAAAAhALTjf7THAAAA4AAA&#10;AA8AAAAAAAAAAAAAAAAABwIAAGRycy9kb3ducmV2LnhtbFBLBQYAAAAAAwADALcAAAD7AgAAAAA=&#10;" strokeweight=".7pt">
                  <o:lock v:ext="edit" shapetype="f"/>
                </v:line>
                <v:line id="Line 15" o:spid="_x0000_s1028" style="position:absolute;visibility:visible;mso-wrap-style:square" from="1123,234" to="111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9ovxwAAAOAAAAAPAAAAZHJzL2Rvd25yZXYueG1sRI/dasJA&#10;EEbvBd9hmUJvpG4q2IboKrYixJv6+wBDdkxCd2fT7Fbj27uC4M0ww8d3hjOdd9aIM7W+dqzgfZiA&#10;IC6crrlUcDys3lIQPiBrNI5JwZU8zGf93hQz7S68o/M+lCJC2GeooAqhyaT0RUUW/dA1xDE7udZi&#10;iGdbSt3iJcKtkaMk+ZAWa44fKmzou6Lid/9vFQzS3XGTF1/2lP4c1n9bk386kyv1+tItJ3EsJiAC&#10;deHZeCByHR3GcBeKC8jZDQAA//8DAFBLAQItABQABgAIAAAAIQDb4fbL7gAAAIUBAAATAAAAAAAA&#10;AAAAAAAAAAAAAABbQ29udGVudF9UeXBlc10ueG1sUEsBAi0AFAAGAAgAAAAhAFr0LFu/AAAAFQEA&#10;AAsAAAAAAAAAAAAAAAAAHwEAAF9yZWxzLy5yZWxzUEsBAi0AFAAGAAgAAAAhANuv2i/HAAAA4AAA&#10;AA8AAAAAAAAAAAAAAAAABwIAAGRycy9kb3ducmV2LnhtbFBLBQYAAAAAAwADALcAAAD7AgAAAAA=&#10;" strokeweight=".7pt">
                  <o:lock v:ext="edit" shapetype="f"/>
                </v:line>
                <w10:wrap type="topAndBottom" anchorx="page"/>
              </v:group>
            </w:pict>
          </mc:Fallback>
        </mc:AlternateContent>
      </w:r>
    </w:p>
    <w:p w14:paraId="03EE117A" w14:textId="77777777" w:rsidR="00DD4A44" w:rsidRPr="003A57D9" w:rsidRDefault="00D6313A">
      <w:pPr>
        <w:pStyle w:val="BodyText"/>
        <w:spacing w:before="291" w:line="249" w:lineRule="auto"/>
        <w:ind w:left="187" w:right="268" w:hanging="10"/>
        <w:jc w:val="both"/>
        <w:rPr>
          <w:rFonts w:asciiTheme="minorHAnsi" w:hAnsiTheme="minorHAnsi" w:cstheme="minorHAnsi"/>
        </w:rPr>
      </w:pPr>
      <w:r w:rsidRPr="003A57D9">
        <w:rPr>
          <w:rFonts w:asciiTheme="minorHAnsi" w:hAnsiTheme="minorHAnsi" w:cstheme="minorHAnsi"/>
        </w:rPr>
        <w:t>Most</w:t>
      </w:r>
      <w:r w:rsidRPr="003A57D9">
        <w:rPr>
          <w:rFonts w:asciiTheme="minorHAnsi" w:hAnsiTheme="minorHAnsi" w:cstheme="minorHAnsi"/>
          <w:spacing w:val="-6"/>
        </w:rPr>
        <w:t xml:space="preserve"> </w:t>
      </w:r>
      <w:r w:rsidRPr="003A57D9">
        <w:rPr>
          <w:rFonts w:asciiTheme="minorHAnsi" w:hAnsiTheme="minorHAnsi" w:cstheme="minorHAnsi"/>
        </w:rPr>
        <w:t>of</w:t>
      </w:r>
      <w:r w:rsidRPr="003A57D9">
        <w:rPr>
          <w:rFonts w:asciiTheme="minorHAnsi" w:hAnsiTheme="minorHAnsi" w:cstheme="minorHAnsi"/>
          <w:spacing w:val="-2"/>
        </w:rPr>
        <w:t xml:space="preserve"> </w:t>
      </w:r>
      <w:r w:rsidRPr="003A57D9">
        <w:rPr>
          <w:rFonts w:asciiTheme="minorHAnsi" w:hAnsiTheme="minorHAnsi" w:cstheme="minorHAnsi"/>
        </w:rPr>
        <w:t>you</w:t>
      </w:r>
      <w:r w:rsidRPr="003A57D9">
        <w:rPr>
          <w:rFonts w:asciiTheme="minorHAnsi" w:hAnsiTheme="minorHAnsi" w:cstheme="minorHAnsi"/>
          <w:spacing w:val="-4"/>
        </w:rPr>
        <w:t xml:space="preserve"> </w:t>
      </w:r>
      <w:r w:rsidRPr="003A57D9">
        <w:rPr>
          <w:rFonts w:asciiTheme="minorHAnsi" w:hAnsiTheme="minorHAnsi" w:cstheme="minorHAnsi"/>
        </w:rPr>
        <w:t>will</w:t>
      </w:r>
      <w:r w:rsidRPr="003A57D9">
        <w:rPr>
          <w:rFonts w:asciiTheme="minorHAnsi" w:hAnsiTheme="minorHAnsi" w:cstheme="minorHAnsi"/>
          <w:spacing w:val="-7"/>
        </w:rPr>
        <w:t xml:space="preserve"> </w:t>
      </w:r>
      <w:r w:rsidRPr="003A57D9">
        <w:rPr>
          <w:rFonts w:asciiTheme="minorHAnsi" w:hAnsiTheme="minorHAnsi" w:cstheme="minorHAnsi"/>
        </w:rPr>
        <w:t>be</w:t>
      </w:r>
      <w:r w:rsidRPr="003A57D9">
        <w:rPr>
          <w:rFonts w:asciiTheme="minorHAnsi" w:hAnsiTheme="minorHAnsi" w:cstheme="minorHAnsi"/>
          <w:spacing w:val="-4"/>
        </w:rPr>
        <w:t xml:space="preserve"> </w:t>
      </w:r>
      <w:r w:rsidRPr="003A57D9">
        <w:rPr>
          <w:rFonts w:asciiTheme="minorHAnsi" w:hAnsiTheme="minorHAnsi" w:cstheme="minorHAnsi"/>
        </w:rPr>
        <w:t>working</w:t>
      </w:r>
      <w:r w:rsidRPr="003A57D9">
        <w:rPr>
          <w:rFonts w:asciiTheme="minorHAnsi" w:hAnsiTheme="minorHAnsi" w:cstheme="minorHAnsi"/>
          <w:spacing w:val="-4"/>
        </w:rPr>
        <w:t xml:space="preserve"> </w:t>
      </w:r>
      <w:r w:rsidRPr="003A57D9">
        <w:rPr>
          <w:rFonts w:asciiTheme="minorHAnsi" w:hAnsiTheme="minorHAnsi" w:cstheme="minorHAnsi"/>
        </w:rPr>
        <w:t>with</w:t>
      </w:r>
      <w:r w:rsidRPr="003A57D9">
        <w:rPr>
          <w:rFonts w:asciiTheme="minorHAnsi" w:hAnsiTheme="minorHAnsi" w:cstheme="minorHAnsi"/>
          <w:spacing w:val="-7"/>
        </w:rPr>
        <w:t xml:space="preserve"> </w:t>
      </w:r>
      <w:r w:rsidRPr="003A57D9">
        <w:rPr>
          <w:rFonts w:asciiTheme="minorHAnsi" w:hAnsiTheme="minorHAnsi" w:cstheme="minorHAnsi"/>
        </w:rPr>
        <w:t>clients</w:t>
      </w:r>
      <w:r w:rsidRPr="003A57D9">
        <w:rPr>
          <w:rFonts w:asciiTheme="minorHAnsi" w:hAnsiTheme="minorHAnsi" w:cstheme="minorHAnsi"/>
          <w:spacing w:val="-6"/>
        </w:rPr>
        <w:t xml:space="preserve"> </w:t>
      </w:r>
      <w:r w:rsidRPr="003A57D9">
        <w:rPr>
          <w:rFonts w:asciiTheme="minorHAnsi" w:hAnsiTheme="minorHAnsi" w:cstheme="minorHAnsi"/>
        </w:rPr>
        <w:t>throughout</w:t>
      </w:r>
      <w:r w:rsidRPr="003A57D9">
        <w:rPr>
          <w:rFonts w:asciiTheme="minorHAnsi" w:hAnsiTheme="minorHAnsi" w:cstheme="minorHAnsi"/>
          <w:spacing w:val="-7"/>
        </w:rPr>
        <w:t xml:space="preserve"> </w:t>
      </w:r>
      <w:r w:rsidRPr="003A57D9">
        <w:rPr>
          <w:rFonts w:asciiTheme="minorHAnsi" w:hAnsiTheme="minorHAnsi" w:cstheme="minorHAnsi"/>
        </w:rPr>
        <w:t>the</w:t>
      </w:r>
      <w:r w:rsidRPr="003A57D9">
        <w:rPr>
          <w:rFonts w:asciiTheme="minorHAnsi" w:hAnsiTheme="minorHAnsi" w:cstheme="minorHAnsi"/>
          <w:spacing w:val="-7"/>
        </w:rPr>
        <w:t xml:space="preserve"> </w:t>
      </w:r>
      <w:r w:rsidRPr="003A57D9">
        <w:rPr>
          <w:rFonts w:asciiTheme="minorHAnsi" w:hAnsiTheme="minorHAnsi" w:cstheme="minorHAnsi"/>
        </w:rPr>
        <w:t>fall</w:t>
      </w:r>
      <w:r w:rsidRPr="003A57D9">
        <w:rPr>
          <w:rFonts w:asciiTheme="minorHAnsi" w:hAnsiTheme="minorHAnsi" w:cstheme="minorHAnsi"/>
          <w:spacing w:val="-5"/>
        </w:rPr>
        <w:t xml:space="preserve"> </w:t>
      </w:r>
      <w:r w:rsidRPr="003A57D9">
        <w:rPr>
          <w:rFonts w:asciiTheme="minorHAnsi" w:hAnsiTheme="minorHAnsi" w:cstheme="minorHAnsi"/>
        </w:rPr>
        <w:t>and</w:t>
      </w:r>
      <w:r w:rsidRPr="003A57D9">
        <w:rPr>
          <w:rFonts w:asciiTheme="minorHAnsi" w:hAnsiTheme="minorHAnsi" w:cstheme="minorHAnsi"/>
          <w:spacing w:val="-4"/>
        </w:rPr>
        <w:t xml:space="preserve"> </w:t>
      </w:r>
      <w:r w:rsidRPr="003A57D9">
        <w:rPr>
          <w:rFonts w:asciiTheme="minorHAnsi" w:hAnsiTheme="minorHAnsi" w:cstheme="minorHAnsi"/>
        </w:rPr>
        <w:t>winter</w:t>
      </w:r>
      <w:r w:rsidRPr="003A57D9">
        <w:rPr>
          <w:rFonts w:asciiTheme="minorHAnsi" w:hAnsiTheme="minorHAnsi" w:cstheme="minorHAnsi"/>
          <w:spacing w:val="-6"/>
        </w:rPr>
        <w:t xml:space="preserve"> </w:t>
      </w:r>
      <w:r w:rsidRPr="003A57D9">
        <w:rPr>
          <w:rFonts w:asciiTheme="minorHAnsi" w:hAnsiTheme="minorHAnsi" w:cstheme="minorHAnsi"/>
        </w:rPr>
        <w:t>parts</w:t>
      </w:r>
      <w:r w:rsidRPr="003A57D9">
        <w:rPr>
          <w:rFonts w:asciiTheme="minorHAnsi" w:hAnsiTheme="minorHAnsi" w:cstheme="minorHAnsi"/>
          <w:spacing w:val="-5"/>
        </w:rPr>
        <w:t xml:space="preserve"> </w:t>
      </w:r>
      <w:r w:rsidRPr="003A57D9">
        <w:rPr>
          <w:rFonts w:asciiTheme="minorHAnsi" w:hAnsiTheme="minorHAnsi" w:cstheme="minorHAnsi"/>
        </w:rPr>
        <w:t>of</w:t>
      </w:r>
      <w:r w:rsidRPr="003A57D9">
        <w:rPr>
          <w:rFonts w:asciiTheme="minorHAnsi" w:hAnsiTheme="minorHAnsi" w:cstheme="minorHAnsi"/>
          <w:spacing w:val="-5"/>
        </w:rPr>
        <w:t xml:space="preserve"> </w:t>
      </w:r>
      <w:r w:rsidRPr="003A57D9">
        <w:rPr>
          <w:rFonts w:asciiTheme="minorHAnsi" w:hAnsiTheme="minorHAnsi" w:cstheme="minorHAnsi"/>
        </w:rPr>
        <w:t>this</w:t>
      </w:r>
      <w:r w:rsidRPr="003A57D9">
        <w:rPr>
          <w:rFonts w:asciiTheme="minorHAnsi" w:hAnsiTheme="minorHAnsi" w:cstheme="minorHAnsi"/>
          <w:spacing w:val="-5"/>
        </w:rPr>
        <w:t xml:space="preserve"> </w:t>
      </w:r>
      <w:r w:rsidRPr="003A57D9">
        <w:rPr>
          <w:rFonts w:asciiTheme="minorHAnsi" w:hAnsiTheme="minorHAnsi" w:cstheme="minorHAnsi"/>
        </w:rPr>
        <w:t>course.</w:t>
      </w:r>
      <w:r w:rsidRPr="003A57D9">
        <w:rPr>
          <w:rFonts w:asciiTheme="minorHAnsi" w:hAnsiTheme="minorHAnsi" w:cstheme="minorHAnsi"/>
          <w:spacing w:val="-7"/>
        </w:rPr>
        <w:t xml:space="preserve"> </w:t>
      </w:r>
      <w:r w:rsidRPr="003A57D9">
        <w:rPr>
          <w:rFonts w:asciiTheme="minorHAnsi" w:hAnsiTheme="minorHAnsi" w:cstheme="minorHAnsi"/>
        </w:rPr>
        <w:t>Remember</w:t>
      </w:r>
      <w:r w:rsidRPr="003A57D9">
        <w:rPr>
          <w:rFonts w:asciiTheme="minorHAnsi" w:hAnsiTheme="minorHAnsi" w:cstheme="minorHAnsi"/>
          <w:spacing w:val="-6"/>
        </w:rPr>
        <w:t xml:space="preserve"> </w:t>
      </w:r>
      <w:r w:rsidRPr="003A57D9">
        <w:rPr>
          <w:rFonts w:asciiTheme="minorHAnsi" w:hAnsiTheme="minorHAnsi" w:cstheme="minorHAnsi"/>
        </w:rPr>
        <w:t>that</w:t>
      </w:r>
      <w:r w:rsidRPr="003A57D9">
        <w:rPr>
          <w:rFonts w:asciiTheme="minorHAnsi" w:hAnsiTheme="minorHAnsi" w:cstheme="minorHAnsi"/>
          <w:spacing w:val="-4"/>
        </w:rPr>
        <w:t xml:space="preserve"> </w:t>
      </w:r>
      <w:r w:rsidRPr="003A57D9">
        <w:rPr>
          <w:rFonts w:asciiTheme="minorHAnsi" w:hAnsiTheme="minorHAnsi" w:cstheme="minorHAnsi"/>
        </w:rPr>
        <w:t>you</w:t>
      </w:r>
      <w:r w:rsidRPr="003A57D9">
        <w:rPr>
          <w:rFonts w:asciiTheme="minorHAnsi" w:hAnsiTheme="minorHAnsi" w:cstheme="minorHAnsi"/>
          <w:spacing w:val="-4"/>
        </w:rPr>
        <w:t xml:space="preserve"> </w:t>
      </w:r>
      <w:r w:rsidRPr="003A57D9">
        <w:rPr>
          <w:rFonts w:asciiTheme="minorHAnsi" w:hAnsiTheme="minorHAnsi" w:cstheme="minorHAnsi"/>
        </w:rPr>
        <w:t xml:space="preserve">are </w:t>
      </w:r>
      <w:r w:rsidRPr="003A57D9">
        <w:rPr>
          <w:rFonts w:asciiTheme="minorHAnsi" w:hAnsiTheme="minorHAnsi" w:cstheme="minorHAnsi"/>
          <w:spacing w:val="-3"/>
        </w:rPr>
        <w:t xml:space="preserve">UW </w:t>
      </w:r>
      <w:r w:rsidRPr="003A57D9">
        <w:rPr>
          <w:rFonts w:asciiTheme="minorHAnsi" w:hAnsiTheme="minorHAnsi" w:cstheme="minorHAnsi"/>
        </w:rPr>
        <w:t>ambassadors and that your positive behaviour (attitude, professionalism, etc.) with clients is critically important in the following ways:</w:t>
      </w:r>
    </w:p>
    <w:p w14:paraId="5F212D37" w14:textId="77777777" w:rsidR="00DD4A44" w:rsidRPr="003A57D9" w:rsidRDefault="00D6313A">
      <w:pPr>
        <w:pStyle w:val="ListParagraph"/>
        <w:numPr>
          <w:ilvl w:val="0"/>
          <w:numId w:val="2"/>
        </w:numPr>
        <w:tabs>
          <w:tab w:val="left" w:pos="913"/>
        </w:tabs>
        <w:spacing w:before="154"/>
        <w:rPr>
          <w:rFonts w:asciiTheme="minorHAnsi" w:hAnsiTheme="minorHAnsi" w:cstheme="minorHAnsi"/>
          <w:sz w:val="20"/>
        </w:rPr>
      </w:pPr>
      <w:r w:rsidRPr="003A57D9">
        <w:rPr>
          <w:rFonts w:asciiTheme="minorHAnsi" w:hAnsiTheme="minorHAnsi" w:cstheme="minorHAnsi"/>
          <w:sz w:val="20"/>
        </w:rPr>
        <w:t>it will be reflected in a good client evaluation in the second part of this course, which affects your</w:t>
      </w:r>
      <w:r w:rsidRPr="003A57D9">
        <w:rPr>
          <w:rFonts w:asciiTheme="minorHAnsi" w:hAnsiTheme="minorHAnsi" w:cstheme="minorHAnsi"/>
          <w:spacing w:val="-33"/>
          <w:sz w:val="20"/>
        </w:rPr>
        <w:t xml:space="preserve"> </w:t>
      </w:r>
      <w:r w:rsidRPr="003A57D9">
        <w:rPr>
          <w:rFonts w:asciiTheme="minorHAnsi" w:hAnsiTheme="minorHAnsi" w:cstheme="minorHAnsi"/>
          <w:sz w:val="20"/>
        </w:rPr>
        <w:t>grade;</w:t>
      </w:r>
    </w:p>
    <w:p w14:paraId="16D08427" w14:textId="77777777" w:rsidR="00DD4A44" w:rsidRPr="003A57D9" w:rsidRDefault="00D6313A">
      <w:pPr>
        <w:pStyle w:val="ListParagraph"/>
        <w:numPr>
          <w:ilvl w:val="0"/>
          <w:numId w:val="2"/>
        </w:numPr>
        <w:tabs>
          <w:tab w:val="left" w:pos="913"/>
        </w:tabs>
        <w:spacing w:before="161"/>
        <w:rPr>
          <w:rFonts w:asciiTheme="minorHAnsi" w:hAnsiTheme="minorHAnsi" w:cstheme="minorHAnsi"/>
          <w:sz w:val="20"/>
        </w:rPr>
      </w:pPr>
      <w:r w:rsidRPr="003A57D9">
        <w:rPr>
          <w:rFonts w:asciiTheme="minorHAnsi" w:hAnsiTheme="minorHAnsi" w:cstheme="minorHAnsi"/>
          <w:sz w:val="20"/>
        </w:rPr>
        <w:t>it will provide opportunities to potentially get you references and jobs in the future;</w:t>
      </w:r>
      <w:r w:rsidRPr="003A57D9">
        <w:rPr>
          <w:rFonts w:asciiTheme="minorHAnsi" w:hAnsiTheme="minorHAnsi" w:cstheme="minorHAnsi"/>
          <w:spacing w:val="-8"/>
          <w:sz w:val="20"/>
        </w:rPr>
        <w:t xml:space="preserve"> </w:t>
      </w:r>
      <w:r w:rsidRPr="003A57D9">
        <w:rPr>
          <w:rFonts w:asciiTheme="minorHAnsi" w:hAnsiTheme="minorHAnsi" w:cstheme="minorHAnsi"/>
          <w:sz w:val="20"/>
        </w:rPr>
        <w:t>and</w:t>
      </w:r>
    </w:p>
    <w:p w14:paraId="586A9898" w14:textId="77777777" w:rsidR="00DD4A44" w:rsidRPr="003A57D9" w:rsidRDefault="00D6313A">
      <w:pPr>
        <w:pStyle w:val="ListParagraph"/>
        <w:numPr>
          <w:ilvl w:val="0"/>
          <w:numId w:val="2"/>
        </w:numPr>
        <w:tabs>
          <w:tab w:val="left" w:pos="913"/>
        </w:tabs>
        <w:spacing w:before="159" w:line="247" w:lineRule="auto"/>
        <w:ind w:right="270"/>
        <w:rPr>
          <w:rFonts w:asciiTheme="minorHAnsi" w:hAnsiTheme="minorHAnsi" w:cstheme="minorHAnsi"/>
          <w:sz w:val="20"/>
        </w:rPr>
      </w:pPr>
      <w:r w:rsidRPr="003A57D9">
        <w:rPr>
          <w:rFonts w:asciiTheme="minorHAnsi" w:hAnsiTheme="minorHAnsi" w:cstheme="minorHAnsi"/>
          <w:sz w:val="20"/>
        </w:rPr>
        <w:t>it</w:t>
      </w:r>
      <w:r w:rsidRPr="003A57D9">
        <w:rPr>
          <w:rFonts w:asciiTheme="minorHAnsi" w:hAnsiTheme="minorHAnsi" w:cstheme="minorHAnsi"/>
          <w:spacing w:val="-11"/>
          <w:sz w:val="20"/>
        </w:rPr>
        <w:t xml:space="preserve"> </w:t>
      </w:r>
      <w:r w:rsidRPr="003A57D9">
        <w:rPr>
          <w:rFonts w:asciiTheme="minorHAnsi" w:hAnsiTheme="minorHAnsi" w:cstheme="minorHAnsi"/>
          <w:sz w:val="20"/>
        </w:rPr>
        <w:t>ensures</w:t>
      </w:r>
      <w:r w:rsidRPr="003A57D9">
        <w:rPr>
          <w:rFonts w:asciiTheme="minorHAnsi" w:hAnsiTheme="minorHAnsi" w:cstheme="minorHAnsi"/>
          <w:spacing w:val="-10"/>
          <w:sz w:val="20"/>
        </w:rPr>
        <w:t xml:space="preserve"> </w:t>
      </w:r>
      <w:r w:rsidRPr="003A57D9">
        <w:rPr>
          <w:rFonts w:asciiTheme="minorHAnsi" w:hAnsiTheme="minorHAnsi" w:cstheme="minorHAnsi"/>
          <w:sz w:val="20"/>
        </w:rPr>
        <w:t>that</w:t>
      </w:r>
      <w:r w:rsidRPr="003A57D9">
        <w:rPr>
          <w:rFonts w:asciiTheme="minorHAnsi" w:hAnsiTheme="minorHAnsi" w:cstheme="minorHAnsi"/>
          <w:spacing w:val="-12"/>
          <w:sz w:val="20"/>
        </w:rPr>
        <w:t xml:space="preserve"> </w:t>
      </w:r>
      <w:r w:rsidRPr="003A57D9">
        <w:rPr>
          <w:rFonts w:asciiTheme="minorHAnsi" w:hAnsiTheme="minorHAnsi" w:cstheme="minorHAnsi"/>
          <w:sz w:val="20"/>
        </w:rPr>
        <w:t>clients</w:t>
      </w:r>
      <w:r w:rsidRPr="003A57D9">
        <w:rPr>
          <w:rFonts w:asciiTheme="minorHAnsi" w:hAnsiTheme="minorHAnsi" w:cstheme="minorHAnsi"/>
          <w:spacing w:val="-8"/>
          <w:sz w:val="20"/>
        </w:rPr>
        <w:t xml:space="preserve"> </w:t>
      </w:r>
      <w:r w:rsidRPr="003A57D9">
        <w:rPr>
          <w:rFonts w:asciiTheme="minorHAnsi" w:hAnsiTheme="minorHAnsi" w:cstheme="minorHAnsi"/>
          <w:sz w:val="20"/>
        </w:rPr>
        <w:t>will</w:t>
      </w:r>
      <w:r w:rsidRPr="003A57D9">
        <w:rPr>
          <w:rFonts w:asciiTheme="minorHAnsi" w:hAnsiTheme="minorHAnsi" w:cstheme="minorHAnsi"/>
          <w:spacing w:val="-12"/>
          <w:sz w:val="20"/>
        </w:rPr>
        <w:t xml:space="preserve"> </w:t>
      </w:r>
      <w:r w:rsidRPr="003A57D9">
        <w:rPr>
          <w:rFonts w:asciiTheme="minorHAnsi" w:hAnsiTheme="minorHAnsi" w:cstheme="minorHAnsi"/>
          <w:sz w:val="20"/>
        </w:rPr>
        <w:t>return</w:t>
      </w:r>
      <w:r w:rsidRPr="003A57D9">
        <w:rPr>
          <w:rFonts w:asciiTheme="minorHAnsi" w:hAnsiTheme="minorHAnsi" w:cstheme="minorHAnsi"/>
          <w:spacing w:val="-9"/>
          <w:sz w:val="20"/>
        </w:rPr>
        <w:t xml:space="preserve"> </w:t>
      </w:r>
      <w:r w:rsidRPr="003A57D9">
        <w:rPr>
          <w:rFonts w:asciiTheme="minorHAnsi" w:hAnsiTheme="minorHAnsi" w:cstheme="minorHAnsi"/>
          <w:sz w:val="20"/>
        </w:rPr>
        <w:t>with</w:t>
      </w:r>
      <w:r w:rsidRPr="003A57D9">
        <w:rPr>
          <w:rFonts w:asciiTheme="minorHAnsi" w:hAnsiTheme="minorHAnsi" w:cstheme="minorHAnsi"/>
          <w:spacing w:val="-11"/>
          <w:sz w:val="20"/>
        </w:rPr>
        <w:t xml:space="preserve"> </w:t>
      </w:r>
      <w:r w:rsidRPr="003A57D9">
        <w:rPr>
          <w:rFonts w:asciiTheme="minorHAnsi" w:hAnsiTheme="minorHAnsi" w:cstheme="minorHAnsi"/>
          <w:sz w:val="20"/>
        </w:rPr>
        <w:t>more</w:t>
      </w:r>
      <w:r w:rsidRPr="003A57D9">
        <w:rPr>
          <w:rFonts w:asciiTheme="minorHAnsi" w:hAnsiTheme="minorHAnsi" w:cstheme="minorHAnsi"/>
          <w:spacing w:val="-8"/>
          <w:sz w:val="20"/>
        </w:rPr>
        <w:t xml:space="preserve"> </w:t>
      </w:r>
      <w:r w:rsidRPr="003A57D9">
        <w:rPr>
          <w:rFonts w:asciiTheme="minorHAnsi" w:hAnsiTheme="minorHAnsi" w:cstheme="minorHAnsi"/>
          <w:sz w:val="20"/>
        </w:rPr>
        <w:t>projects</w:t>
      </w:r>
      <w:r w:rsidRPr="003A57D9">
        <w:rPr>
          <w:rFonts w:asciiTheme="minorHAnsi" w:hAnsiTheme="minorHAnsi" w:cstheme="minorHAnsi"/>
          <w:spacing w:val="-13"/>
          <w:sz w:val="20"/>
        </w:rPr>
        <w:t xml:space="preserve"> </w:t>
      </w:r>
      <w:r w:rsidRPr="003A57D9">
        <w:rPr>
          <w:rFonts w:asciiTheme="minorHAnsi" w:hAnsiTheme="minorHAnsi" w:cstheme="minorHAnsi"/>
          <w:sz w:val="20"/>
        </w:rPr>
        <w:t>for</w:t>
      </w:r>
      <w:r w:rsidRPr="003A57D9">
        <w:rPr>
          <w:rFonts w:asciiTheme="minorHAnsi" w:hAnsiTheme="minorHAnsi" w:cstheme="minorHAnsi"/>
          <w:spacing w:val="-13"/>
          <w:sz w:val="20"/>
        </w:rPr>
        <w:t xml:space="preserve"> </w:t>
      </w:r>
      <w:r w:rsidRPr="003A57D9">
        <w:rPr>
          <w:rFonts w:asciiTheme="minorHAnsi" w:hAnsiTheme="minorHAnsi" w:cstheme="minorHAnsi"/>
          <w:sz w:val="20"/>
        </w:rPr>
        <w:t>future</w:t>
      </w:r>
      <w:r w:rsidRPr="003A57D9">
        <w:rPr>
          <w:rFonts w:asciiTheme="minorHAnsi" w:hAnsiTheme="minorHAnsi" w:cstheme="minorHAnsi"/>
          <w:spacing w:val="-11"/>
          <w:sz w:val="20"/>
        </w:rPr>
        <w:t xml:space="preserve"> </w:t>
      </w:r>
      <w:r w:rsidRPr="003A57D9">
        <w:rPr>
          <w:rFonts w:asciiTheme="minorHAnsi" w:hAnsiTheme="minorHAnsi" w:cstheme="minorHAnsi"/>
          <w:sz w:val="20"/>
        </w:rPr>
        <w:t>students,</w:t>
      </w:r>
      <w:r w:rsidRPr="003A57D9">
        <w:rPr>
          <w:rFonts w:asciiTheme="minorHAnsi" w:hAnsiTheme="minorHAnsi" w:cstheme="minorHAnsi"/>
          <w:spacing w:val="-11"/>
          <w:sz w:val="20"/>
        </w:rPr>
        <w:t xml:space="preserve"> </w:t>
      </w:r>
      <w:r w:rsidRPr="003A57D9">
        <w:rPr>
          <w:rFonts w:asciiTheme="minorHAnsi" w:hAnsiTheme="minorHAnsi" w:cstheme="minorHAnsi"/>
          <w:sz w:val="20"/>
        </w:rPr>
        <w:t>giving</w:t>
      </w:r>
      <w:r w:rsidRPr="003A57D9">
        <w:rPr>
          <w:rFonts w:asciiTheme="minorHAnsi" w:hAnsiTheme="minorHAnsi" w:cstheme="minorHAnsi"/>
          <w:spacing w:val="-11"/>
          <w:sz w:val="20"/>
        </w:rPr>
        <w:t xml:space="preserve"> </w:t>
      </w:r>
      <w:r w:rsidRPr="003A57D9">
        <w:rPr>
          <w:rFonts w:asciiTheme="minorHAnsi" w:hAnsiTheme="minorHAnsi" w:cstheme="minorHAnsi"/>
          <w:sz w:val="20"/>
        </w:rPr>
        <w:t>them</w:t>
      </w:r>
      <w:r w:rsidRPr="003A57D9">
        <w:rPr>
          <w:rFonts w:asciiTheme="minorHAnsi" w:hAnsiTheme="minorHAnsi" w:cstheme="minorHAnsi"/>
          <w:spacing w:val="-9"/>
          <w:sz w:val="20"/>
        </w:rPr>
        <w:t xml:space="preserve"> </w:t>
      </w:r>
      <w:r w:rsidRPr="003A57D9">
        <w:rPr>
          <w:rFonts w:asciiTheme="minorHAnsi" w:hAnsiTheme="minorHAnsi" w:cstheme="minorHAnsi"/>
          <w:sz w:val="20"/>
        </w:rPr>
        <w:t>the</w:t>
      </w:r>
      <w:r w:rsidRPr="003A57D9">
        <w:rPr>
          <w:rFonts w:asciiTheme="minorHAnsi" w:hAnsiTheme="minorHAnsi" w:cstheme="minorHAnsi"/>
          <w:spacing w:val="-12"/>
          <w:sz w:val="20"/>
        </w:rPr>
        <w:t xml:space="preserve"> </w:t>
      </w:r>
      <w:r w:rsidRPr="003A57D9">
        <w:rPr>
          <w:rFonts w:asciiTheme="minorHAnsi" w:hAnsiTheme="minorHAnsi" w:cstheme="minorHAnsi"/>
          <w:sz w:val="20"/>
        </w:rPr>
        <w:t>same</w:t>
      </w:r>
      <w:r w:rsidRPr="003A57D9">
        <w:rPr>
          <w:rFonts w:asciiTheme="minorHAnsi" w:hAnsiTheme="minorHAnsi" w:cstheme="minorHAnsi"/>
          <w:spacing w:val="-11"/>
          <w:sz w:val="20"/>
        </w:rPr>
        <w:t xml:space="preserve"> </w:t>
      </w:r>
      <w:r w:rsidRPr="003A57D9">
        <w:rPr>
          <w:rFonts w:asciiTheme="minorHAnsi" w:hAnsiTheme="minorHAnsi" w:cstheme="minorHAnsi"/>
          <w:sz w:val="20"/>
        </w:rPr>
        <w:t>opportunities as you have.</w:t>
      </w:r>
    </w:p>
    <w:p w14:paraId="564D4C02" w14:textId="77777777" w:rsidR="0043288F" w:rsidRDefault="00D6313A" w:rsidP="0043288F">
      <w:pPr>
        <w:pStyle w:val="BodyText"/>
        <w:spacing w:after="240"/>
        <w:ind w:left="187" w:right="266" w:hanging="10"/>
        <w:jc w:val="both"/>
        <w:rPr>
          <w:rFonts w:asciiTheme="minorHAnsi" w:hAnsiTheme="minorHAnsi" w:cstheme="minorHAnsi"/>
          <w:b/>
          <w:sz w:val="22"/>
          <w:szCs w:val="22"/>
        </w:rPr>
      </w:pPr>
      <w:r w:rsidRPr="003A57D9">
        <w:rPr>
          <w:rFonts w:asciiTheme="minorHAnsi" w:hAnsiTheme="minorHAnsi" w:cstheme="minorHAnsi"/>
        </w:rPr>
        <w:t>Remember that what you will be facing in this project course is very similar to what happens in the work world. In the workplace you will have to work with people who fail to carry their weight on a team project, and you will also have to be professional in your meetings, in communications, etc. with your manager and co-workers.</w:t>
      </w:r>
      <w:r w:rsidR="0043288F" w:rsidRPr="0043288F">
        <w:rPr>
          <w:rFonts w:asciiTheme="minorHAnsi" w:hAnsiTheme="minorHAnsi" w:cstheme="minorHAnsi"/>
          <w:b/>
          <w:sz w:val="22"/>
          <w:szCs w:val="22"/>
        </w:rPr>
        <w:t xml:space="preserve"> </w:t>
      </w:r>
    </w:p>
    <w:p w14:paraId="48625404" w14:textId="61DEC83D" w:rsidR="00DD4A44" w:rsidRPr="0043288F" w:rsidRDefault="0043288F" w:rsidP="0043288F">
      <w:pPr>
        <w:pStyle w:val="BodyText"/>
        <w:spacing w:after="240"/>
        <w:ind w:left="187" w:right="266" w:hanging="10"/>
        <w:jc w:val="both"/>
        <w:rPr>
          <w:rFonts w:asciiTheme="minorHAnsi" w:hAnsiTheme="minorHAnsi" w:cstheme="minorHAnsi"/>
        </w:rPr>
      </w:pPr>
      <w:r w:rsidRPr="0043288F">
        <w:rPr>
          <w:rFonts w:asciiTheme="minorHAnsi" w:hAnsiTheme="minorHAnsi" w:cstheme="minorHAnsi"/>
          <w:b/>
        </w:rPr>
        <w:lastRenderedPageBreak/>
        <w:t>Peer Assessment:</w:t>
      </w:r>
      <w:r w:rsidRPr="0043288F">
        <w:rPr>
          <w:rFonts w:asciiTheme="minorHAnsi" w:hAnsiTheme="minorHAnsi" w:cstheme="minorHAnsi"/>
        </w:rPr>
        <w:t xml:space="preserve"> As there is a significant amount of group work in this course students will be asked to assess the contributions of their team members. In instances where there is clear agreement</w:t>
      </w:r>
      <w:r>
        <w:rPr>
          <w:rFonts w:asciiTheme="minorHAnsi" w:hAnsiTheme="minorHAnsi" w:cstheme="minorHAnsi"/>
        </w:rPr>
        <w:t xml:space="preserve"> (supported by clear evidence)</w:t>
      </w:r>
      <w:r w:rsidRPr="0043288F">
        <w:rPr>
          <w:rFonts w:asciiTheme="minorHAnsi" w:hAnsiTheme="minorHAnsi" w:cstheme="minorHAnsi"/>
        </w:rPr>
        <w:t xml:space="preserve"> within the team that individuals have not been contributing in a fair manner to the team’s project the instructors will adjust the students grade for the group work portion of the course.</w:t>
      </w:r>
      <w:r>
        <w:rPr>
          <w:rFonts w:asciiTheme="minorHAnsi" w:hAnsiTheme="minorHAnsi" w:cstheme="minorHAnsi"/>
        </w:rPr>
        <w:t xml:space="preserve"> </w:t>
      </w:r>
    </w:p>
    <w:p w14:paraId="1C5DC949" w14:textId="19ED20B6" w:rsidR="00DD4A44" w:rsidRPr="0043288F" w:rsidRDefault="00D6313A" w:rsidP="0043288F">
      <w:pPr>
        <w:pStyle w:val="Heading3"/>
        <w:spacing w:after="240"/>
        <w:ind w:left="206"/>
        <w:jc w:val="both"/>
        <w:rPr>
          <w:rFonts w:asciiTheme="minorHAnsi" w:hAnsiTheme="minorHAnsi" w:cstheme="minorHAnsi"/>
          <w:b w:val="0"/>
        </w:rPr>
      </w:pPr>
      <w:r w:rsidRPr="003A57D9">
        <w:rPr>
          <w:rFonts w:asciiTheme="minorHAnsi" w:hAnsiTheme="minorHAnsi" w:cstheme="minorHAnsi"/>
        </w:rPr>
        <w:t>Team Conflict and Individual Performance Management</w:t>
      </w:r>
      <w:r w:rsidR="0043288F">
        <w:rPr>
          <w:rFonts w:asciiTheme="minorHAnsi" w:hAnsiTheme="minorHAnsi" w:cstheme="minorHAnsi"/>
        </w:rPr>
        <w:t xml:space="preserve">: </w:t>
      </w:r>
      <w:r w:rsidRPr="0043288F">
        <w:rPr>
          <w:rFonts w:asciiTheme="minorHAnsi" w:hAnsiTheme="minorHAnsi" w:cstheme="minorHAnsi"/>
          <w:b w:val="0"/>
        </w:rPr>
        <w:t>As</w:t>
      </w:r>
      <w:r w:rsidRPr="0043288F">
        <w:rPr>
          <w:rFonts w:asciiTheme="minorHAnsi" w:hAnsiTheme="minorHAnsi" w:cstheme="minorHAnsi"/>
          <w:b w:val="0"/>
          <w:spacing w:val="-8"/>
        </w:rPr>
        <w:t xml:space="preserve"> </w:t>
      </w:r>
      <w:r w:rsidRPr="0043288F">
        <w:rPr>
          <w:rFonts w:asciiTheme="minorHAnsi" w:hAnsiTheme="minorHAnsi" w:cstheme="minorHAnsi"/>
          <w:b w:val="0"/>
        </w:rPr>
        <w:t>students</w:t>
      </w:r>
      <w:r w:rsidRPr="0043288F">
        <w:rPr>
          <w:rFonts w:asciiTheme="minorHAnsi" w:hAnsiTheme="minorHAnsi" w:cstheme="minorHAnsi"/>
          <w:b w:val="0"/>
          <w:spacing w:val="-8"/>
        </w:rPr>
        <w:t xml:space="preserve"> </w:t>
      </w:r>
      <w:r w:rsidRPr="0043288F">
        <w:rPr>
          <w:rFonts w:asciiTheme="minorHAnsi" w:hAnsiTheme="minorHAnsi" w:cstheme="minorHAnsi"/>
          <w:b w:val="0"/>
        </w:rPr>
        <w:t>in</w:t>
      </w:r>
      <w:r w:rsidRPr="0043288F">
        <w:rPr>
          <w:rFonts w:asciiTheme="minorHAnsi" w:hAnsiTheme="minorHAnsi" w:cstheme="minorHAnsi"/>
          <w:b w:val="0"/>
          <w:spacing w:val="-9"/>
        </w:rPr>
        <w:t xml:space="preserve"> </w:t>
      </w:r>
      <w:r w:rsidRPr="0043288F">
        <w:rPr>
          <w:rFonts w:asciiTheme="minorHAnsi" w:hAnsiTheme="minorHAnsi" w:cstheme="minorHAnsi"/>
          <w:b w:val="0"/>
        </w:rPr>
        <w:t>this</w:t>
      </w:r>
      <w:r w:rsidRPr="0043288F">
        <w:rPr>
          <w:rFonts w:asciiTheme="minorHAnsi" w:hAnsiTheme="minorHAnsi" w:cstheme="minorHAnsi"/>
          <w:b w:val="0"/>
          <w:spacing w:val="-8"/>
        </w:rPr>
        <w:t xml:space="preserve"> </w:t>
      </w:r>
      <w:r w:rsidRPr="0043288F">
        <w:rPr>
          <w:rFonts w:asciiTheme="minorHAnsi" w:hAnsiTheme="minorHAnsi" w:cstheme="minorHAnsi"/>
          <w:b w:val="0"/>
        </w:rPr>
        <w:t>course</w:t>
      </w:r>
      <w:r w:rsidRPr="0043288F">
        <w:rPr>
          <w:rFonts w:asciiTheme="minorHAnsi" w:hAnsiTheme="minorHAnsi" w:cstheme="minorHAnsi"/>
          <w:b w:val="0"/>
          <w:spacing w:val="-7"/>
        </w:rPr>
        <w:t xml:space="preserve"> </w:t>
      </w:r>
      <w:r w:rsidRPr="0043288F">
        <w:rPr>
          <w:rFonts w:asciiTheme="minorHAnsi" w:hAnsiTheme="minorHAnsi" w:cstheme="minorHAnsi"/>
          <w:b w:val="0"/>
        </w:rPr>
        <w:t>you</w:t>
      </w:r>
      <w:r w:rsidRPr="0043288F">
        <w:rPr>
          <w:rFonts w:asciiTheme="minorHAnsi" w:hAnsiTheme="minorHAnsi" w:cstheme="minorHAnsi"/>
          <w:b w:val="0"/>
          <w:spacing w:val="-9"/>
        </w:rPr>
        <w:t xml:space="preserve"> </w:t>
      </w:r>
      <w:r w:rsidRPr="0043288F">
        <w:rPr>
          <w:rFonts w:asciiTheme="minorHAnsi" w:hAnsiTheme="minorHAnsi" w:cstheme="minorHAnsi"/>
          <w:b w:val="0"/>
        </w:rPr>
        <w:t>represent</w:t>
      </w:r>
      <w:r w:rsidRPr="0043288F">
        <w:rPr>
          <w:rFonts w:asciiTheme="minorHAnsi" w:hAnsiTheme="minorHAnsi" w:cstheme="minorHAnsi"/>
          <w:b w:val="0"/>
          <w:spacing w:val="-6"/>
        </w:rPr>
        <w:t xml:space="preserve"> </w:t>
      </w:r>
      <w:r w:rsidRPr="0043288F">
        <w:rPr>
          <w:rFonts w:asciiTheme="minorHAnsi" w:hAnsiTheme="minorHAnsi" w:cstheme="minorHAnsi"/>
          <w:b w:val="0"/>
        </w:rPr>
        <w:t>yourselves,</w:t>
      </w:r>
      <w:r w:rsidRPr="0043288F">
        <w:rPr>
          <w:rFonts w:asciiTheme="minorHAnsi" w:hAnsiTheme="minorHAnsi" w:cstheme="minorHAnsi"/>
          <w:b w:val="0"/>
          <w:spacing w:val="-5"/>
        </w:rPr>
        <w:t xml:space="preserve"> </w:t>
      </w:r>
      <w:r w:rsidRPr="0043288F">
        <w:rPr>
          <w:rFonts w:asciiTheme="minorHAnsi" w:hAnsiTheme="minorHAnsi" w:cstheme="minorHAnsi"/>
          <w:b w:val="0"/>
        </w:rPr>
        <w:t>your</w:t>
      </w:r>
      <w:r w:rsidRPr="0043288F">
        <w:rPr>
          <w:rFonts w:asciiTheme="minorHAnsi" w:hAnsiTheme="minorHAnsi" w:cstheme="minorHAnsi"/>
          <w:b w:val="0"/>
          <w:spacing w:val="-8"/>
        </w:rPr>
        <w:t xml:space="preserve"> </w:t>
      </w:r>
      <w:r w:rsidRPr="0043288F">
        <w:rPr>
          <w:rFonts w:asciiTheme="minorHAnsi" w:hAnsiTheme="minorHAnsi" w:cstheme="minorHAnsi"/>
          <w:b w:val="0"/>
        </w:rPr>
        <w:t>group,</w:t>
      </w:r>
      <w:r w:rsidRPr="0043288F">
        <w:rPr>
          <w:rFonts w:asciiTheme="minorHAnsi" w:hAnsiTheme="minorHAnsi" w:cstheme="minorHAnsi"/>
          <w:b w:val="0"/>
          <w:spacing w:val="-9"/>
        </w:rPr>
        <w:t xml:space="preserve"> </w:t>
      </w:r>
      <w:r w:rsidRPr="0043288F">
        <w:rPr>
          <w:rFonts w:asciiTheme="minorHAnsi" w:hAnsiTheme="minorHAnsi" w:cstheme="minorHAnsi"/>
          <w:b w:val="0"/>
        </w:rPr>
        <w:t>the</w:t>
      </w:r>
      <w:r w:rsidRPr="0043288F">
        <w:rPr>
          <w:rFonts w:asciiTheme="minorHAnsi" w:hAnsiTheme="minorHAnsi" w:cstheme="minorHAnsi"/>
          <w:b w:val="0"/>
          <w:spacing w:val="-9"/>
        </w:rPr>
        <w:t xml:space="preserve"> </w:t>
      </w:r>
      <w:r w:rsidRPr="0043288F">
        <w:rPr>
          <w:rFonts w:asciiTheme="minorHAnsi" w:hAnsiTheme="minorHAnsi" w:cstheme="minorHAnsi"/>
          <w:b w:val="0"/>
        </w:rPr>
        <w:t>Environment</w:t>
      </w:r>
      <w:r w:rsidRPr="0043288F">
        <w:rPr>
          <w:rFonts w:asciiTheme="minorHAnsi" w:hAnsiTheme="minorHAnsi" w:cstheme="minorHAnsi"/>
          <w:b w:val="0"/>
          <w:spacing w:val="-6"/>
        </w:rPr>
        <w:t xml:space="preserve"> </w:t>
      </w:r>
      <w:r w:rsidRPr="0043288F">
        <w:rPr>
          <w:rFonts w:asciiTheme="minorHAnsi" w:hAnsiTheme="minorHAnsi" w:cstheme="minorHAnsi"/>
          <w:b w:val="0"/>
        </w:rPr>
        <w:t>and</w:t>
      </w:r>
      <w:r w:rsidRPr="0043288F">
        <w:rPr>
          <w:rFonts w:asciiTheme="minorHAnsi" w:hAnsiTheme="minorHAnsi" w:cstheme="minorHAnsi"/>
          <w:b w:val="0"/>
          <w:spacing w:val="-7"/>
        </w:rPr>
        <w:t xml:space="preserve"> </w:t>
      </w:r>
      <w:r w:rsidRPr="0043288F">
        <w:rPr>
          <w:rFonts w:asciiTheme="minorHAnsi" w:hAnsiTheme="minorHAnsi" w:cstheme="minorHAnsi"/>
          <w:b w:val="0"/>
        </w:rPr>
        <w:t>Business</w:t>
      </w:r>
      <w:r w:rsidRPr="0043288F">
        <w:rPr>
          <w:rFonts w:asciiTheme="minorHAnsi" w:hAnsiTheme="minorHAnsi" w:cstheme="minorHAnsi"/>
          <w:b w:val="0"/>
          <w:spacing w:val="-8"/>
        </w:rPr>
        <w:t xml:space="preserve"> </w:t>
      </w:r>
      <w:r w:rsidRPr="0043288F">
        <w:rPr>
          <w:rFonts w:asciiTheme="minorHAnsi" w:hAnsiTheme="minorHAnsi" w:cstheme="minorHAnsi"/>
          <w:b w:val="0"/>
        </w:rPr>
        <w:t>Program,</w:t>
      </w:r>
      <w:r w:rsidRPr="0043288F">
        <w:rPr>
          <w:rFonts w:asciiTheme="minorHAnsi" w:hAnsiTheme="minorHAnsi" w:cstheme="minorHAnsi"/>
          <w:b w:val="0"/>
          <w:spacing w:val="-9"/>
        </w:rPr>
        <w:t xml:space="preserve"> </w:t>
      </w:r>
      <w:r w:rsidRPr="0043288F">
        <w:rPr>
          <w:rFonts w:asciiTheme="minorHAnsi" w:hAnsiTheme="minorHAnsi" w:cstheme="minorHAnsi"/>
          <w:b w:val="0"/>
        </w:rPr>
        <w:t>Faculty of Environment, and University of Waterloo. Course instructors maintain the ability to manage groups and individual students in order to protect the reputation of the University. In the event of clear and ongoing poor performance, unresolvable conflict, or lack of effort by one or more members of a project team, the course instructors reserve the right to remove students from a group, reform groups, or pull clients, and to scope out an appropriate project and evaluation to meet course</w:t>
      </w:r>
      <w:r w:rsidRPr="0043288F">
        <w:rPr>
          <w:rFonts w:asciiTheme="minorHAnsi" w:hAnsiTheme="minorHAnsi" w:cstheme="minorHAnsi"/>
          <w:b w:val="0"/>
          <w:spacing w:val="-7"/>
        </w:rPr>
        <w:t xml:space="preserve"> </w:t>
      </w:r>
      <w:r w:rsidRPr="0043288F">
        <w:rPr>
          <w:rFonts w:asciiTheme="minorHAnsi" w:hAnsiTheme="minorHAnsi" w:cstheme="minorHAnsi"/>
          <w:b w:val="0"/>
        </w:rPr>
        <w:t>requirements</w:t>
      </w:r>
      <w:r w:rsidR="00E44679" w:rsidRPr="0043288F">
        <w:rPr>
          <w:rFonts w:asciiTheme="minorHAnsi" w:hAnsiTheme="minorHAnsi" w:cstheme="minorHAnsi"/>
          <w:b w:val="0"/>
        </w:rPr>
        <w:t xml:space="preserve"> for those students who no longer have a group</w:t>
      </w:r>
      <w:r w:rsidRPr="0043288F">
        <w:rPr>
          <w:rFonts w:asciiTheme="minorHAnsi" w:hAnsiTheme="minorHAnsi" w:cstheme="minorHAnsi"/>
          <w:b w:val="0"/>
        </w:rPr>
        <w:t>.</w:t>
      </w:r>
    </w:p>
    <w:p w14:paraId="3CA682CB" w14:textId="4C167E89" w:rsidR="0043288F" w:rsidRPr="003A57D9" w:rsidRDefault="0043288F" w:rsidP="00391F7D">
      <w:pPr>
        <w:pStyle w:val="BodyText"/>
        <w:spacing w:before="171" w:line="249" w:lineRule="auto"/>
        <w:ind w:left="187" w:right="265" w:hanging="10"/>
        <w:jc w:val="both"/>
        <w:rPr>
          <w:rFonts w:asciiTheme="minorHAnsi" w:hAnsiTheme="minorHAnsi" w:cstheme="minorHAnsi"/>
        </w:rPr>
        <w:sectPr w:rsidR="0043288F" w:rsidRPr="003A57D9">
          <w:pgSz w:w="12240" w:h="15840"/>
          <w:pgMar w:top="1500" w:right="880" w:bottom="1000" w:left="960" w:header="0" w:footer="818" w:gutter="0"/>
          <w:cols w:space="720"/>
        </w:sectPr>
      </w:pPr>
    </w:p>
    <w:p w14:paraId="70EC2DDE" w14:textId="025AB1D3" w:rsidR="00DD4A44" w:rsidRPr="003A57D9" w:rsidRDefault="00D6313A">
      <w:pPr>
        <w:pStyle w:val="Heading1"/>
        <w:spacing w:before="87"/>
        <w:ind w:left="3768"/>
        <w:rPr>
          <w:rFonts w:asciiTheme="minorHAnsi" w:hAnsiTheme="minorHAnsi" w:cstheme="minorHAnsi"/>
        </w:rPr>
      </w:pPr>
      <w:r w:rsidRPr="003A57D9">
        <w:rPr>
          <w:rFonts w:asciiTheme="minorHAnsi" w:hAnsiTheme="minorHAnsi" w:cstheme="minorHAnsi"/>
        </w:rPr>
        <w:lastRenderedPageBreak/>
        <w:t>Summary of Course Assessment Items</w:t>
      </w:r>
    </w:p>
    <w:p w14:paraId="2FA89A8E" w14:textId="77777777" w:rsidR="00DD4A44" w:rsidRPr="003A57D9" w:rsidRDefault="00411C83">
      <w:pPr>
        <w:pStyle w:val="BodyText"/>
        <w:spacing w:before="2"/>
        <w:rPr>
          <w:rFonts w:asciiTheme="minorHAnsi" w:hAnsiTheme="minorHAnsi" w:cstheme="minorHAnsi"/>
          <w:b/>
          <w:sz w:val="19"/>
        </w:rPr>
      </w:pPr>
      <w:r w:rsidRPr="003A57D9">
        <w:rPr>
          <w:rFonts w:asciiTheme="minorHAnsi" w:hAnsiTheme="minorHAnsi" w:cstheme="minorHAnsi"/>
          <w:noProof/>
          <w:lang w:bidi="ar-SA"/>
        </w:rPr>
        <mc:AlternateContent>
          <mc:Choice Requires="wpg">
            <w:drawing>
              <wp:anchor distT="0" distB="0" distL="0" distR="0" simplePos="0" relativeHeight="251658752" behindDoc="0" locked="0" layoutInCell="1" allowOverlap="1" wp14:anchorId="29D38120" wp14:editId="320D5F40">
                <wp:simplePos x="0" y="0"/>
                <wp:positionH relativeFrom="page">
                  <wp:posOffset>831215</wp:posOffset>
                </wp:positionH>
                <wp:positionV relativeFrom="paragraph">
                  <wp:posOffset>165100</wp:posOffset>
                </wp:positionV>
                <wp:extent cx="6347460" cy="20955"/>
                <wp:effectExtent l="0" t="0" r="2540" b="0"/>
                <wp:wrapTopAndBottom/>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20955"/>
                          <a:chOff x="1309" y="260"/>
                          <a:chExt cx="9996" cy="33"/>
                        </a:xfrm>
                      </wpg:grpSpPr>
                      <wps:wsp>
                        <wps:cNvPr id="11" name="Line 13"/>
                        <wps:cNvCnPr>
                          <a:cxnSpLocks/>
                        </wps:cNvCnPr>
                        <wps:spPr bwMode="auto">
                          <a:xfrm>
                            <a:off x="1309" y="285"/>
                            <a:ext cx="9996" cy="0"/>
                          </a:xfrm>
                          <a:prstGeom prst="line">
                            <a:avLst/>
                          </a:prstGeom>
                          <a:noFill/>
                          <a:ln w="90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2"/>
                        <wps:cNvCnPr>
                          <a:cxnSpLocks/>
                        </wps:cNvCnPr>
                        <wps:spPr bwMode="auto">
                          <a:xfrm>
                            <a:off x="1309" y="267"/>
                            <a:ext cx="999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BA052E" id="Group 11" o:spid="_x0000_s1026" style="position:absolute;margin-left:65.45pt;margin-top:13pt;width:499.8pt;height:1.65pt;z-index:251658752;mso-wrap-distance-left:0;mso-wrap-distance-right:0;mso-position-horizontal-relative:page" coordorigin="1309,260" coordsize="99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evnwIAACgIAAAOAAAAZHJzL2Uyb0RvYy54bWzsVV1v2yAUfZ+0/4D8ntpOXCe26lRTnPSl&#10;2yJ1+wEE4w8NAwIap5r233cBJ2m6h02duqflgWDfy+Xccw7m5vbQM7SnSneCF0F8FQWIciKqjjdF&#10;8PXLZrIIkDaYV5gJTovgiergdvn+3c0gczoVrWAVVQiKcJ0PsghaY2Qehpq0tMf6SkjKIVgL1WMD&#10;j6oJK4UHqN6zcBpFaTgIVUklCNUa3pY+GCxd/bqmxHyua00NYkUA2IwblRt3dgyXNzhvFJZtR0YY&#10;+BUoetxx2PRUqsQGo0fV/VKq74gSWtTmiog+FHXdEep6gG7i6EU3d0o8StdLkw+NPNEE1L7g6dVl&#10;yaf9VqGuAu2AHo570Mhti+LYkjPIJoecOyUf5Fb5DmF6L8g3DeHwZdw+Nz4Z7YaPooJ6+NEIR86h&#10;Vr0tAW2jg9Pg6aQBPRhE4GU6S+ZJClgIxKZRdn3tNSItCGlXxbMoC5ANQpaTj7TrcXGWZalfOZvZ&#10;WIhzv6fDOeKyTYHZ9JlP/Xd8PrRYUieTtlwd+YyPfN53nKLYAbI7Q8qKey7JgV9w+SxoMzVQ/lsW&#10;z3wsRqqOVJ7ZcESdyMC5VNrcUdEjOykCBgCdQHh/r43n7Zhi9eJi0zHmuGYcDUWQRfHcLdCCdZUN&#10;2jStmt2KKbTH9rC53yjCRZqtXGLd+jwX8jqC23nldmkprtbj3OCO+Tk0wLjdCBoEnOPMH7PvWZSt&#10;F+tFMkmm6XqSRGU5+bBZJZN0E8+vy1m5WpXxD4s5TvK2qyrKLezjkY+TP7PA+PHxh/V06E/8hJfV&#10;nQEB7PHfgQYremW9D3eietoqy/noyn9lz+mlPadWgze1Zzr3Mr+9PReLLPpvz7eyp/uWwnXkXD1e&#10;nfa+e/7s7Hy+4Jc/AQAA//8DAFBLAwQUAAYACAAAACEABxrviuIAAAAPAQAADwAAAGRycy9kb3du&#10;cmV2LnhtbExPTWvCQBC9F/oflhF6q5sYlBqzEbEfJylUC8Xbmh2TYHY2ZNck/vuOp/Yy8N68efNe&#10;th5tI3rsfO1IQTyNQCAVztRUKvg+vD+/gPBBk9GNI1RwQw/r/PEh06lxA31hvw+lYBPyqVZQhdCm&#10;UvqiQqv91LVIvDu7zurAsCul6fTA5raRsyhaSKtr4g+VbnFbYXHZX62Cj0EPmyR+63eX8/Z2PMw/&#10;f3YxKvU0GV9XPDYrEAHH8HcB9w6cH3IOdnJXMl40jJNoyVIFswUXuwuYmYM4MbNMQOaZ/N8j/wUA&#10;AP//AwBQSwECLQAUAAYACAAAACEAtoM4kv4AAADhAQAAEwAAAAAAAAAAAAAAAAAAAAAAW0NvbnRl&#10;bnRfVHlwZXNdLnhtbFBLAQItABQABgAIAAAAIQA4/SH/1gAAAJQBAAALAAAAAAAAAAAAAAAAAC8B&#10;AABfcmVscy8ucmVsc1BLAQItABQABgAIAAAAIQCFlwevnwIAACgIAAAOAAAAAAAAAAAAAAAAAC4C&#10;AABkcnMvZTJvRG9jLnhtbFBLAQItABQABgAIAAAAIQAHGu+K4gAAAA8BAAAPAAAAAAAAAAAAAAAA&#10;APkEAABkcnMvZG93bnJldi54bWxQSwUGAAAAAAQABADzAAAACAYAAAAA&#10;">
                <v:line id="Line 13" o:spid="_x0000_s1027" style="position:absolute;visibility:visible;mso-wrap-style:square" from="1309,285" to="1130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M58xwAAAOAAAAAPAAAAZHJzL2Rvd25yZXYueG1sRI/BasJA&#10;EIbvgu+wjNCbbvSQSnQVsUr1UhoVvA7ZaTY0O5tmV03evlsoeBlm+Pm/4VuuO1uLO7W+cqxgOklA&#10;EBdOV1wquJz34zkIH5A11o5JQU8e1qvhYImZdg/O6X4KpYgQ9hkqMCE0mZS+MGTRT1xDHLMv11oM&#10;8WxLqVt8RLit5SxJUmmx4vjBYENbQ8X36WYVzPvjp9GHnzzNj/69310pfb1+KPUy6t4WcWwWIAJ1&#10;4dn4Rxx0dJjCn1BcQK5+AQAA//8DAFBLAQItABQABgAIAAAAIQDb4fbL7gAAAIUBAAATAAAAAAAA&#10;AAAAAAAAAAAAAABbQ29udGVudF9UeXBlc10ueG1sUEsBAi0AFAAGAAgAAAAhAFr0LFu/AAAAFQEA&#10;AAsAAAAAAAAAAAAAAAAAHwEAAF9yZWxzLy5yZWxzUEsBAi0AFAAGAAgAAAAhAJPEznzHAAAA4AAA&#10;AA8AAAAAAAAAAAAAAAAABwIAAGRycy9kb3ducmV2LnhtbFBLBQYAAAAAAwADALcAAAD7AgAAAAA=&#10;" strokeweight=".71pt">
                  <o:lock v:ext="edit" shapetype="f"/>
                </v:line>
                <v:line id="Line 12" o:spid="_x0000_s1028" style="position:absolute;visibility:visible;mso-wrap-style:square" from="1309,267" to="1130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JbyAAAAOAAAAAPAAAAZHJzL2Rvd25yZXYueG1sRI/BasJA&#10;EIbvQt9hGaEX0U091JC4im0ppJdqNA8wZMckuDubZreavn23UPAyzPDzf8O33o7WiCsNvnOs4GmR&#10;gCCune64UVCd3ucpCB+QNRrHpOCHPGw3D5M1ZtrduKTrMTQiQthnqKANoc+k9HVLFv3C9cQxO7vB&#10;Yojn0Eg94C3CrZHLJHmWFjuOH1rs6bWl+nL8tgpmaVnti/rFntPP08fXwRQrZwqlHqfjWx7HLgcR&#10;aAz3xj+i0NFhCX9CcQG5+QUAAP//AwBQSwECLQAUAAYACAAAACEA2+H2y+4AAACFAQAAEwAAAAAA&#10;AAAAAAAAAAAAAAAAW0NvbnRlbnRfVHlwZXNdLnhtbFBLAQItABQABgAIAAAAIQBa9CxbvwAAABUB&#10;AAALAAAAAAAAAAAAAAAAAB8BAABfcmVscy8ucmVsc1BLAQItABQABgAIAAAAIQBURkJbyAAAAOAA&#10;AAAPAAAAAAAAAAAAAAAAAAcCAABkcnMvZG93bnJldi54bWxQSwUGAAAAAAMAAwC3AAAA/AIAAAAA&#10;" strokeweight=".7pt">
                  <o:lock v:ext="edit" shapetype="f"/>
                </v:line>
                <w10:wrap type="topAndBottom" anchorx="page"/>
              </v:group>
            </w:pict>
          </mc:Fallback>
        </mc:AlternateContent>
      </w:r>
    </w:p>
    <w:p w14:paraId="723E0BA1" w14:textId="0A25E52B" w:rsidR="00DD4A44" w:rsidRPr="003A57D9" w:rsidRDefault="00D6313A">
      <w:pPr>
        <w:pStyle w:val="Heading3"/>
        <w:spacing w:before="270" w:after="22"/>
        <w:ind w:left="107"/>
        <w:rPr>
          <w:rFonts w:asciiTheme="minorHAnsi" w:hAnsiTheme="minorHAnsi" w:cstheme="minorHAnsi"/>
        </w:rPr>
      </w:pPr>
      <w:r w:rsidRPr="003A57D9">
        <w:rPr>
          <w:rFonts w:asciiTheme="minorHAnsi" w:hAnsiTheme="minorHAnsi" w:cstheme="minorHAnsi"/>
        </w:rPr>
        <w:t>All assignments should be submitted online using Learn. Please see B-BOSS document for description of assignments.</w:t>
      </w:r>
      <w:r w:rsidR="004B7A8A">
        <w:rPr>
          <w:rFonts w:asciiTheme="minorHAnsi" w:hAnsiTheme="minorHAnsi" w:cstheme="minorHAnsi"/>
        </w:rPr>
        <w:t xml:space="preserve"> Milestones marked in blue shading.</w:t>
      </w:r>
    </w:p>
    <w:tbl>
      <w:tblPr>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4"/>
        <w:gridCol w:w="6095"/>
        <w:gridCol w:w="3686"/>
        <w:gridCol w:w="1277"/>
      </w:tblGrid>
      <w:tr w:rsidR="00DD4A44" w:rsidRPr="003A57D9" w14:paraId="353B6F0D" w14:textId="77777777" w:rsidTr="002C3D0D">
        <w:trPr>
          <w:trHeight w:val="342"/>
        </w:trPr>
        <w:tc>
          <w:tcPr>
            <w:tcW w:w="2254" w:type="dxa"/>
            <w:shd w:val="clear" w:color="auto" w:fill="BEBEBE"/>
            <w:vAlign w:val="center"/>
          </w:tcPr>
          <w:p w14:paraId="51511BB8" w14:textId="77777777" w:rsidR="00DD4A44" w:rsidRPr="003A57D9" w:rsidRDefault="00D6313A" w:rsidP="00EC5C91">
            <w:pPr>
              <w:pStyle w:val="TableParagraph"/>
              <w:spacing w:before="11"/>
              <w:ind w:left="712"/>
              <w:rPr>
                <w:rFonts w:asciiTheme="minorHAnsi" w:hAnsiTheme="minorHAnsi" w:cstheme="minorHAnsi"/>
                <w:b/>
                <w:sz w:val="20"/>
                <w:szCs w:val="20"/>
              </w:rPr>
            </w:pPr>
            <w:r w:rsidRPr="003A57D9">
              <w:rPr>
                <w:rFonts w:asciiTheme="minorHAnsi" w:hAnsiTheme="minorHAnsi" w:cstheme="minorHAnsi"/>
                <w:b/>
                <w:sz w:val="20"/>
                <w:szCs w:val="20"/>
              </w:rPr>
              <w:t>Assessment</w:t>
            </w:r>
          </w:p>
        </w:tc>
        <w:tc>
          <w:tcPr>
            <w:tcW w:w="6095" w:type="dxa"/>
            <w:shd w:val="clear" w:color="auto" w:fill="BEBEBE"/>
            <w:vAlign w:val="center"/>
          </w:tcPr>
          <w:p w14:paraId="2FA141FA" w14:textId="77777777" w:rsidR="00DD4A44" w:rsidRPr="003A57D9" w:rsidRDefault="00D6313A" w:rsidP="00EC5C91">
            <w:pPr>
              <w:pStyle w:val="TableParagraph"/>
              <w:spacing w:before="11"/>
              <w:ind w:left="1857" w:right="1842"/>
              <w:rPr>
                <w:rFonts w:asciiTheme="minorHAnsi" w:hAnsiTheme="minorHAnsi" w:cstheme="minorHAnsi"/>
                <w:b/>
                <w:sz w:val="20"/>
                <w:szCs w:val="20"/>
              </w:rPr>
            </w:pPr>
            <w:r w:rsidRPr="003A57D9">
              <w:rPr>
                <w:rFonts w:asciiTheme="minorHAnsi" w:hAnsiTheme="minorHAnsi" w:cstheme="minorHAnsi"/>
                <w:b/>
                <w:sz w:val="20"/>
                <w:szCs w:val="20"/>
              </w:rPr>
              <w:t>Description</w:t>
            </w:r>
          </w:p>
        </w:tc>
        <w:tc>
          <w:tcPr>
            <w:tcW w:w="3686" w:type="dxa"/>
            <w:shd w:val="clear" w:color="auto" w:fill="BEBEBE"/>
            <w:vAlign w:val="center"/>
          </w:tcPr>
          <w:p w14:paraId="586CEF62" w14:textId="77777777" w:rsidR="00DD4A44" w:rsidRPr="003A57D9" w:rsidRDefault="00D6313A" w:rsidP="00EC5C91">
            <w:pPr>
              <w:pStyle w:val="TableParagraph"/>
              <w:spacing w:before="11"/>
              <w:ind w:left="849"/>
              <w:rPr>
                <w:rFonts w:asciiTheme="minorHAnsi" w:hAnsiTheme="minorHAnsi" w:cstheme="minorHAnsi"/>
                <w:b/>
                <w:sz w:val="20"/>
                <w:szCs w:val="20"/>
              </w:rPr>
            </w:pPr>
            <w:r w:rsidRPr="003A57D9">
              <w:rPr>
                <w:rFonts w:asciiTheme="minorHAnsi" w:hAnsiTheme="minorHAnsi" w:cstheme="minorHAnsi"/>
                <w:b/>
                <w:sz w:val="20"/>
                <w:szCs w:val="20"/>
              </w:rPr>
              <w:t>Due Date*</w:t>
            </w:r>
          </w:p>
        </w:tc>
        <w:tc>
          <w:tcPr>
            <w:tcW w:w="1277" w:type="dxa"/>
            <w:shd w:val="clear" w:color="auto" w:fill="BEBEBE"/>
            <w:vAlign w:val="center"/>
          </w:tcPr>
          <w:p w14:paraId="66285B17" w14:textId="6C56D0A2" w:rsidR="00DD4A44" w:rsidRPr="003A57D9" w:rsidRDefault="00D6313A" w:rsidP="00EC5C91">
            <w:pPr>
              <w:pStyle w:val="TableParagraph"/>
              <w:spacing w:before="11"/>
              <w:ind w:left="289" w:right="135" w:hanging="145"/>
              <w:jc w:val="center"/>
              <w:rPr>
                <w:rFonts w:asciiTheme="minorHAnsi" w:hAnsiTheme="minorHAnsi" w:cstheme="minorHAnsi"/>
                <w:b/>
                <w:sz w:val="20"/>
                <w:szCs w:val="20"/>
              </w:rPr>
            </w:pPr>
            <w:r w:rsidRPr="003A57D9">
              <w:rPr>
                <w:rFonts w:asciiTheme="minorHAnsi" w:hAnsiTheme="minorHAnsi" w:cstheme="minorHAnsi"/>
                <w:b/>
                <w:sz w:val="20"/>
                <w:szCs w:val="20"/>
              </w:rPr>
              <w:t>Weight (%)</w:t>
            </w:r>
          </w:p>
        </w:tc>
      </w:tr>
      <w:tr w:rsidR="00CD32F7" w:rsidRPr="003A57D9" w14:paraId="39E6E5C2" w14:textId="77777777" w:rsidTr="002C3D0D">
        <w:trPr>
          <w:trHeight w:val="805"/>
        </w:trPr>
        <w:tc>
          <w:tcPr>
            <w:tcW w:w="2254" w:type="dxa"/>
            <w:shd w:val="clear" w:color="auto" w:fill="C6D9F1" w:themeFill="text2" w:themeFillTint="33"/>
            <w:vAlign w:val="center"/>
          </w:tcPr>
          <w:p w14:paraId="01A3457F" w14:textId="05179079" w:rsidR="00CD32F7" w:rsidRPr="003A57D9" w:rsidRDefault="00CD32F7" w:rsidP="00EC5C91">
            <w:pPr>
              <w:pStyle w:val="TableParagraph"/>
              <w:spacing w:before="15"/>
              <w:ind w:left="102"/>
              <w:rPr>
                <w:rFonts w:asciiTheme="minorHAnsi" w:hAnsiTheme="minorHAnsi" w:cstheme="minorHAnsi"/>
                <w:sz w:val="20"/>
                <w:szCs w:val="20"/>
              </w:rPr>
            </w:pPr>
            <w:r w:rsidRPr="003A57D9">
              <w:rPr>
                <w:rFonts w:asciiTheme="minorHAnsi" w:hAnsiTheme="minorHAnsi" w:cstheme="minorHAnsi"/>
                <w:sz w:val="20"/>
                <w:szCs w:val="20"/>
              </w:rPr>
              <w:t>Milestone: Gantt Chart</w:t>
            </w:r>
          </w:p>
        </w:tc>
        <w:tc>
          <w:tcPr>
            <w:tcW w:w="6095" w:type="dxa"/>
            <w:shd w:val="clear" w:color="auto" w:fill="C6D9F1" w:themeFill="text2" w:themeFillTint="33"/>
            <w:vAlign w:val="center"/>
          </w:tcPr>
          <w:p w14:paraId="6FADC365" w14:textId="56DDBE6C" w:rsidR="00CD32F7" w:rsidRPr="003A57D9" w:rsidRDefault="00CD32F7" w:rsidP="004D3FDF">
            <w:pPr>
              <w:pStyle w:val="TableParagraph"/>
              <w:spacing w:before="19"/>
              <w:ind w:left="110"/>
              <w:rPr>
                <w:rFonts w:asciiTheme="minorHAnsi" w:hAnsiTheme="minorHAnsi" w:cstheme="minorHAnsi"/>
                <w:sz w:val="20"/>
                <w:szCs w:val="20"/>
              </w:rPr>
            </w:pPr>
            <w:r w:rsidRPr="003A57D9">
              <w:rPr>
                <w:rFonts w:asciiTheme="minorHAnsi" w:hAnsiTheme="minorHAnsi" w:cstheme="minorHAnsi"/>
                <w:sz w:val="20"/>
                <w:szCs w:val="20"/>
              </w:rPr>
              <w:t>Provide a Gantt chart or project management plan detailing proposed actions to complete project</w:t>
            </w:r>
          </w:p>
        </w:tc>
        <w:tc>
          <w:tcPr>
            <w:tcW w:w="3686" w:type="dxa"/>
            <w:shd w:val="clear" w:color="auto" w:fill="C6D9F1" w:themeFill="text2" w:themeFillTint="33"/>
            <w:vAlign w:val="center"/>
          </w:tcPr>
          <w:p w14:paraId="782DE49D" w14:textId="3A6ADFBC" w:rsidR="00A34066" w:rsidRPr="003A57D9" w:rsidRDefault="0043257D" w:rsidP="003F0AAC">
            <w:pPr>
              <w:pStyle w:val="TableParagraph"/>
              <w:spacing w:before="13"/>
              <w:ind w:left="110"/>
              <w:rPr>
                <w:rFonts w:asciiTheme="minorHAnsi" w:hAnsiTheme="minorHAnsi" w:cstheme="minorHAnsi"/>
                <w:sz w:val="20"/>
                <w:szCs w:val="20"/>
              </w:rPr>
            </w:pPr>
            <w:r>
              <w:rPr>
                <w:rFonts w:asciiTheme="minorHAnsi" w:hAnsiTheme="minorHAnsi" w:cstheme="minorHAnsi"/>
                <w:sz w:val="20"/>
                <w:szCs w:val="20"/>
              </w:rPr>
              <w:t>Wednesda</w:t>
            </w:r>
            <w:r w:rsidR="0013137D">
              <w:rPr>
                <w:rFonts w:asciiTheme="minorHAnsi" w:hAnsiTheme="minorHAnsi" w:cstheme="minorHAnsi"/>
                <w:sz w:val="20"/>
                <w:szCs w:val="20"/>
              </w:rPr>
              <w:t>y</w:t>
            </w:r>
            <w:r w:rsidR="00A34066">
              <w:rPr>
                <w:rFonts w:asciiTheme="minorHAnsi" w:hAnsiTheme="minorHAnsi" w:cstheme="minorHAnsi"/>
                <w:sz w:val="20"/>
                <w:szCs w:val="20"/>
              </w:rPr>
              <w:t xml:space="preserve">, </w:t>
            </w:r>
            <w:r w:rsidR="003F0AAC">
              <w:rPr>
                <w:rFonts w:asciiTheme="minorHAnsi" w:hAnsiTheme="minorHAnsi" w:cstheme="minorHAnsi"/>
                <w:sz w:val="20"/>
                <w:szCs w:val="20"/>
              </w:rPr>
              <w:t xml:space="preserve">Week 2, </w:t>
            </w:r>
            <w:r w:rsidR="00CD32F7" w:rsidRPr="003A57D9">
              <w:rPr>
                <w:rFonts w:asciiTheme="minorHAnsi" w:hAnsiTheme="minorHAnsi" w:cstheme="minorHAnsi"/>
                <w:sz w:val="20"/>
                <w:szCs w:val="20"/>
              </w:rPr>
              <w:t>January 1</w:t>
            </w:r>
            <w:r w:rsidR="0013137D">
              <w:rPr>
                <w:rFonts w:asciiTheme="minorHAnsi" w:hAnsiTheme="minorHAnsi" w:cstheme="minorHAnsi"/>
                <w:sz w:val="20"/>
                <w:szCs w:val="20"/>
              </w:rPr>
              <w:t>5</w:t>
            </w:r>
            <w:r w:rsidR="00CD32F7" w:rsidRPr="003A57D9">
              <w:rPr>
                <w:rFonts w:asciiTheme="minorHAnsi" w:hAnsiTheme="minorHAnsi" w:cstheme="minorHAnsi"/>
                <w:sz w:val="20"/>
                <w:szCs w:val="20"/>
              </w:rPr>
              <w:t>, 11:59 pm</w:t>
            </w:r>
          </w:p>
        </w:tc>
        <w:tc>
          <w:tcPr>
            <w:tcW w:w="1277" w:type="dxa"/>
            <w:shd w:val="clear" w:color="auto" w:fill="C6D9F1" w:themeFill="text2" w:themeFillTint="33"/>
            <w:vAlign w:val="center"/>
          </w:tcPr>
          <w:p w14:paraId="13A84835" w14:textId="20FCC728" w:rsidR="00CD32F7" w:rsidRPr="003A57D9" w:rsidRDefault="00CD32F7" w:rsidP="004D3FDF">
            <w:pPr>
              <w:pStyle w:val="TableParagraph"/>
              <w:spacing w:before="15"/>
              <w:ind w:left="289" w:right="135" w:hanging="145"/>
              <w:jc w:val="center"/>
              <w:rPr>
                <w:rFonts w:asciiTheme="minorHAnsi" w:hAnsiTheme="minorHAnsi" w:cstheme="minorHAnsi"/>
                <w:w w:val="99"/>
                <w:sz w:val="20"/>
                <w:szCs w:val="20"/>
              </w:rPr>
            </w:pPr>
            <w:r w:rsidRPr="003A57D9">
              <w:rPr>
                <w:rFonts w:asciiTheme="minorHAnsi" w:hAnsiTheme="minorHAnsi" w:cstheme="minorHAnsi"/>
                <w:w w:val="99"/>
                <w:sz w:val="20"/>
                <w:szCs w:val="20"/>
              </w:rPr>
              <w:t>5</w:t>
            </w:r>
          </w:p>
        </w:tc>
      </w:tr>
      <w:tr w:rsidR="00DD4A44" w:rsidRPr="003A57D9" w14:paraId="372E6EAF" w14:textId="77777777" w:rsidTr="002C3D0D">
        <w:trPr>
          <w:trHeight w:val="805"/>
        </w:trPr>
        <w:tc>
          <w:tcPr>
            <w:tcW w:w="2254" w:type="dxa"/>
            <w:shd w:val="clear" w:color="auto" w:fill="C6D9F1" w:themeFill="text2" w:themeFillTint="33"/>
            <w:vAlign w:val="center"/>
          </w:tcPr>
          <w:p w14:paraId="44201C91" w14:textId="3CF8614B" w:rsidR="00DD4A44" w:rsidRPr="003A57D9" w:rsidRDefault="00885E11" w:rsidP="00EC5C91">
            <w:pPr>
              <w:pStyle w:val="TableParagraph"/>
              <w:spacing w:before="15"/>
              <w:ind w:left="102"/>
              <w:rPr>
                <w:rFonts w:asciiTheme="minorHAnsi" w:hAnsiTheme="minorHAnsi" w:cstheme="minorHAnsi"/>
                <w:sz w:val="20"/>
                <w:szCs w:val="20"/>
              </w:rPr>
            </w:pPr>
            <w:r w:rsidRPr="003A57D9">
              <w:rPr>
                <w:rFonts w:asciiTheme="minorHAnsi" w:hAnsiTheme="minorHAnsi" w:cstheme="minorHAnsi"/>
                <w:sz w:val="20"/>
                <w:szCs w:val="20"/>
              </w:rPr>
              <w:t>Milestone: Advisor Meeting</w:t>
            </w:r>
            <w:r w:rsidR="00801402">
              <w:rPr>
                <w:rFonts w:asciiTheme="minorHAnsi" w:hAnsiTheme="minorHAnsi" w:cstheme="minorHAnsi"/>
                <w:sz w:val="20"/>
                <w:szCs w:val="20"/>
              </w:rPr>
              <w:t xml:space="preserve"> 1</w:t>
            </w:r>
          </w:p>
        </w:tc>
        <w:tc>
          <w:tcPr>
            <w:tcW w:w="6095" w:type="dxa"/>
            <w:shd w:val="clear" w:color="auto" w:fill="C6D9F1" w:themeFill="text2" w:themeFillTint="33"/>
            <w:vAlign w:val="center"/>
          </w:tcPr>
          <w:p w14:paraId="0339D14E" w14:textId="7F4604CA" w:rsidR="00777DD0" w:rsidRPr="003A57D9" w:rsidRDefault="005B150C" w:rsidP="004D3FDF">
            <w:pPr>
              <w:pStyle w:val="TableParagraph"/>
              <w:spacing w:before="19"/>
              <w:ind w:left="110"/>
              <w:rPr>
                <w:rFonts w:asciiTheme="minorHAnsi" w:hAnsiTheme="minorHAnsi" w:cstheme="minorHAnsi"/>
                <w:sz w:val="20"/>
                <w:szCs w:val="20"/>
              </w:rPr>
            </w:pPr>
            <w:r w:rsidRPr="003A57D9">
              <w:rPr>
                <w:rFonts w:asciiTheme="minorHAnsi" w:hAnsiTheme="minorHAnsi" w:cstheme="minorHAnsi"/>
                <w:sz w:val="20"/>
                <w:szCs w:val="20"/>
              </w:rPr>
              <w:t xml:space="preserve">Each Team will meet with their advisor </w:t>
            </w:r>
            <w:r w:rsidR="004D3FDF" w:rsidRPr="003A57D9">
              <w:rPr>
                <w:rFonts w:asciiTheme="minorHAnsi" w:hAnsiTheme="minorHAnsi" w:cstheme="minorHAnsi"/>
                <w:sz w:val="20"/>
                <w:szCs w:val="20"/>
              </w:rPr>
              <w:t>to present research findings and discuss future steps.</w:t>
            </w:r>
          </w:p>
        </w:tc>
        <w:tc>
          <w:tcPr>
            <w:tcW w:w="3686" w:type="dxa"/>
            <w:shd w:val="clear" w:color="auto" w:fill="C6D9F1" w:themeFill="text2" w:themeFillTint="33"/>
            <w:vAlign w:val="center"/>
          </w:tcPr>
          <w:p w14:paraId="572D2E22" w14:textId="6659B179" w:rsidR="00777DD0" w:rsidRPr="003A57D9" w:rsidRDefault="004D3FDF" w:rsidP="004D3FDF">
            <w:pPr>
              <w:pStyle w:val="TableParagraph"/>
              <w:spacing w:before="13"/>
              <w:ind w:left="110"/>
              <w:rPr>
                <w:rFonts w:asciiTheme="minorHAnsi" w:hAnsiTheme="minorHAnsi" w:cstheme="minorHAnsi"/>
                <w:sz w:val="20"/>
                <w:szCs w:val="20"/>
              </w:rPr>
            </w:pPr>
            <w:r w:rsidRPr="003A57D9">
              <w:rPr>
                <w:rFonts w:asciiTheme="minorHAnsi" w:hAnsiTheme="minorHAnsi" w:cstheme="minorHAnsi"/>
                <w:sz w:val="20"/>
                <w:szCs w:val="20"/>
              </w:rPr>
              <w:t>B</w:t>
            </w:r>
            <w:r w:rsidR="00777DD0" w:rsidRPr="003A57D9">
              <w:rPr>
                <w:rFonts w:asciiTheme="minorHAnsi" w:hAnsiTheme="minorHAnsi" w:cstheme="minorHAnsi"/>
                <w:sz w:val="20"/>
                <w:szCs w:val="20"/>
              </w:rPr>
              <w:t xml:space="preserve">etween </w:t>
            </w:r>
            <w:r w:rsidR="003F0AAC">
              <w:rPr>
                <w:rFonts w:asciiTheme="minorHAnsi" w:hAnsiTheme="minorHAnsi" w:cstheme="minorHAnsi"/>
                <w:sz w:val="20"/>
                <w:szCs w:val="20"/>
              </w:rPr>
              <w:t>W</w:t>
            </w:r>
            <w:r w:rsidR="00777DD0" w:rsidRPr="003A57D9">
              <w:rPr>
                <w:rFonts w:asciiTheme="minorHAnsi" w:hAnsiTheme="minorHAnsi" w:cstheme="minorHAnsi"/>
                <w:sz w:val="20"/>
                <w:szCs w:val="20"/>
              </w:rPr>
              <w:t xml:space="preserve">eek </w:t>
            </w:r>
            <w:r w:rsidR="00CD32F7" w:rsidRPr="003A57D9">
              <w:rPr>
                <w:rFonts w:asciiTheme="minorHAnsi" w:hAnsiTheme="minorHAnsi" w:cstheme="minorHAnsi"/>
                <w:sz w:val="20"/>
                <w:szCs w:val="20"/>
              </w:rPr>
              <w:t>3</w:t>
            </w:r>
            <w:r w:rsidR="00777DD0" w:rsidRPr="003A57D9">
              <w:rPr>
                <w:rFonts w:asciiTheme="minorHAnsi" w:hAnsiTheme="minorHAnsi" w:cstheme="minorHAnsi"/>
                <w:sz w:val="20"/>
                <w:szCs w:val="20"/>
              </w:rPr>
              <w:t xml:space="preserve"> &amp; </w:t>
            </w:r>
            <w:r w:rsidR="00CD32F7" w:rsidRPr="003A57D9">
              <w:rPr>
                <w:rFonts w:asciiTheme="minorHAnsi" w:hAnsiTheme="minorHAnsi" w:cstheme="minorHAnsi"/>
                <w:sz w:val="20"/>
                <w:szCs w:val="20"/>
              </w:rPr>
              <w:t>4</w:t>
            </w:r>
          </w:p>
        </w:tc>
        <w:tc>
          <w:tcPr>
            <w:tcW w:w="1277" w:type="dxa"/>
            <w:shd w:val="clear" w:color="auto" w:fill="C6D9F1" w:themeFill="text2" w:themeFillTint="33"/>
            <w:vAlign w:val="center"/>
          </w:tcPr>
          <w:p w14:paraId="4C280AAD" w14:textId="777FE18C" w:rsidR="00777DD0" w:rsidRPr="003A57D9" w:rsidRDefault="00CD32F7" w:rsidP="004D3FDF">
            <w:pPr>
              <w:pStyle w:val="TableParagraph"/>
              <w:spacing w:before="15"/>
              <w:ind w:left="289" w:right="135" w:hanging="145"/>
              <w:jc w:val="center"/>
              <w:rPr>
                <w:rFonts w:asciiTheme="minorHAnsi" w:hAnsiTheme="minorHAnsi" w:cstheme="minorHAnsi"/>
                <w:w w:val="99"/>
                <w:sz w:val="20"/>
                <w:szCs w:val="20"/>
              </w:rPr>
            </w:pPr>
            <w:r w:rsidRPr="003A57D9">
              <w:rPr>
                <w:rFonts w:asciiTheme="minorHAnsi" w:hAnsiTheme="minorHAnsi" w:cstheme="minorHAnsi"/>
                <w:w w:val="99"/>
                <w:sz w:val="20"/>
                <w:szCs w:val="20"/>
              </w:rPr>
              <w:t>5</w:t>
            </w:r>
          </w:p>
        </w:tc>
      </w:tr>
      <w:tr w:rsidR="00DD4A44" w:rsidRPr="003A57D9" w14:paraId="248094DA" w14:textId="77777777" w:rsidTr="002C3D0D">
        <w:trPr>
          <w:trHeight w:val="347"/>
        </w:trPr>
        <w:tc>
          <w:tcPr>
            <w:tcW w:w="2254" w:type="dxa"/>
            <w:vAlign w:val="center"/>
          </w:tcPr>
          <w:p w14:paraId="1CC9CAD0" w14:textId="77777777" w:rsidR="00DD4A44" w:rsidRPr="003A57D9" w:rsidRDefault="00D6313A" w:rsidP="00EC5C91">
            <w:pPr>
              <w:pStyle w:val="TableParagraph"/>
              <w:spacing w:before="13"/>
              <w:ind w:left="102"/>
              <w:rPr>
                <w:rFonts w:asciiTheme="minorHAnsi" w:hAnsiTheme="minorHAnsi" w:cstheme="minorHAnsi"/>
                <w:sz w:val="20"/>
                <w:szCs w:val="20"/>
              </w:rPr>
            </w:pPr>
            <w:r w:rsidRPr="003A57D9">
              <w:rPr>
                <w:rFonts w:asciiTheme="minorHAnsi" w:hAnsiTheme="minorHAnsi" w:cstheme="minorHAnsi"/>
                <w:sz w:val="20"/>
                <w:szCs w:val="20"/>
              </w:rPr>
              <w:t>Final draft of full report</w:t>
            </w:r>
          </w:p>
        </w:tc>
        <w:tc>
          <w:tcPr>
            <w:tcW w:w="6095" w:type="dxa"/>
            <w:vAlign w:val="center"/>
          </w:tcPr>
          <w:p w14:paraId="0476428A" w14:textId="77777777" w:rsidR="00DD4A44" w:rsidRPr="003A57D9" w:rsidRDefault="00D6313A" w:rsidP="00EC5C91">
            <w:pPr>
              <w:pStyle w:val="TableParagraph"/>
              <w:spacing w:before="13"/>
              <w:ind w:left="110"/>
              <w:rPr>
                <w:rFonts w:asciiTheme="minorHAnsi" w:hAnsiTheme="minorHAnsi" w:cstheme="minorHAnsi"/>
                <w:sz w:val="20"/>
                <w:szCs w:val="20"/>
              </w:rPr>
            </w:pPr>
            <w:r w:rsidRPr="003A57D9">
              <w:rPr>
                <w:rFonts w:asciiTheme="minorHAnsi" w:hAnsiTheme="minorHAnsi" w:cstheme="minorHAnsi"/>
                <w:sz w:val="20"/>
                <w:szCs w:val="20"/>
              </w:rPr>
              <w:t>Final polished draft of the full report</w:t>
            </w:r>
          </w:p>
        </w:tc>
        <w:tc>
          <w:tcPr>
            <w:tcW w:w="3686" w:type="dxa"/>
            <w:vAlign w:val="center"/>
          </w:tcPr>
          <w:p w14:paraId="47E36BB8" w14:textId="1B8B3348" w:rsidR="00DD4A44" w:rsidRPr="003A57D9" w:rsidRDefault="003F0AAC" w:rsidP="00EC5C91">
            <w:pPr>
              <w:pStyle w:val="TableParagraph"/>
              <w:spacing w:before="13"/>
              <w:ind w:left="110"/>
              <w:rPr>
                <w:rFonts w:asciiTheme="minorHAnsi" w:hAnsiTheme="minorHAnsi" w:cstheme="minorHAnsi"/>
                <w:sz w:val="20"/>
                <w:szCs w:val="20"/>
              </w:rPr>
            </w:pPr>
            <w:r>
              <w:rPr>
                <w:rFonts w:asciiTheme="minorHAnsi" w:hAnsiTheme="minorHAnsi" w:cstheme="minorHAnsi"/>
                <w:sz w:val="20"/>
                <w:szCs w:val="20"/>
              </w:rPr>
              <w:t xml:space="preserve">Friday, </w:t>
            </w:r>
            <w:r w:rsidR="0079718A" w:rsidRPr="003A57D9">
              <w:rPr>
                <w:rFonts w:asciiTheme="minorHAnsi" w:hAnsiTheme="minorHAnsi" w:cstheme="minorHAnsi"/>
                <w:sz w:val="20"/>
                <w:szCs w:val="20"/>
              </w:rPr>
              <w:t xml:space="preserve">Week </w:t>
            </w:r>
            <w:r w:rsidR="008D3FEE" w:rsidRPr="003A57D9">
              <w:rPr>
                <w:rFonts w:asciiTheme="minorHAnsi" w:hAnsiTheme="minorHAnsi" w:cstheme="minorHAnsi"/>
                <w:sz w:val="20"/>
                <w:szCs w:val="20"/>
              </w:rPr>
              <w:t>7</w:t>
            </w:r>
            <w:r>
              <w:rPr>
                <w:rFonts w:asciiTheme="minorHAnsi" w:hAnsiTheme="minorHAnsi" w:cstheme="minorHAnsi"/>
                <w:sz w:val="20"/>
                <w:szCs w:val="20"/>
              </w:rPr>
              <w:t xml:space="preserve">, </w:t>
            </w:r>
            <w:r w:rsidR="0043257D">
              <w:rPr>
                <w:rFonts w:asciiTheme="minorHAnsi" w:hAnsiTheme="minorHAnsi" w:cstheme="minorHAnsi"/>
                <w:sz w:val="20"/>
                <w:szCs w:val="20"/>
              </w:rPr>
              <w:t>Feb</w:t>
            </w:r>
            <w:r>
              <w:rPr>
                <w:rFonts w:asciiTheme="minorHAnsi" w:hAnsiTheme="minorHAnsi" w:cstheme="minorHAnsi"/>
                <w:sz w:val="20"/>
                <w:szCs w:val="20"/>
              </w:rPr>
              <w:t xml:space="preserve"> </w:t>
            </w:r>
            <w:r w:rsidR="0043257D">
              <w:rPr>
                <w:rFonts w:asciiTheme="minorHAnsi" w:hAnsiTheme="minorHAnsi" w:cstheme="minorHAnsi"/>
                <w:sz w:val="20"/>
                <w:szCs w:val="20"/>
              </w:rPr>
              <w:t>28</w:t>
            </w:r>
            <w:r>
              <w:rPr>
                <w:rFonts w:asciiTheme="minorHAnsi" w:hAnsiTheme="minorHAnsi" w:cstheme="minorHAnsi"/>
                <w:sz w:val="20"/>
                <w:szCs w:val="20"/>
              </w:rPr>
              <w:t xml:space="preserve">, </w:t>
            </w:r>
            <w:r w:rsidRPr="003A57D9">
              <w:rPr>
                <w:rFonts w:asciiTheme="minorHAnsi" w:hAnsiTheme="minorHAnsi" w:cstheme="minorHAnsi"/>
                <w:sz w:val="20"/>
                <w:szCs w:val="20"/>
              </w:rPr>
              <w:t>11:59 pm</w:t>
            </w:r>
          </w:p>
        </w:tc>
        <w:tc>
          <w:tcPr>
            <w:tcW w:w="1277" w:type="dxa"/>
            <w:vAlign w:val="center"/>
          </w:tcPr>
          <w:p w14:paraId="7AA84589" w14:textId="73D51B5F" w:rsidR="00DD4A44" w:rsidRPr="003A57D9" w:rsidRDefault="002C3D0D" w:rsidP="00EC5C91">
            <w:pPr>
              <w:pStyle w:val="TableParagraph"/>
              <w:spacing w:before="13"/>
              <w:ind w:left="289" w:right="135" w:hanging="145"/>
              <w:jc w:val="center"/>
              <w:rPr>
                <w:rFonts w:asciiTheme="minorHAnsi" w:hAnsiTheme="minorHAnsi" w:cstheme="minorHAnsi"/>
                <w:sz w:val="20"/>
                <w:szCs w:val="20"/>
              </w:rPr>
            </w:pPr>
            <w:r>
              <w:rPr>
                <w:rFonts w:asciiTheme="minorHAnsi" w:hAnsiTheme="minorHAnsi" w:cstheme="minorHAnsi"/>
                <w:w w:val="99"/>
                <w:sz w:val="20"/>
                <w:szCs w:val="20"/>
              </w:rPr>
              <w:t>15</w:t>
            </w:r>
          </w:p>
        </w:tc>
      </w:tr>
      <w:tr w:rsidR="00885E11" w:rsidRPr="003A57D9" w14:paraId="5BE15AE0" w14:textId="77777777" w:rsidTr="002C3D0D">
        <w:trPr>
          <w:trHeight w:val="347"/>
        </w:trPr>
        <w:tc>
          <w:tcPr>
            <w:tcW w:w="2254" w:type="dxa"/>
            <w:shd w:val="clear" w:color="auto" w:fill="C6D9F1" w:themeFill="text2" w:themeFillTint="33"/>
            <w:vAlign w:val="center"/>
          </w:tcPr>
          <w:p w14:paraId="7A147410" w14:textId="2040EB2E" w:rsidR="00885E11" w:rsidRPr="003A57D9" w:rsidRDefault="00885E11" w:rsidP="00EC5C91">
            <w:pPr>
              <w:pStyle w:val="TableParagraph"/>
              <w:spacing w:before="13"/>
              <w:ind w:left="102"/>
              <w:rPr>
                <w:rFonts w:asciiTheme="minorHAnsi" w:hAnsiTheme="minorHAnsi" w:cstheme="minorHAnsi"/>
                <w:sz w:val="20"/>
                <w:szCs w:val="20"/>
              </w:rPr>
            </w:pPr>
            <w:r w:rsidRPr="003A57D9">
              <w:rPr>
                <w:rFonts w:asciiTheme="minorHAnsi" w:hAnsiTheme="minorHAnsi" w:cstheme="minorHAnsi"/>
                <w:sz w:val="20"/>
                <w:szCs w:val="20"/>
              </w:rPr>
              <w:t>Milestone: Advisor Meeting</w:t>
            </w:r>
            <w:r w:rsidR="00801402">
              <w:rPr>
                <w:rFonts w:asciiTheme="minorHAnsi" w:hAnsiTheme="minorHAnsi" w:cstheme="minorHAnsi"/>
                <w:sz w:val="20"/>
                <w:szCs w:val="20"/>
              </w:rPr>
              <w:t xml:space="preserve"> 2</w:t>
            </w:r>
          </w:p>
        </w:tc>
        <w:tc>
          <w:tcPr>
            <w:tcW w:w="6095" w:type="dxa"/>
            <w:shd w:val="clear" w:color="auto" w:fill="C6D9F1" w:themeFill="text2" w:themeFillTint="33"/>
            <w:vAlign w:val="center"/>
          </w:tcPr>
          <w:p w14:paraId="7DB57D33" w14:textId="45A93D9A" w:rsidR="00885E11" w:rsidRPr="003A57D9" w:rsidRDefault="00885E11" w:rsidP="00EC5C91">
            <w:pPr>
              <w:pStyle w:val="TableParagraph"/>
              <w:spacing w:before="13"/>
              <w:ind w:left="110"/>
              <w:rPr>
                <w:rFonts w:asciiTheme="minorHAnsi" w:hAnsiTheme="minorHAnsi" w:cstheme="minorHAnsi"/>
                <w:sz w:val="20"/>
                <w:szCs w:val="20"/>
              </w:rPr>
            </w:pPr>
            <w:r w:rsidRPr="003A57D9">
              <w:rPr>
                <w:rFonts w:asciiTheme="minorHAnsi" w:hAnsiTheme="minorHAnsi" w:cstheme="minorHAnsi"/>
                <w:sz w:val="20"/>
                <w:szCs w:val="20"/>
              </w:rPr>
              <w:t>Each team will meet with their advisor to discuss feedback on the Final Draft of Full Report</w:t>
            </w:r>
          </w:p>
        </w:tc>
        <w:tc>
          <w:tcPr>
            <w:tcW w:w="3686" w:type="dxa"/>
            <w:shd w:val="clear" w:color="auto" w:fill="C6D9F1" w:themeFill="text2" w:themeFillTint="33"/>
            <w:vAlign w:val="center"/>
          </w:tcPr>
          <w:p w14:paraId="3691033E" w14:textId="4B065C6C" w:rsidR="00885E11" w:rsidRPr="003A57D9" w:rsidRDefault="00885E11" w:rsidP="00EC5C91">
            <w:pPr>
              <w:pStyle w:val="TableParagraph"/>
              <w:spacing w:before="13"/>
              <w:ind w:left="110"/>
              <w:rPr>
                <w:rFonts w:asciiTheme="minorHAnsi" w:hAnsiTheme="minorHAnsi" w:cstheme="minorHAnsi"/>
                <w:sz w:val="20"/>
                <w:szCs w:val="20"/>
              </w:rPr>
            </w:pPr>
            <w:r w:rsidRPr="003A57D9">
              <w:rPr>
                <w:rFonts w:asciiTheme="minorHAnsi" w:hAnsiTheme="minorHAnsi" w:cstheme="minorHAnsi"/>
                <w:sz w:val="20"/>
                <w:szCs w:val="20"/>
              </w:rPr>
              <w:t xml:space="preserve">Between </w:t>
            </w:r>
            <w:r w:rsidR="003F0AAC">
              <w:rPr>
                <w:rFonts w:asciiTheme="minorHAnsi" w:hAnsiTheme="minorHAnsi" w:cstheme="minorHAnsi"/>
                <w:sz w:val="20"/>
                <w:szCs w:val="20"/>
              </w:rPr>
              <w:t>W</w:t>
            </w:r>
            <w:r w:rsidRPr="003A57D9">
              <w:rPr>
                <w:rFonts w:asciiTheme="minorHAnsi" w:hAnsiTheme="minorHAnsi" w:cstheme="minorHAnsi"/>
                <w:sz w:val="20"/>
                <w:szCs w:val="20"/>
              </w:rPr>
              <w:t xml:space="preserve">eek </w:t>
            </w:r>
            <w:r w:rsidR="008D3FEE" w:rsidRPr="003A57D9">
              <w:rPr>
                <w:rFonts w:asciiTheme="minorHAnsi" w:hAnsiTheme="minorHAnsi" w:cstheme="minorHAnsi"/>
                <w:sz w:val="20"/>
                <w:szCs w:val="20"/>
              </w:rPr>
              <w:t>9</w:t>
            </w:r>
            <w:r w:rsidR="00CD13AC">
              <w:rPr>
                <w:rFonts w:asciiTheme="minorHAnsi" w:hAnsiTheme="minorHAnsi" w:cstheme="minorHAnsi"/>
                <w:sz w:val="20"/>
                <w:szCs w:val="20"/>
              </w:rPr>
              <w:t xml:space="preserve"> &amp; 10</w:t>
            </w:r>
          </w:p>
        </w:tc>
        <w:tc>
          <w:tcPr>
            <w:tcW w:w="1277" w:type="dxa"/>
            <w:shd w:val="clear" w:color="auto" w:fill="C6D9F1" w:themeFill="text2" w:themeFillTint="33"/>
            <w:vAlign w:val="center"/>
          </w:tcPr>
          <w:p w14:paraId="743622C8" w14:textId="1E254471" w:rsidR="00885E11" w:rsidRPr="003A57D9" w:rsidRDefault="00CD32F7" w:rsidP="00EC5C91">
            <w:pPr>
              <w:pStyle w:val="TableParagraph"/>
              <w:spacing w:before="13"/>
              <w:ind w:left="289" w:right="135" w:hanging="145"/>
              <w:jc w:val="center"/>
              <w:rPr>
                <w:rFonts w:asciiTheme="minorHAnsi" w:hAnsiTheme="minorHAnsi" w:cstheme="minorHAnsi"/>
                <w:w w:val="99"/>
                <w:sz w:val="20"/>
                <w:szCs w:val="20"/>
              </w:rPr>
            </w:pPr>
            <w:r w:rsidRPr="003A57D9">
              <w:rPr>
                <w:rFonts w:asciiTheme="minorHAnsi" w:hAnsiTheme="minorHAnsi" w:cstheme="minorHAnsi"/>
                <w:w w:val="99"/>
                <w:sz w:val="20"/>
                <w:szCs w:val="20"/>
              </w:rPr>
              <w:t>5</w:t>
            </w:r>
          </w:p>
        </w:tc>
      </w:tr>
      <w:tr w:rsidR="008D3FEE" w:rsidRPr="003A57D9" w14:paraId="076CC62E" w14:textId="77777777" w:rsidTr="002C3D0D">
        <w:trPr>
          <w:trHeight w:val="347"/>
        </w:trPr>
        <w:tc>
          <w:tcPr>
            <w:tcW w:w="2254" w:type="dxa"/>
            <w:shd w:val="clear" w:color="auto" w:fill="C6D9F1" w:themeFill="text2" w:themeFillTint="33"/>
            <w:vAlign w:val="center"/>
          </w:tcPr>
          <w:p w14:paraId="2CC21749" w14:textId="418F3F9A" w:rsidR="008D3FEE" w:rsidRPr="003A57D9" w:rsidRDefault="008D3FEE" w:rsidP="00EC5C91">
            <w:pPr>
              <w:pStyle w:val="TableParagraph"/>
              <w:spacing w:before="13"/>
              <w:ind w:left="102"/>
              <w:rPr>
                <w:rFonts w:asciiTheme="minorHAnsi" w:hAnsiTheme="minorHAnsi" w:cstheme="minorHAnsi"/>
                <w:sz w:val="20"/>
                <w:szCs w:val="20"/>
              </w:rPr>
            </w:pPr>
            <w:r w:rsidRPr="003A57D9">
              <w:rPr>
                <w:rFonts w:asciiTheme="minorHAnsi" w:hAnsiTheme="minorHAnsi" w:cstheme="minorHAnsi"/>
                <w:sz w:val="20"/>
                <w:szCs w:val="20"/>
              </w:rPr>
              <w:t>Milestone: Poster Template</w:t>
            </w:r>
          </w:p>
        </w:tc>
        <w:tc>
          <w:tcPr>
            <w:tcW w:w="6095" w:type="dxa"/>
            <w:shd w:val="clear" w:color="auto" w:fill="C6D9F1" w:themeFill="text2" w:themeFillTint="33"/>
            <w:vAlign w:val="center"/>
          </w:tcPr>
          <w:p w14:paraId="2D041F5E" w14:textId="4C2CD5E1" w:rsidR="008D3FEE" w:rsidRPr="003A57D9" w:rsidRDefault="008D3FEE" w:rsidP="00EC5C91">
            <w:pPr>
              <w:pStyle w:val="TableParagraph"/>
              <w:spacing w:before="13"/>
              <w:ind w:left="110"/>
              <w:rPr>
                <w:rFonts w:asciiTheme="minorHAnsi" w:hAnsiTheme="minorHAnsi" w:cstheme="minorHAnsi"/>
                <w:sz w:val="20"/>
                <w:szCs w:val="20"/>
              </w:rPr>
            </w:pPr>
            <w:r w:rsidRPr="003A57D9">
              <w:rPr>
                <w:rFonts w:asciiTheme="minorHAnsi" w:hAnsiTheme="minorHAnsi" w:cstheme="minorHAnsi"/>
                <w:sz w:val="20"/>
                <w:szCs w:val="20"/>
              </w:rPr>
              <w:t>Poster Template (showing font size and type, colour scheme, and draft layout)</w:t>
            </w:r>
          </w:p>
        </w:tc>
        <w:tc>
          <w:tcPr>
            <w:tcW w:w="3686" w:type="dxa"/>
            <w:shd w:val="clear" w:color="auto" w:fill="C6D9F1" w:themeFill="text2" w:themeFillTint="33"/>
            <w:vAlign w:val="center"/>
          </w:tcPr>
          <w:p w14:paraId="12341671" w14:textId="61EB4F7D" w:rsidR="008D3FEE" w:rsidRPr="003A57D9" w:rsidRDefault="003F0AAC" w:rsidP="00EC5C91">
            <w:pPr>
              <w:pStyle w:val="TableParagraph"/>
              <w:spacing w:before="13"/>
              <w:ind w:left="110"/>
              <w:rPr>
                <w:rFonts w:asciiTheme="minorHAnsi" w:hAnsiTheme="minorHAnsi" w:cstheme="minorHAnsi"/>
                <w:sz w:val="20"/>
                <w:szCs w:val="20"/>
              </w:rPr>
            </w:pPr>
            <w:r>
              <w:rPr>
                <w:rFonts w:asciiTheme="minorHAnsi" w:hAnsiTheme="minorHAnsi" w:cstheme="minorHAnsi"/>
                <w:sz w:val="20"/>
                <w:szCs w:val="20"/>
              </w:rPr>
              <w:t xml:space="preserve">Friday, </w:t>
            </w:r>
            <w:r w:rsidR="008D3FEE" w:rsidRPr="003A57D9">
              <w:rPr>
                <w:rFonts w:asciiTheme="minorHAnsi" w:hAnsiTheme="minorHAnsi" w:cstheme="minorHAnsi"/>
                <w:sz w:val="20"/>
                <w:szCs w:val="20"/>
              </w:rPr>
              <w:t xml:space="preserve">Week </w:t>
            </w:r>
            <w:r w:rsidR="004403A9">
              <w:rPr>
                <w:rFonts w:asciiTheme="minorHAnsi" w:hAnsiTheme="minorHAnsi" w:cstheme="minorHAnsi"/>
                <w:sz w:val="20"/>
                <w:szCs w:val="20"/>
              </w:rPr>
              <w:t>8</w:t>
            </w:r>
            <w:r>
              <w:rPr>
                <w:rFonts w:asciiTheme="minorHAnsi" w:hAnsiTheme="minorHAnsi" w:cstheme="minorHAnsi"/>
                <w:sz w:val="20"/>
                <w:szCs w:val="20"/>
              </w:rPr>
              <w:t xml:space="preserve">, March </w:t>
            </w:r>
            <w:r w:rsidR="0043257D">
              <w:rPr>
                <w:rFonts w:asciiTheme="minorHAnsi" w:hAnsiTheme="minorHAnsi" w:cstheme="minorHAnsi"/>
                <w:sz w:val="20"/>
                <w:szCs w:val="20"/>
              </w:rPr>
              <w:t>6</w:t>
            </w:r>
            <w:r>
              <w:rPr>
                <w:rFonts w:asciiTheme="minorHAnsi" w:hAnsiTheme="minorHAnsi" w:cstheme="minorHAnsi"/>
                <w:sz w:val="20"/>
                <w:szCs w:val="20"/>
              </w:rPr>
              <w:t xml:space="preserve">, </w:t>
            </w:r>
            <w:r w:rsidRPr="003A57D9">
              <w:rPr>
                <w:rFonts w:asciiTheme="minorHAnsi" w:hAnsiTheme="minorHAnsi" w:cstheme="minorHAnsi"/>
                <w:sz w:val="20"/>
                <w:szCs w:val="20"/>
              </w:rPr>
              <w:t>11:59 pm</w:t>
            </w:r>
          </w:p>
        </w:tc>
        <w:tc>
          <w:tcPr>
            <w:tcW w:w="1277" w:type="dxa"/>
            <w:shd w:val="clear" w:color="auto" w:fill="C6D9F1" w:themeFill="text2" w:themeFillTint="33"/>
            <w:vAlign w:val="center"/>
          </w:tcPr>
          <w:p w14:paraId="734DB6DA" w14:textId="6979F6A0" w:rsidR="008D3FEE" w:rsidRPr="003A57D9" w:rsidRDefault="002C3D0D" w:rsidP="00EC5C91">
            <w:pPr>
              <w:pStyle w:val="TableParagraph"/>
              <w:spacing w:before="13"/>
              <w:ind w:left="289" w:right="135" w:hanging="145"/>
              <w:jc w:val="center"/>
              <w:rPr>
                <w:rFonts w:asciiTheme="minorHAnsi" w:hAnsiTheme="minorHAnsi" w:cstheme="minorHAnsi"/>
                <w:w w:val="99"/>
                <w:sz w:val="20"/>
                <w:szCs w:val="20"/>
              </w:rPr>
            </w:pPr>
            <w:r>
              <w:rPr>
                <w:rFonts w:asciiTheme="minorHAnsi" w:hAnsiTheme="minorHAnsi" w:cstheme="minorHAnsi"/>
                <w:w w:val="99"/>
                <w:sz w:val="20"/>
                <w:szCs w:val="20"/>
              </w:rPr>
              <w:t>5</w:t>
            </w:r>
          </w:p>
        </w:tc>
      </w:tr>
      <w:tr w:rsidR="00DD4A44" w:rsidRPr="003A57D9" w14:paraId="1992E374" w14:textId="77777777" w:rsidTr="002C3D0D">
        <w:trPr>
          <w:trHeight w:val="347"/>
        </w:trPr>
        <w:tc>
          <w:tcPr>
            <w:tcW w:w="2254" w:type="dxa"/>
            <w:vAlign w:val="center"/>
          </w:tcPr>
          <w:p w14:paraId="73DB413D" w14:textId="77777777" w:rsidR="00DD4A44" w:rsidRPr="003A57D9" w:rsidRDefault="00D6313A" w:rsidP="00EC5C91">
            <w:pPr>
              <w:pStyle w:val="TableParagraph"/>
              <w:spacing w:before="13"/>
              <w:ind w:left="102"/>
              <w:rPr>
                <w:rFonts w:asciiTheme="minorHAnsi" w:hAnsiTheme="minorHAnsi" w:cstheme="minorHAnsi"/>
                <w:sz w:val="20"/>
                <w:szCs w:val="20"/>
              </w:rPr>
            </w:pPr>
            <w:r w:rsidRPr="003A57D9">
              <w:rPr>
                <w:rFonts w:asciiTheme="minorHAnsi" w:hAnsiTheme="minorHAnsi" w:cstheme="minorHAnsi"/>
                <w:sz w:val="20"/>
                <w:szCs w:val="20"/>
              </w:rPr>
              <w:t>In-class presentations</w:t>
            </w:r>
          </w:p>
        </w:tc>
        <w:tc>
          <w:tcPr>
            <w:tcW w:w="6095" w:type="dxa"/>
            <w:vAlign w:val="center"/>
          </w:tcPr>
          <w:p w14:paraId="3D62BD64" w14:textId="77777777" w:rsidR="00DD4A44" w:rsidRPr="003A57D9" w:rsidRDefault="00D6313A" w:rsidP="00EC5C91">
            <w:pPr>
              <w:pStyle w:val="TableParagraph"/>
              <w:spacing w:before="13"/>
              <w:ind w:left="110"/>
              <w:rPr>
                <w:rFonts w:asciiTheme="minorHAnsi" w:hAnsiTheme="minorHAnsi" w:cstheme="minorHAnsi"/>
                <w:sz w:val="20"/>
                <w:szCs w:val="20"/>
              </w:rPr>
            </w:pPr>
            <w:r w:rsidRPr="003A57D9">
              <w:rPr>
                <w:rFonts w:asciiTheme="minorHAnsi" w:hAnsiTheme="minorHAnsi" w:cstheme="minorHAnsi"/>
                <w:sz w:val="20"/>
                <w:szCs w:val="20"/>
              </w:rPr>
              <w:t>Present your poster pitch with your draft poster</w:t>
            </w:r>
          </w:p>
        </w:tc>
        <w:tc>
          <w:tcPr>
            <w:tcW w:w="3686" w:type="dxa"/>
            <w:vAlign w:val="center"/>
          </w:tcPr>
          <w:p w14:paraId="10088577" w14:textId="233BD784" w:rsidR="00DD4A44" w:rsidRPr="003A57D9" w:rsidRDefault="00EC5C91" w:rsidP="00EC5C91">
            <w:pPr>
              <w:pStyle w:val="TableParagraph"/>
              <w:spacing w:before="13"/>
              <w:ind w:left="110"/>
              <w:rPr>
                <w:rFonts w:asciiTheme="minorHAnsi" w:hAnsiTheme="minorHAnsi" w:cstheme="minorHAnsi"/>
                <w:sz w:val="20"/>
                <w:szCs w:val="20"/>
              </w:rPr>
            </w:pPr>
            <w:r w:rsidRPr="003A57D9">
              <w:rPr>
                <w:rFonts w:asciiTheme="minorHAnsi" w:hAnsiTheme="minorHAnsi" w:cstheme="minorHAnsi"/>
                <w:sz w:val="20"/>
                <w:szCs w:val="20"/>
              </w:rPr>
              <w:t>Week 1</w:t>
            </w:r>
            <w:r w:rsidR="003F0AAC">
              <w:rPr>
                <w:rFonts w:asciiTheme="minorHAnsi" w:hAnsiTheme="minorHAnsi" w:cstheme="minorHAnsi"/>
                <w:sz w:val="20"/>
                <w:szCs w:val="20"/>
              </w:rPr>
              <w:t>1</w:t>
            </w:r>
          </w:p>
        </w:tc>
        <w:tc>
          <w:tcPr>
            <w:tcW w:w="1277" w:type="dxa"/>
            <w:vAlign w:val="center"/>
          </w:tcPr>
          <w:p w14:paraId="31F4DB6E" w14:textId="6654AE13" w:rsidR="00DD4A44" w:rsidRPr="003A57D9" w:rsidRDefault="00CD32F7" w:rsidP="00EC5C91">
            <w:pPr>
              <w:pStyle w:val="TableParagraph"/>
              <w:spacing w:before="13"/>
              <w:ind w:left="289" w:right="135" w:hanging="145"/>
              <w:jc w:val="center"/>
              <w:rPr>
                <w:rFonts w:asciiTheme="minorHAnsi" w:hAnsiTheme="minorHAnsi" w:cstheme="minorHAnsi"/>
                <w:sz w:val="20"/>
                <w:szCs w:val="20"/>
              </w:rPr>
            </w:pPr>
            <w:r w:rsidRPr="003A57D9">
              <w:rPr>
                <w:rFonts w:asciiTheme="minorHAnsi" w:hAnsiTheme="minorHAnsi" w:cstheme="minorHAnsi"/>
                <w:w w:val="99"/>
                <w:sz w:val="20"/>
                <w:szCs w:val="20"/>
              </w:rPr>
              <w:t>5</w:t>
            </w:r>
          </w:p>
        </w:tc>
      </w:tr>
      <w:tr w:rsidR="00DD4A44" w:rsidRPr="003A57D9" w14:paraId="275A1458" w14:textId="77777777" w:rsidTr="002C3D0D">
        <w:trPr>
          <w:trHeight w:val="1146"/>
        </w:trPr>
        <w:tc>
          <w:tcPr>
            <w:tcW w:w="2254" w:type="dxa"/>
            <w:vAlign w:val="center"/>
          </w:tcPr>
          <w:p w14:paraId="0E6537F5" w14:textId="77777777" w:rsidR="00DD4A44" w:rsidRPr="003A57D9" w:rsidRDefault="00D6313A" w:rsidP="00EC5C91">
            <w:pPr>
              <w:pStyle w:val="TableParagraph"/>
              <w:ind w:left="102"/>
              <w:rPr>
                <w:rFonts w:asciiTheme="minorHAnsi" w:hAnsiTheme="minorHAnsi" w:cstheme="minorHAnsi"/>
                <w:sz w:val="20"/>
                <w:szCs w:val="20"/>
              </w:rPr>
            </w:pPr>
            <w:r w:rsidRPr="003A57D9">
              <w:rPr>
                <w:rFonts w:asciiTheme="minorHAnsi" w:hAnsiTheme="minorHAnsi" w:cstheme="minorHAnsi"/>
                <w:sz w:val="20"/>
                <w:szCs w:val="20"/>
              </w:rPr>
              <w:t>Project Presentations</w:t>
            </w:r>
          </w:p>
        </w:tc>
        <w:tc>
          <w:tcPr>
            <w:tcW w:w="6095" w:type="dxa"/>
            <w:vAlign w:val="center"/>
          </w:tcPr>
          <w:p w14:paraId="5C20706B" w14:textId="3203AB53" w:rsidR="00DD4A44" w:rsidRPr="003A57D9" w:rsidRDefault="00D6313A" w:rsidP="00EC5C91">
            <w:pPr>
              <w:pStyle w:val="TableParagraph"/>
              <w:spacing w:before="126" w:line="259" w:lineRule="auto"/>
              <w:ind w:left="110" w:right="98"/>
              <w:rPr>
                <w:rFonts w:asciiTheme="minorHAnsi" w:hAnsiTheme="minorHAnsi" w:cstheme="minorHAnsi"/>
                <w:sz w:val="20"/>
                <w:szCs w:val="20"/>
              </w:rPr>
            </w:pPr>
            <w:r w:rsidRPr="003A57D9">
              <w:rPr>
                <w:rFonts w:asciiTheme="minorHAnsi" w:hAnsiTheme="minorHAnsi" w:cstheme="minorHAnsi"/>
                <w:sz w:val="20"/>
                <w:szCs w:val="20"/>
              </w:rPr>
              <w:t xml:space="preserve">Your team’s final poster presentation to colleagues and a panel of judges in last week of course. </w:t>
            </w:r>
          </w:p>
        </w:tc>
        <w:tc>
          <w:tcPr>
            <w:tcW w:w="3686" w:type="dxa"/>
            <w:vAlign w:val="center"/>
          </w:tcPr>
          <w:p w14:paraId="63859E79" w14:textId="63AA71D8" w:rsidR="00DD4A44" w:rsidRPr="003A57D9" w:rsidRDefault="00D6313A" w:rsidP="00EC5C91">
            <w:pPr>
              <w:pStyle w:val="TableParagraph"/>
              <w:spacing w:before="10"/>
              <w:ind w:left="110" w:right="113"/>
              <w:rPr>
                <w:rFonts w:asciiTheme="minorHAnsi" w:hAnsiTheme="minorHAnsi" w:cstheme="minorHAnsi"/>
                <w:sz w:val="20"/>
                <w:szCs w:val="20"/>
              </w:rPr>
            </w:pPr>
            <w:r w:rsidRPr="003A57D9">
              <w:rPr>
                <w:rFonts w:asciiTheme="minorHAnsi" w:hAnsiTheme="minorHAnsi" w:cstheme="minorHAnsi"/>
                <w:sz w:val="20"/>
                <w:szCs w:val="20"/>
              </w:rPr>
              <w:t>March 2</w:t>
            </w:r>
            <w:r w:rsidR="0043257D">
              <w:rPr>
                <w:rFonts w:asciiTheme="minorHAnsi" w:hAnsiTheme="minorHAnsi" w:cstheme="minorHAnsi"/>
                <w:sz w:val="20"/>
                <w:szCs w:val="20"/>
              </w:rPr>
              <w:t>6</w:t>
            </w:r>
            <w:r w:rsidRPr="003A57D9">
              <w:rPr>
                <w:rFonts w:asciiTheme="minorHAnsi" w:hAnsiTheme="minorHAnsi" w:cstheme="minorHAnsi"/>
                <w:sz w:val="20"/>
                <w:szCs w:val="20"/>
              </w:rPr>
              <w:t xml:space="preserve"> at 3 pm- Poster due for printing</w:t>
            </w:r>
          </w:p>
          <w:p w14:paraId="181D6D7D" w14:textId="77777777" w:rsidR="00DD4A44" w:rsidRPr="003A57D9" w:rsidRDefault="00DD4A44" w:rsidP="00EC5C91">
            <w:pPr>
              <w:pStyle w:val="TableParagraph"/>
              <w:spacing w:before="7"/>
              <w:rPr>
                <w:rFonts w:asciiTheme="minorHAnsi" w:hAnsiTheme="minorHAnsi" w:cstheme="minorHAnsi"/>
                <w:b/>
                <w:sz w:val="20"/>
                <w:szCs w:val="20"/>
              </w:rPr>
            </w:pPr>
          </w:p>
          <w:p w14:paraId="3BFE0C9B" w14:textId="335C9E6E" w:rsidR="00DD4A44" w:rsidRPr="003A57D9" w:rsidRDefault="00D6313A" w:rsidP="00EC5C91">
            <w:pPr>
              <w:pStyle w:val="TableParagraph"/>
              <w:spacing w:line="220" w:lineRule="atLeast"/>
              <w:ind w:left="110" w:right="541"/>
              <w:rPr>
                <w:rFonts w:asciiTheme="minorHAnsi" w:hAnsiTheme="minorHAnsi" w:cstheme="minorHAnsi"/>
                <w:sz w:val="20"/>
                <w:szCs w:val="20"/>
              </w:rPr>
            </w:pPr>
            <w:r w:rsidRPr="003A57D9">
              <w:rPr>
                <w:rFonts w:asciiTheme="minorHAnsi" w:hAnsiTheme="minorHAnsi" w:cstheme="minorHAnsi"/>
                <w:sz w:val="20"/>
                <w:szCs w:val="20"/>
              </w:rPr>
              <w:t xml:space="preserve">April </w:t>
            </w:r>
            <w:r w:rsidR="0043257D">
              <w:rPr>
                <w:rFonts w:asciiTheme="minorHAnsi" w:hAnsiTheme="minorHAnsi" w:cstheme="minorHAnsi"/>
                <w:sz w:val="20"/>
                <w:szCs w:val="20"/>
              </w:rPr>
              <w:t>2</w:t>
            </w:r>
            <w:r w:rsidRPr="003A57D9">
              <w:rPr>
                <w:rFonts w:asciiTheme="minorHAnsi" w:hAnsiTheme="minorHAnsi" w:cstheme="minorHAnsi"/>
                <w:sz w:val="20"/>
                <w:szCs w:val="20"/>
              </w:rPr>
              <w:t>, 4:30 -9 pm- Final event-compulsory</w:t>
            </w:r>
          </w:p>
        </w:tc>
        <w:tc>
          <w:tcPr>
            <w:tcW w:w="1277" w:type="dxa"/>
            <w:vAlign w:val="center"/>
          </w:tcPr>
          <w:p w14:paraId="6C2D77CE" w14:textId="2C6D1CE6" w:rsidR="00CD32F7" w:rsidRPr="003A57D9" w:rsidRDefault="002C3D0D" w:rsidP="00CD32F7">
            <w:pPr>
              <w:pStyle w:val="TableParagraph"/>
              <w:ind w:left="289" w:right="135" w:hanging="145"/>
              <w:jc w:val="center"/>
              <w:rPr>
                <w:rFonts w:asciiTheme="minorHAnsi" w:hAnsiTheme="minorHAnsi" w:cstheme="minorHAnsi"/>
                <w:w w:val="99"/>
                <w:sz w:val="20"/>
                <w:szCs w:val="20"/>
              </w:rPr>
            </w:pPr>
            <w:r>
              <w:rPr>
                <w:rFonts w:asciiTheme="minorHAnsi" w:hAnsiTheme="minorHAnsi" w:cstheme="minorHAnsi"/>
                <w:w w:val="99"/>
                <w:sz w:val="20"/>
                <w:szCs w:val="20"/>
              </w:rPr>
              <w:t>15</w:t>
            </w:r>
          </w:p>
        </w:tc>
      </w:tr>
      <w:tr w:rsidR="00DD4A44" w:rsidRPr="003A57D9" w14:paraId="37A00D19" w14:textId="77777777" w:rsidTr="002C3D0D">
        <w:trPr>
          <w:trHeight w:val="1103"/>
        </w:trPr>
        <w:tc>
          <w:tcPr>
            <w:tcW w:w="2254" w:type="dxa"/>
            <w:vAlign w:val="center"/>
          </w:tcPr>
          <w:p w14:paraId="235DD0E8" w14:textId="25136251" w:rsidR="00DD4A44" w:rsidRPr="003A57D9" w:rsidRDefault="00D6313A" w:rsidP="00EC5C91">
            <w:pPr>
              <w:pStyle w:val="TableParagraph"/>
              <w:spacing w:line="259" w:lineRule="auto"/>
              <w:ind w:left="102" w:right="741"/>
              <w:rPr>
                <w:rFonts w:asciiTheme="minorHAnsi" w:hAnsiTheme="minorHAnsi" w:cstheme="minorHAnsi"/>
                <w:sz w:val="20"/>
                <w:szCs w:val="20"/>
              </w:rPr>
            </w:pPr>
            <w:r w:rsidRPr="003A57D9">
              <w:rPr>
                <w:rFonts w:asciiTheme="minorHAnsi" w:hAnsiTheme="minorHAnsi" w:cstheme="minorHAnsi"/>
                <w:sz w:val="20"/>
                <w:szCs w:val="20"/>
              </w:rPr>
              <w:t xml:space="preserve">Final </w:t>
            </w:r>
            <w:r w:rsidR="0079718A" w:rsidRPr="003A57D9">
              <w:rPr>
                <w:rFonts w:asciiTheme="minorHAnsi" w:hAnsiTheme="minorHAnsi" w:cstheme="minorHAnsi"/>
                <w:sz w:val="20"/>
                <w:szCs w:val="20"/>
              </w:rPr>
              <w:t>R</w:t>
            </w:r>
            <w:r w:rsidRPr="003A57D9">
              <w:rPr>
                <w:rFonts w:asciiTheme="minorHAnsi" w:hAnsiTheme="minorHAnsi" w:cstheme="minorHAnsi"/>
                <w:sz w:val="20"/>
                <w:szCs w:val="20"/>
              </w:rPr>
              <w:t>eport</w:t>
            </w:r>
          </w:p>
        </w:tc>
        <w:tc>
          <w:tcPr>
            <w:tcW w:w="6095" w:type="dxa"/>
            <w:vAlign w:val="center"/>
          </w:tcPr>
          <w:p w14:paraId="4329F705" w14:textId="7069C4A9" w:rsidR="00DD4A44" w:rsidRPr="003A57D9" w:rsidRDefault="00D6313A" w:rsidP="00EC5C91">
            <w:pPr>
              <w:pStyle w:val="TableParagraph"/>
              <w:spacing w:line="259" w:lineRule="auto"/>
              <w:ind w:left="110" w:right="88"/>
              <w:rPr>
                <w:rFonts w:asciiTheme="minorHAnsi" w:hAnsiTheme="minorHAnsi" w:cstheme="minorHAnsi"/>
                <w:sz w:val="20"/>
                <w:szCs w:val="20"/>
              </w:rPr>
            </w:pPr>
            <w:r w:rsidRPr="003A57D9">
              <w:rPr>
                <w:rFonts w:asciiTheme="minorHAnsi" w:hAnsiTheme="minorHAnsi" w:cstheme="minorHAnsi"/>
                <w:sz w:val="20"/>
                <w:szCs w:val="20"/>
              </w:rPr>
              <w:t>Report</w:t>
            </w:r>
            <w:r w:rsidR="0079718A" w:rsidRPr="003A57D9">
              <w:rPr>
                <w:rFonts w:asciiTheme="minorHAnsi" w:hAnsiTheme="minorHAnsi" w:cstheme="minorHAnsi"/>
                <w:sz w:val="20"/>
                <w:szCs w:val="20"/>
              </w:rPr>
              <w:t xml:space="preserve"> presents the evidence, research process, results, and recommendations. It is academic in nature (in text references). </w:t>
            </w:r>
          </w:p>
        </w:tc>
        <w:tc>
          <w:tcPr>
            <w:tcW w:w="3686" w:type="dxa"/>
            <w:vAlign w:val="center"/>
          </w:tcPr>
          <w:p w14:paraId="33CAD03A" w14:textId="18FE4EE2" w:rsidR="00DD4A44" w:rsidRPr="003A57D9" w:rsidRDefault="00D6313A" w:rsidP="00EC5C91">
            <w:pPr>
              <w:pStyle w:val="TableParagraph"/>
              <w:ind w:left="110"/>
              <w:rPr>
                <w:rFonts w:asciiTheme="minorHAnsi" w:hAnsiTheme="minorHAnsi" w:cstheme="minorHAnsi"/>
                <w:sz w:val="20"/>
                <w:szCs w:val="20"/>
              </w:rPr>
            </w:pPr>
            <w:r w:rsidRPr="003A57D9">
              <w:rPr>
                <w:rFonts w:asciiTheme="minorHAnsi" w:hAnsiTheme="minorHAnsi" w:cstheme="minorHAnsi"/>
                <w:sz w:val="20"/>
                <w:szCs w:val="20"/>
              </w:rPr>
              <w:t xml:space="preserve">April </w:t>
            </w:r>
            <w:r w:rsidR="0043257D">
              <w:rPr>
                <w:rFonts w:asciiTheme="minorHAnsi" w:hAnsiTheme="minorHAnsi" w:cstheme="minorHAnsi"/>
                <w:sz w:val="20"/>
                <w:szCs w:val="20"/>
              </w:rPr>
              <w:t>1</w:t>
            </w:r>
            <w:r w:rsidRPr="003A57D9">
              <w:rPr>
                <w:rFonts w:asciiTheme="minorHAnsi" w:hAnsiTheme="minorHAnsi" w:cstheme="minorHAnsi"/>
                <w:sz w:val="20"/>
                <w:szCs w:val="20"/>
              </w:rPr>
              <w:t>, 11:59 pm</w:t>
            </w:r>
          </w:p>
        </w:tc>
        <w:tc>
          <w:tcPr>
            <w:tcW w:w="1277" w:type="dxa"/>
            <w:vAlign w:val="center"/>
          </w:tcPr>
          <w:p w14:paraId="06A30915" w14:textId="50598F06" w:rsidR="00DD4A44" w:rsidRPr="003A57D9" w:rsidRDefault="002C3D0D" w:rsidP="00EC5C91">
            <w:pPr>
              <w:pStyle w:val="TableParagraph"/>
              <w:spacing w:before="13"/>
              <w:ind w:left="289" w:right="135" w:hanging="145"/>
              <w:jc w:val="center"/>
              <w:rPr>
                <w:rFonts w:asciiTheme="minorHAnsi" w:hAnsiTheme="minorHAnsi" w:cstheme="minorHAnsi"/>
                <w:sz w:val="20"/>
                <w:szCs w:val="20"/>
              </w:rPr>
            </w:pPr>
            <w:r>
              <w:rPr>
                <w:rFonts w:asciiTheme="minorHAnsi" w:hAnsiTheme="minorHAnsi" w:cstheme="minorHAnsi"/>
                <w:w w:val="99"/>
                <w:sz w:val="20"/>
                <w:szCs w:val="20"/>
              </w:rPr>
              <w:t>35</w:t>
            </w:r>
          </w:p>
        </w:tc>
      </w:tr>
      <w:tr w:rsidR="00DD4A44" w:rsidRPr="003A57D9" w14:paraId="0D575029" w14:textId="77777777" w:rsidTr="002C3D0D">
        <w:trPr>
          <w:trHeight w:val="865"/>
        </w:trPr>
        <w:tc>
          <w:tcPr>
            <w:tcW w:w="2254" w:type="dxa"/>
            <w:vAlign w:val="center"/>
          </w:tcPr>
          <w:p w14:paraId="2842F548" w14:textId="77777777" w:rsidR="00DD4A44" w:rsidRPr="003A57D9" w:rsidRDefault="00D6313A" w:rsidP="00EC5C91">
            <w:pPr>
              <w:pStyle w:val="TableParagraph"/>
              <w:spacing w:before="13"/>
              <w:ind w:left="102"/>
              <w:rPr>
                <w:rFonts w:asciiTheme="minorHAnsi" w:hAnsiTheme="minorHAnsi" w:cstheme="minorHAnsi"/>
                <w:sz w:val="20"/>
                <w:szCs w:val="20"/>
              </w:rPr>
            </w:pPr>
            <w:r w:rsidRPr="003A57D9">
              <w:rPr>
                <w:rFonts w:asciiTheme="minorHAnsi" w:hAnsiTheme="minorHAnsi" w:cstheme="minorHAnsi"/>
                <w:sz w:val="20"/>
                <w:szCs w:val="20"/>
              </w:rPr>
              <w:t>Reflection</w:t>
            </w:r>
          </w:p>
        </w:tc>
        <w:tc>
          <w:tcPr>
            <w:tcW w:w="6095" w:type="dxa"/>
            <w:vAlign w:val="center"/>
          </w:tcPr>
          <w:p w14:paraId="2BC88EAB" w14:textId="3469FAD4" w:rsidR="00DD4A44" w:rsidRPr="003A57D9" w:rsidRDefault="00A067A4" w:rsidP="00EC5C91">
            <w:pPr>
              <w:pStyle w:val="TableParagraph"/>
              <w:spacing w:before="13" w:line="259" w:lineRule="auto"/>
              <w:ind w:left="110" w:right="438"/>
              <w:rPr>
                <w:rFonts w:asciiTheme="minorHAnsi" w:hAnsiTheme="minorHAnsi" w:cstheme="minorHAnsi"/>
                <w:sz w:val="20"/>
                <w:szCs w:val="20"/>
              </w:rPr>
            </w:pPr>
            <w:r>
              <w:rPr>
                <w:rFonts w:asciiTheme="minorHAnsi" w:hAnsiTheme="minorHAnsi" w:cstheme="minorHAnsi"/>
                <w:sz w:val="20"/>
                <w:szCs w:val="20"/>
              </w:rPr>
              <w:t xml:space="preserve">INDIVIDUAL ASSEMENT ITEM: </w:t>
            </w:r>
            <w:r w:rsidR="00D6313A" w:rsidRPr="003A57D9">
              <w:rPr>
                <w:rFonts w:asciiTheme="minorHAnsi" w:hAnsiTheme="minorHAnsi" w:cstheme="minorHAnsi"/>
                <w:sz w:val="20"/>
                <w:szCs w:val="20"/>
              </w:rPr>
              <w:t>Personal reflection on what you have learned in the process of the experiential learning experience of 402</w:t>
            </w:r>
          </w:p>
        </w:tc>
        <w:tc>
          <w:tcPr>
            <w:tcW w:w="3686" w:type="dxa"/>
            <w:vAlign w:val="center"/>
          </w:tcPr>
          <w:p w14:paraId="481602D9" w14:textId="756D6F17" w:rsidR="00DD4A44" w:rsidRPr="003A57D9" w:rsidRDefault="00D6313A" w:rsidP="00EC5C91">
            <w:pPr>
              <w:pStyle w:val="TableParagraph"/>
              <w:spacing w:before="13"/>
              <w:ind w:left="110"/>
              <w:rPr>
                <w:rFonts w:asciiTheme="minorHAnsi" w:hAnsiTheme="minorHAnsi" w:cstheme="minorHAnsi"/>
                <w:sz w:val="20"/>
                <w:szCs w:val="20"/>
              </w:rPr>
            </w:pPr>
            <w:r w:rsidRPr="003A57D9">
              <w:rPr>
                <w:rFonts w:asciiTheme="minorHAnsi" w:hAnsiTheme="minorHAnsi" w:cstheme="minorHAnsi"/>
                <w:sz w:val="20"/>
                <w:szCs w:val="20"/>
              </w:rPr>
              <w:t xml:space="preserve">April </w:t>
            </w:r>
            <w:r w:rsidR="0043257D">
              <w:rPr>
                <w:rFonts w:asciiTheme="minorHAnsi" w:hAnsiTheme="minorHAnsi" w:cstheme="minorHAnsi"/>
                <w:sz w:val="20"/>
                <w:szCs w:val="20"/>
              </w:rPr>
              <w:t>6</w:t>
            </w:r>
            <w:r w:rsidRPr="003A57D9">
              <w:rPr>
                <w:rFonts w:asciiTheme="minorHAnsi" w:hAnsiTheme="minorHAnsi" w:cstheme="minorHAnsi"/>
                <w:sz w:val="20"/>
                <w:szCs w:val="20"/>
              </w:rPr>
              <w:t>, 11:59 pm</w:t>
            </w:r>
          </w:p>
        </w:tc>
        <w:tc>
          <w:tcPr>
            <w:tcW w:w="1277" w:type="dxa"/>
            <w:vAlign w:val="center"/>
          </w:tcPr>
          <w:p w14:paraId="0F7818AD" w14:textId="65296213" w:rsidR="00DD4A44" w:rsidRPr="003A57D9" w:rsidRDefault="00834B77" w:rsidP="00EC5C91">
            <w:pPr>
              <w:pStyle w:val="TableParagraph"/>
              <w:spacing w:before="13"/>
              <w:ind w:left="289" w:right="135" w:hanging="145"/>
              <w:jc w:val="center"/>
              <w:rPr>
                <w:rFonts w:asciiTheme="minorHAnsi" w:hAnsiTheme="minorHAnsi" w:cstheme="minorHAnsi"/>
                <w:sz w:val="20"/>
                <w:szCs w:val="20"/>
              </w:rPr>
            </w:pPr>
            <w:r w:rsidRPr="003A57D9">
              <w:rPr>
                <w:rFonts w:asciiTheme="minorHAnsi" w:hAnsiTheme="minorHAnsi" w:cstheme="minorHAnsi"/>
                <w:w w:val="99"/>
                <w:sz w:val="20"/>
                <w:szCs w:val="20"/>
              </w:rPr>
              <w:t>10</w:t>
            </w:r>
          </w:p>
        </w:tc>
      </w:tr>
      <w:tr w:rsidR="00DD4A44" w:rsidRPr="003A57D9" w14:paraId="4E70AD62" w14:textId="77777777" w:rsidTr="002C3D0D">
        <w:trPr>
          <w:trHeight w:val="406"/>
        </w:trPr>
        <w:tc>
          <w:tcPr>
            <w:tcW w:w="2254" w:type="dxa"/>
            <w:vAlign w:val="center"/>
          </w:tcPr>
          <w:p w14:paraId="5C9016F5" w14:textId="77777777" w:rsidR="00DD4A44" w:rsidRPr="003A57D9" w:rsidRDefault="00D6313A" w:rsidP="00EC5C91">
            <w:pPr>
              <w:pStyle w:val="TableParagraph"/>
              <w:spacing w:before="1"/>
              <w:ind w:left="102"/>
              <w:rPr>
                <w:rFonts w:asciiTheme="minorHAnsi" w:hAnsiTheme="minorHAnsi" w:cstheme="minorHAnsi"/>
                <w:sz w:val="20"/>
                <w:szCs w:val="20"/>
              </w:rPr>
            </w:pPr>
            <w:r w:rsidRPr="003A57D9">
              <w:rPr>
                <w:rFonts w:asciiTheme="minorHAnsi" w:hAnsiTheme="minorHAnsi" w:cstheme="minorHAnsi"/>
                <w:sz w:val="20"/>
                <w:szCs w:val="20"/>
              </w:rPr>
              <w:t>Peer Evaluations</w:t>
            </w:r>
          </w:p>
        </w:tc>
        <w:tc>
          <w:tcPr>
            <w:tcW w:w="6095" w:type="dxa"/>
            <w:vAlign w:val="center"/>
          </w:tcPr>
          <w:p w14:paraId="52911C3D" w14:textId="77777777" w:rsidR="00DD4A44" w:rsidRPr="003A57D9" w:rsidRDefault="00D6313A" w:rsidP="00EC5C91">
            <w:pPr>
              <w:pStyle w:val="TableParagraph"/>
              <w:spacing w:before="1"/>
              <w:ind w:left="110"/>
              <w:rPr>
                <w:rFonts w:asciiTheme="minorHAnsi" w:hAnsiTheme="minorHAnsi" w:cstheme="minorHAnsi"/>
                <w:sz w:val="20"/>
                <w:szCs w:val="20"/>
              </w:rPr>
            </w:pPr>
            <w:r w:rsidRPr="003A57D9">
              <w:rPr>
                <w:rFonts w:asciiTheme="minorHAnsi" w:hAnsiTheme="minorHAnsi" w:cstheme="minorHAnsi"/>
                <w:sz w:val="20"/>
                <w:szCs w:val="20"/>
              </w:rPr>
              <w:t>Evaluation of team members.</w:t>
            </w:r>
          </w:p>
        </w:tc>
        <w:tc>
          <w:tcPr>
            <w:tcW w:w="3686" w:type="dxa"/>
            <w:vAlign w:val="center"/>
          </w:tcPr>
          <w:p w14:paraId="23F5310B" w14:textId="2F17DA02" w:rsidR="00DD4A44" w:rsidRPr="003A57D9" w:rsidRDefault="00D6313A" w:rsidP="00EC5C91">
            <w:pPr>
              <w:pStyle w:val="TableParagraph"/>
              <w:spacing w:before="10" w:line="244" w:lineRule="auto"/>
              <w:ind w:left="110" w:right="63"/>
              <w:rPr>
                <w:rFonts w:asciiTheme="minorHAnsi" w:hAnsiTheme="minorHAnsi" w:cstheme="minorHAnsi"/>
                <w:sz w:val="20"/>
                <w:szCs w:val="20"/>
              </w:rPr>
            </w:pPr>
            <w:r w:rsidRPr="003A57D9">
              <w:rPr>
                <w:rFonts w:asciiTheme="minorHAnsi" w:hAnsiTheme="minorHAnsi" w:cstheme="minorHAnsi"/>
                <w:sz w:val="20"/>
                <w:szCs w:val="20"/>
              </w:rPr>
              <w:t>Interim evaluation due Feb. 1</w:t>
            </w:r>
            <w:r w:rsidR="0043257D">
              <w:rPr>
                <w:rFonts w:asciiTheme="minorHAnsi" w:hAnsiTheme="minorHAnsi" w:cstheme="minorHAnsi"/>
                <w:sz w:val="20"/>
                <w:szCs w:val="20"/>
              </w:rPr>
              <w:t>4</w:t>
            </w:r>
            <w:r w:rsidR="004B7A8A">
              <w:rPr>
                <w:rFonts w:asciiTheme="minorHAnsi" w:hAnsiTheme="minorHAnsi" w:cstheme="minorHAnsi"/>
                <w:sz w:val="20"/>
                <w:szCs w:val="20"/>
              </w:rPr>
              <w:t xml:space="preserve">, </w:t>
            </w:r>
            <w:r w:rsidRPr="003A57D9">
              <w:rPr>
                <w:rFonts w:asciiTheme="minorHAnsi" w:hAnsiTheme="minorHAnsi" w:cstheme="minorHAnsi"/>
                <w:sz w:val="20"/>
                <w:szCs w:val="20"/>
              </w:rPr>
              <w:t>11:59 pm</w:t>
            </w:r>
          </w:p>
          <w:p w14:paraId="10674785" w14:textId="6D4CDFC1" w:rsidR="00DD4A44" w:rsidRPr="003A57D9" w:rsidRDefault="00D6313A" w:rsidP="00EC5C91">
            <w:pPr>
              <w:pStyle w:val="TableParagraph"/>
              <w:spacing w:before="4" w:line="220" w:lineRule="atLeast"/>
              <w:ind w:left="110" w:right="83"/>
              <w:rPr>
                <w:rFonts w:asciiTheme="minorHAnsi" w:hAnsiTheme="minorHAnsi" w:cstheme="minorHAnsi"/>
                <w:sz w:val="20"/>
                <w:szCs w:val="20"/>
              </w:rPr>
            </w:pPr>
            <w:r w:rsidRPr="003A57D9">
              <w:rPr>
                <w:rFonts w:asciiTheme="minorHAnsi" w:hAnsiTheme="minorHAnsi" w:cstheme="minorHAnsi"/>
                <w:sz w:val="20"/>
                <w:szCs w:val="20"/>
              </w:rPr>
              <w:t>Final evaluation due April 6</w:t>
            </w:r>
            <w:r w:rsidR="004B7A8A">
              <w:rPr>
                <w:rFonts w:asciiTheme="minorHAnsi" w:hAnsiTheme="minorHAnsi" w:cstheme="minorHAnsi"/>
                <w:sz w:val="20"/>
                <w:szCs w:val="20"/>
              </w:rPr>
              <w:t xml:space="preserve">, </w:t>
            </w:r>
            <w:r w:rsidRPr="003A57D9">
              <w:rPr>
                <w:rFonts w:asciiTheme="minorHAnsi" w:hAnsiTheme="minorHAnsi" w:cstheme="minorHAnsi"/>
                <w:sz w:val="20"/>
                <w:szCs w:val="20"/>
              </w:rPr>
              <w:t>11:59 pm</w:t>
            </w:r>
          </w:p>
        </w:tc>
        <w:tc>
          <w:tcPr>
            <w:tcW w:w="1277" w:type="dxa"/>
            <w:vAlign w:val="center"/>
          </w:tcPr>
          <w:p w14:paraId="66CC80A8" w14:textId="4170604A" w:rsidR="00DD4A44" w:rsidRPr="003A57D9" w:rsidRDefault="00D6313A" w:rsidP="003F0AAC">
            <w:pPr>
              <w:pStyle w:val="TableParagraph"/>
              <w:spacing w:line="259" w:lineRule="auto"/>
              <w:ind w:left="141" w:right="135"/>
              <w:rPr>
                <w:rFonts w:asciiTheme="minorHAnsi" w:hAnsiTheme="minorHAnsi" w:cstheme="minorHAnsi"/>
                <w:sz w:val="20"/>
                <w:szCs w:val="20"/>
              </w:rPr>
            </w:pPr>
            <w:r w:rsidRPr="003A57D9">
              <w:rPr>
                <w:rFonts w:asciiTheme="minorHAnsi" w:hAnsiTheme="minorHAnsi" w:cstheme="minorHAnsi"/>
                <w:sz w:val="20"/>
                <w:szCs w:val="20"/>
              </w:rPr>
              <w:t>Potentially adjust individual’s grade</w:t>
            </w:r>
            <w:r w:rsidR="002C3D0D">
              <w:rPr>
                <w:rFonts w:asciiTheme="minorHAnsi" w:hAnsiTheme="minorHAnsi" w:cstheme="minorHAnsi"/>
                <w:sz w:val="20"/>
                <w:szCs w:val="20"/>
              </w:rPr>
              <w:t>.</w:t>
            </w:r>
          </w:p>
        </w:tc>
      </w:tr>
    </w:tbl>
    <w:p w14:paraId="53B86836" w14:textId="77777777" w:rsidR="00DD4A44" w:rsidRPr="003A57D9" w:rsidRDefault="00DD4A44">
      <w:pPr>
        <w:spacing w:line="259" w:lineRule="auto"/>
        <w:rPr>
          <w:rFonts w:asciiTheme="minorHAnsi" w:hAnsiTheme="minorHAnsi" w:cstheme="minorHAnsi"/>
          <w:sz w:val="18"/>
        </w:rPr>
        <w:sectPr w:rsidR="00DD4A44" w:rsidRPr="003A57D9">
          <w:footerReference w:type="default" r:id="rId14"/>
          <w:pgSz w:w="15840" w:h="12240" w:orient="landscape"/>
          <w:pgMar w:top="1140" w:right="1100" w:bottom="1500" w:left="1160" w:header="0" w:footer="1300" w:gutter="0"/>
          <w:cols w:space="720"/>
        </w:sectPr>
      </w:pPr>
    </w:p>
    <w:p w14:paraId="6482B0C3" w14:textId="77777777" w:rsidR="00DD4A44" w:rsidRPr="003A57D9" w:rsidRDefault="00DD4A44">
      <w:pPr>
        <w:pStyle w:val="BodyText"/>
        <w:spacing w:before="1"/>
        <w:rPr>
          <w:rFonts w:asciiTheme="minorHAnsi" w:hAnsiTheme="minorHAnsi" w:cstheme="minorHAnsi"/>
          <w:b/>
          <w:sz w:val="15"/>
        </w:rPr>
      </w:pPr>
    </w:p>
    <w:p w14:paraId="04C41E2E" w14:textId="434506BC" w:rsidR="00DD4A44" w:rsidRPr="003A57D9" w:rsidRDefault="00D6313A">
      <w:pPr>
        <w:spacing w:before="87"/>
        <w:ind w:left="5090" w:right="4803"/>
        <w:jc w:val="center"/>
        <w:rPr>
          <w:rFonts w:asciiTheme="minorHAnsi" w:hAnsiTheme="minorHAnsi" w:cstheme="minorHAnsi"/>
          <w:b/>
          <w:sz w:val="40"/>
        </w:rPr>
      </w:pPr>
      <w:r w:rsidRPr="003A57D9">
        <w:rPr>
          <w:rFonts w:asciiTheme="minorHAnsi" w:hAnsiTheme="minorHAnsi" w:cstheme="minorHAnsi"/>
          <w:b/>
          <w:sz w:val="40"/>
        </w:rPr>
        <w:t>Tentative Schedule</w:t>
      </w:r>
    </w:p>
    <w:p w14:paraId="72C68F6B" w14:textId="77777777" w:rsidR="00DD4A44" w:rsidRPr="003A57D9" w:rsidRDefault="00411C83">
      <w:pPr>
        <w:pStyle w:val="BodyText"/>
        <w:spacing w:before="2"/>
        <w:rPr>
          <w:rFonts w:asciiTheme="minorHAnsi" w:hAnsiTheme="minorHAnsi" w:cstheme="minorHAnsi"/>
          <w:b/>
          <w:sz w:val="19"/>
        </w:rPr>
      </w:pPr>
      <w:r w:rsidRPr="003A57D9">
        <w:rPr>
          <w:rFonts w:asciiTheme="minorHAnsi" w:hAnsiTheme="minorHAnsi" w:cstheme="minorHAnsi"/>
          <w:noProof/>
          <w:lang w:bidi="ar-SA"/>
        </w:rPr>
        <mc:AlternateContent>
          <mc:Choice Requires="wpg">
            <w:drawing>
              <wp:anchor distT="0" distB="0" distL="0" distR="0" simplePos="0" relativeHeight="251659776" behindDoc="0" locked="0" layoutInCell="1" allowOverlap="1" wp14:anchorId="460BDDAF" wp14:editId="50446EB2">
                <wp:simplePos x="0" y="0"/>
                <wp:positionH relativeFrom="page">
                  <wp:posOffset>2000250</wp:posOffset>
                </wp:positionH>
                <wp:positionV relativeFrom="paragraph">
                  <wp:posOffset>165100</wp:posOffset>
                </wp:positionV>
                <wp:extent cx="6347460" cy="20955"/>
                <wp:effectExtent l="0" t="0" r="2540" b="0"/>
                <wp:wrapTopAndBottom/>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20955"/>
                          <a:chOff x="3150" y="260"/>
                          <a:chExt cx="9996" cy="33"/>
                        </a:xfrm>
                      </wpg:grpSpPr>
                      <wps:wsp>
                        <wps:cNvPr id="8" name="Line 10"/>
                        <wps:cNvCnPr>
                          <a:cxnSpLocks/>
                        </wps:cNvCnPr>
                        <wps:spPr bwMode="auto">
                          <a:xfrm>
                            <a:off x="3150" y="285"/>
                            <a:ext cx="9996" cy="0"/>
                          </a:xfrm>
                          <a:prstGeom prst="line">
                            <a:avLst/>
                          </a:prstGeom>
                          <a:noFill/>
                          <a:ln w="90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wps:cNvCnPr>
                        <wps:spPr bwMode="auto">
                          <a:xfrm>
                            <a:off x="3150" y="267"/>
                            <a:ext cx="999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A67E7D" id="Group 8" o:spid="_x0000_s1026" style="position:absolute;margin-left:157.5pt;margin-top:13pt;width:499.8pt;height:1.65pt;z-index:251659776;mso-wrap-distance-left:0;mso-wrap-distance-right:0;mso-position-horizontal-relative:page" coordorigin="3150,260" coordsize="99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BjngIAACMIAAAOAAAAZHJzL2Uyb0RvYy54bWzsVV1vmzAUfZ+0/2DxngIJIYBCqikkfem2&#10;St1+gGMMWAMb2U5INe2/79omSdM9bOrUPY0HY3Ov78c5x3h5e+xadKBSMcFzL7wJPEQ5ESXjde59&#10;/bKdJB5SGvMSt4LT3HuiyrtdvX+3HPqMTkUj2pJKBEG4yoY+9xqt+8z3FWloh9WN6CkHYyVkhzUs&#10;Ze2XEg8QvWv9aRDE/iBk2UtBqFLwtXBGb2XjVxUl+nNVKapRm3tQm7ajtOPOjP5qibNa4r5hZCwD&#10;v6KKDjMOSc+hCqwx2kv2S6iOESmUqPQNEZ0vqooRanuAbsLgRTd3Uux720udDXV/hgmgfYHTq8OS&#10;T4cHiViZewsPcdwBRTYrSgw0Q19n4HEn+8f+Qbr+YHovyDcFZv+l3axr54x2w0dRQji818JCc6xk&#10;Z0JA0+hoGXg6M0CPGhH4GM+iRRQDUQRs0yCdzx1DpAEaza5ZOAerMYKXJY80m3Fzmqax2zmbGZuP&#10;M5fT1jnWZZoCqakLmurv0HxscE8tScpgNaIJsndo3jNOUWhrNYnBY80dlOTIr6B8ZjSeChD/LYgX&#10;OJIRqROSFzBs7jMWOOul0ndUdMhMcq+FAi0/+HCvtIPt5GLo4mLL2tZC3XI05F4ahAu7QYmWlcZo&#10;3JSsd+tWogM2J80+IwdXbiZygVXj/KzJ0QhS56XN0lBcbsa5xqx1c2ig5SYRNAh1jjN3xr6nQbpJ&#10;Nkk0iabxZhIFRTH5sF1Hk3gbLubFrFivi/CHqTmMsoaVJeWm7NN5D6M/U8D453En9Xziz/j419Gt&#10;/qDY09sWDUp0zDoZ7kT59CAN5qMo/5E60yt1poaBNxVnvHAkv704kyQN/ovzrcRpf6RwE1lNj7em&#10;ueqer62YL3f76icAAAD//wMAUEsDBBQABgAIAAAAIQDv8h3M5AAAAA8BAAAPAAAAZHJzL2Rvd25y&#10;ZXYueG1sTI9NT8MwDIbvSPyHyEjcWJqVVdA1nabxcZqQ2JAQN6/12mpNUjVZ2/17vBNcbPnr9ftk&#10;q8m0YqDeN85qULMIBNnClY2tNHzt3x6eQPiAtsTWWdJwIQ+r/PYmw7R0o/2kYRcqwSLWp6ihDqFL&#10;pfRFTQb9zHVkeXZ0vcHAZV/JsseRxU0r51GUSION5Q81drSpqTjtzkbD+4jjOlavw/Z03Fx+9ouP&#10;760ire/vppclh/USRKAp/F3AlYH9Q87GDu5sSy9aDbFaMFDQME84Xxdi9ZiAOHDnOQaZZ/I/R/4L&#10;AAD//wMAUEsBAi0AFAAGAAgAAAAhALaDOJL+AAAA4QEAABMAAAAAAAAAAAAAAAAAAAAAAFtDb250&#10;ZW50X1R5cGVzXS54bWxQSwECLQAUAAYACAAAACEAOP0h/9YAAACUAQAACwAAAAAAAAAAAAAAAAAv&#10;AQAAX3JlbHMvLnJlbHNQSwECLQAUAAYACAAAACEAEJJwY54CAAAjCAAADgAAAAAAAAAAAAAAAAAu&#10;AgAAZHJzL2Uyb0RvYy54bWxQSwECLQAUAAYACAAAACEA7/IdzOQAAAAPAQAADwAAAAAAAAAAAAAA&#10;AAD4BAAAZHJzL2Rvd25yZXYueG1sUEsFBgAAAAAEAAQA8wAAAAkGAAAAAA==&#10;">
                <v:line id="Line 10" o:spid="_x0000_s1027" style="position:absolute;visibility:visible;mso-wrap-style:square" from="3150,285" to="1314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B9xgAAAN8AAAAPAAAAZHJzL2Rvd25yZXYueG1sRI9Ba8JA&#10;FITvgv9heUJvuqmHKNFVpFqql9Jowesj+5oNZt/G7FaTf+8WCl4GhmG+YZbrztbiRq2vHCt4nSQg&#10;iAunKy4VfJ/ex3MQPiBrrB2Tgp48rFfDwRIz7e6c0+0YShEh7DNUYEJoMil9Yciin7iGOGY/rrUY&#10;om1LqVu8R7it5TRJUmmx4rhgsKE3Q8Xl+GsVzPvDl9H7a57mB//R786Uzs6fSr2Muu0iymYBIlAX&#10;no1/xF7HMvz9iV9Arh4AAAD//wMAUEsBAi0AFAAGAAgAAAAhANvh9svuAAAAhQEAABMAAAAAAAAA&#10;AAAAAAAAAAAAAFtDb250ZW50X1R5cGVzXS54bWxQSwECLQAUAAYACAAAACEAWvQsW78AAAAVAQAA&#10;CwAAAAAAAAAAAAAAAAAfAQAAX3JlbHMvLnJlbHNQSwECLQAUAAYACAAAACEAybNgfcYAAADfAAAA&#10;DwAAAAAAAAAAAAAAAAAHAgAAZHJzL2Rvd25yZXYueG1sUEsFBgAAAAADAAMAtwAAAPoCAAAAAA==&#10;" strokeweight=".71pt">
                  <o:lock v:ext="edit" shapetype="f"/>
                </v:line>
                <v:line id="Line 9" o:spid="_x0000_s1028" style="position:absolute;visibility:visible;mso-wrap-style:square" from="3150,267" to="1314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OTxyAAAAN8AAAAPAAAAZHJzL2Rvd25yZXYueG1sRI/dasJA&#10;FITvC77DcgrelLrRC02jq/iDEG9s/XmAQ/aYhO6ejdlV07fvCoXeDAzDfMPMFp014k6trx0rGA4S&#10;EMSF0zWXCs6n7XsKwgdkjcYxKfghD4t572WGmXYPPtD9GEoRIewzVFCF0GRS+qIii37gGuKYXVxr&#10;MUTbllK3+Ihwa+QoScbSYs1xocKG1hUV38ebVfCWHs6febGyl3R/2l2/TD5xJleq/9ptplGWUxCB&#10;uvDf+EPkWsEHPP/ELyDnvwAAAP//AwBQSwECLQAUAAYACAAAACEA2+H2y+4AAACFAQAAEwAAAAAA&#10;AAAAAAAAAAAAAAAAW0NvbnRlbnRfVHlwZXNdLnhtbFBLAQItABQABgAIAAAAIQBa9CxbvwAAABUB&#10;AAALAAAAAAAAAAAAAAAAAB8BAABfcmVscy8ucmVsc1BLAQItABQABgAIAAAAIQDW9OTxyAAAAN8A&#10;AAAPAAAAAAAAAAAAAAAAAAcCAABkcnMvZG93bnJldi54bWxQSwUGAAAAAAMAAwC3AAAA/AIAAAAA&#10;" strokeweight=".7pt">
                  <o:lock v:ext="edit" shapetype="f"/>
                </v:line>
                <w10:wrap type="topAndBottom" anchorx="page"/>
              </v:group>
            </w:pict>
          </mc:Fallback>
        </mc:AlternateContent>
      </w:r>
    </w:p>
    <w:p w14:paraId="4678EB5D" w14:textId="77777777" w:rsidR="00DD4A44" w:rsidRPr="003A57D9" w:rsidRDefault="00D6313A">
      <w:pPr>
        <w:pStyle w:val="BodyText"/>
        <w:spacing w:before="198" w:after="22"/>
        <w:ind w:left="116"/>
        <w:rPr>
          <w:rFonts w:asciiTheme="minorHAnsi" w:hAnsiTheme="minorHAnsi" w:cstheme="minorHAnsi"/>
        </w:rPr>
      </w:pPr>
      <w:r w:rsidRPr="003A57D9">
        <w:rPr>
          <w:rFonts w:asciiTheme="minorHAnsi" w:hAnsiTheme="minorHAnsi" w:cstheme="minorHAnsi"/>
        </w:rPr>
        <w:t>If needed, we reserve the right to add or move lectures as needed to provide you with the best learning experience.</w:t>
      </w:r>
    </w:p>
    <w:p w14:paraId="11C465B1" w14:textId="367E0501" w:rsidR="00C93E78" w:rsidRDefault="00C93E78" w:rsidP="00391F7D">
      <w:pPr>
        <w:pStyle w:val="BodyText"/>
        <w:ind w:right="3386"/>
        <w:jc w:val="center"/>
        <w:rPr>
          <w:rFonts w:asciiTheme="minorHAnsi" w:hAnsiTheme="minorHAnsi" w:cstheme="minorHAnsi"/>
          <w:w w:val="99"/>
        </w:rPr>
      </w:pPr>
    </w:p>
    <w:tbl>
      <w:tblPr>
        <w:tblW w:w="12460" w:type="dxa"/>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71"/>
        <w:gridCol w:w="1134"/>
        <w:gridCol w:w="3685"/>
        <w:gridCol w:w="567"/>
        <w:gridCol w:w="5103"/>
      </w:tblGrid>
      <w:tr w:rsidR="00C93E78" w:rsidRPr="003A57D9" w14:paraId="0AEBE8A3" w14:textId="77777777" w:rsidTr="00C93E78">
        <w:trPr>
          <w:trHeight w:val="323"/>
        </w:trPr>
        <w:tc>
          <w:tcPr>
            <w:tcW w:w="1971" w:type="dxa"/>
            <w:shd w:val="clear" w:color="auto" w:fill="BEBEBE"/>
          </w:tcPr>
          <w:p w14:paraId="7B7F2B9B" w14:textId="77777777" w:rsidR="00C93E78" w:rsidRPr="003A57D9" w:rsidRDefault="00C93E78" w:rsidP="00B4116E">
            <w:pPr>
              <w:pStyle w:val="TableParagraph"/>
              <w:tabs>
                <w:tab w:val="left" w:pos="1258"/>
              </w:tabs>
              <w:spacing w:before="4"/>
              <w:ind w:right="271"/>
              <w:jc w:val="center"/>
              <w:rPr>
                <w:rFonts w:asciiTheme="minorHAnsi" w:hAnsiTheme="minorHAnsi" w:cstheme="minorHAnsi"/>
                <w:b/>
                <w:sz w:val="20"/>
              </w:rPr>
            </w:pPr>
            <w:r>
              <w:rPr>
                <w:rFonts w:asciiTheme="minorHAnsi" w:hAnsiTheme="minorHAnsi" w:cstheme="minorHAnsi"/>
                <w:b/>
                <w:sz w:val="20"/>
              </w:rPr>
              <w:t>Week</w:t>
            </w:r>
          </w:p>
        </w:tc>
        <w:tc>
          <w:tcPr>
            <w:tcW w:w="4819" w:type="dxa"/>
            <w:gridSpan w:val="2"/>
            <w:shd w:val="clear" w:color="auto" w:fill="BEBEBE"/>
          </w:tcPr>
          <w:p w14:paraId="58B8C428" w14:textId="24F939FB" w:rsidR="00C93E78" w:rsidRPr="003A57D9" w:rsidRDefault="00C93E78" w:rsidP="00B4116E">
            <w:pPr>
              <w:pStyle w:val="TableParagraph"/>
              <w:spacing w:before="4"/>
              <w:ind w:right="700"/>
              <w:jc w:val="center"/>
              <w:rPr>
                <w:rFonts w:asciiTheme="minorHAnsi" w:hAnsiTheme="minorHAnsi" w:cstheme="minorHAnsi"/>
                <w:b/>
                <w:sz w:val="20"/>
              </w:rPr>
            </w:pPr>
            <w:r>
              <w:rPr>
                <w:rFonts w:asciiTheme="minorHAnsi" w:hAnsiTheme="minorHAnsi" w:cstheme="minorHAnsi"/>
                <w:b/>
                <w:sz w:val="20"/>
              </w:rPr>
              <w:t xml:space="preserve">                                   Workshop 11:30AM – 2:20PM</w:t>
            </w:r>
          </w:p>
        </w:tc>
        <w:tc>
          <w:tcPr>
            <w:tcW w:w="5670" w:type="dxa"/>
            <w:gridSpan w:val="2"/>
            <w:shd w:val="clear" w:color="auto" w:fill="BEBEBE"/>
          </w:tcPr>
          <w:p w14:paraId="434A0D45" w14:textId="38D162E8" w:rsidR="00C93E78" w:rsidRPr="003A57D9" w:rsidRDefault="00C93E78" w:rsidP="00B4116E">
            <w:pPr>
              <w:pStyle w:val="TableParagraph"/>
              <w:spacing w:before="4"/>
              <w:ind w:right="422"/>
              <w:jc w:val="center"/>
              <w:rPr>
                <w:rFonts w:asciiTheme="minorHAnsi" w:hAnsiTheme="minorHAnsi" w:cstheme="minorHAnsi"/>
                <w:b/>
                <w:sz w:val="20"/>
              </w:rPr>
            </w:pPr>
            <w:r>
              <w:rPr>
                <w:rFonts w:asciiTheme="minorHAnsi" w:hAnsiTheme="minorHAnsi" w:cstheme="minorHAnsi"/>
                <w:b/>
                <w:sz w:val="20"/>
              </w:rPr>
              <w:t>Lecture 2:30PM - 5:20PM</w:t>
            </w:r>
          </w:p>
        </w:tc>
      </w:tr>
      <w:tr w:rsidR="00C93E78" w:rsidRPr="003A57D9" w14:paraId="24109D5A" w14:textId="77777777" w:rsidTr="00C93E78">
        <w:trPr>
          <w:trHeight w:val="527"/>
        </w:trPr>
        <w:tc>
          <w:tcPr>
            <w:tcW w:w="1971" w:type="dxa"/>
          </w:tcPr>
          <w:p w14:paraId="17485D28" w14:textId="77777777" w:rsidR="00C93E78" w:rsidRPr="003A57D9" w:rsidRDefault="00C93E78" w:rsidP="00C93E78">
            <w:pPr>
              <w:pStyle w:val="TableParagraph"/>
              <w:spacing w:before="157"/>
              <w:ind w:left="102"/>
              <w:rPr>
                <w:rFonts w:asciiTheme="minorHAnsi" w:hAnsiTheme="minorHAnsi" w:cstheme="minorHAnsi"/>
                <w:sz w:val="18"/>
              </w:rPr>
            </w:pPr>
            <w:r w:rsidRPr="003A57D9">
              <w:rPr>
                <w:rFonts w:asciiTheme="minorHAnsi" w:hAnsiTheme="minorHAnsi" w:cstheme="minorHAnsi"/>
                <w:sz w:val="18"/>
              </w:rPr>
              <w:t xml:space="preserve">Week 1 </w:t>
            </w:r>
          </w:p>
        </w:tc>
        <w:tc>
          <w:tcPr>
            <w:tcW w:w="1134" w:type="dxa"/>
            <w:shd w:val="clear" w:color="auto" w:fill="auto"/>
          </w:tcPr>
          <w:p w14:paraId="4E2A73E3" w14:textId="77777777" w:rsidR="00C93E78" w:rsidRPr="00A16151" w:rsidRDefault="00C93E78" w:rsidP="00C93E78">
            <w:pPr>
              <w:pStyle w:val="TableParagraph"/>
              <w:spacing w:before="114"/>
              <w:ind w:left="140"/>
              <w:rPr>
                <w:rFonts w:asciiTheme="minorHAnsi" w:hAnsiTheme="minorHAnsi" w:cstheme="minorHAnsi"/>
                <w:b/>
                <w:sz w:val="18"/>
              </w:rPr>
            </w:pPr>
            <w:r w:rsidRPr="003A57D9">
              <w:rPr>
                <w:rFonts w:asciiTheme="minorHAnsi" w:hAnsiTheme="minorHAnsi" w:cstheme="minorHAnsi"/>
                <w:sz w:val="18"/>
              </w:rPr>
              <w:t>Jan</w:t>
            </w:r>
            <w:r>
              <w:rPr>
                <w:rFonts w:asciiTheme="minorHAnsi" w:hAnsiTheme="minorHAnsi" w:cstheme="minorHAnsi"/>
                <w:sz w:val="18"/>
              </w:rPr>
              <w:t>.</w:t>
            </w:r>
            <w:r w:rsidRPr="003A57D9">
              <w:rPr>
                <w:rFonts w:asciiTheme="minorHAnsi" w:hAnsiTheme="minorHAnsi" w:cstheme="minorHAnsi"/>
                <w:sz w:val="18"/>
              </w:rPr>
              <w:t xml:space="preserve"> </w:t>
            </w:r>
            <w:r>
              <w:rPr>
                <w:rFonts w:asciiTheme="minorHAnsi" w:hAnsiTheme="minorHAnsi" w:cstheme="minorHAnsi"/>
                <w:sz w:val="18"/>
              </w:rPr>
              <w:t>9</w:t>
            </w:r>
          </w:p>
        </w:tc>
        <w:tc>
          <w:tcPr>
            <w:tcW w:w="3685" w:type="dxa"/>
            <w:shd w:val="clear" w:color="auto" w:fill="auto"/>
          </w:tcPr>
          <w:p w14:paraId="4DACB9AF" w14:textId="215E122E" w:rsidR="00C93E78" w:rsidRPr="005356DB" w:rsidRDefault="00C93E78" w:rsidP="00C93E78">
            <w:pPr>
              <w:pStyle w:val="TableParagraph"/>
              <w:spacing w:before="114"/>
              <w:ind w:left="112"/>
              <w:rPr>
                <w:rFonts w:asciiTheme="minorHAnsi" w:hAnsiTheme="minorHAnsi" w:cstheme="minorHAnsi"/>
                <w:b/>
                <w:sz w:val="18"/>
              </w:rPr>
            </w:pPr>
            <w:r w:rsidRPr="003A57D9">
              <w:rPr>
                <w:rFonts w:asciiTheme="minorHAnsi" w:hAnsiTheme="minorHAnsi" w:cstheme="minorHAnsi"/>
                <w:sz w:val="18"/>
              </w:rPr>
              <w:t>Open class time</w:t>
            </w:r>
          </w:p>
        </w:tc>
        <w:tc>
          <w:tcPr>
            <w:tcW w:w="567" w:type="dxa"/>
          </w:tcPr>
          <w:p w14:paraId="765C4FD4" w14:textId="77777777" w:rsidR="00C93E78" w:rsidRPr="003A57D9" w:rsidRDefault="00C93E78" w:rsidP="00C93E78">
            <w:pPr>
              <w:pStyle w:val="TableParagraph"/>
              <w:spacing w:before="114"/>
              <w:ind w:left="112"/>
              <w:rPr>
                <w:rFonts w:asciiTheme="minorHAnsi" w:hAnsiTheme="minorHAnsi" w:cstheme="minorHAnsi"/>
                <w:sz w:val="18"/>
              </w:rPr>
            </w:pPr>
          </w:p>
        </w:tc>
        <w:tc>
          <w:tcPr>
            <w:tcW w:w="5103" w:type="dxa"/>
            <w:shd w:val="clear" w:color="auto" w:fill="C6D9F1" w:themeFill="text2" w:themeFillTint="33"/>
          </w:tcPr>
          <w:p w14:paraId="4E6F6F60" w14:textId="1F26DB1C" w:rsidR="00C93E78" w:rsidRPr="00A16151" w:rsidRDefault="00C93E78" w:rsidP="00C93E78">
            <w:pPr>
              <w:pStyle w:val="TableParagraph"/>
              <w:spacing w:before="114"/>
              <w:ind w:left="112"/>
              <w:rPr>
                <w:rFonts w:asciiTheme="minorHAnsi" w:hAnsiTheme="minorHAnsi" w:cstheme="minorHAnsi"/>
                <w:sz w:val="18"/>
              </w:rPr>
            </w:pPr>
            <w:r w:rsidRPr="005356DB">
              <w:rPr>
                <w:rFonts w:asciiTheme="minorHAnsi" w:hAnsiTheme="minorHAnsi" w:cstheme="minorHAnsi"/>
                <w:b/>
                <w:sz w:val="18"/>
              </w:rPr>
              <w:t>Review course outline- group meetings to get started- work on Gantt chart First full class- Course outline and expectations review and Q&amp;A</w:t>
            </w:r>
          </w:p>
        </w:tc>
      </w:tr>
      <w:tr w:rsidR="00C93E78" w:rsidRPr="003A57D9" w14:paraId="25095D3B" w14:textId="77777777" w:rsidTr="00C93E78">
        <w:trPr>
          <w:trHeight w:val="443"/>
        </w:trPr>
        <w:tc>
          <w:tcPr>
            <w:tcW w:w="1971" w:type="dxa"/>
          </w:tcPr>
          <w:p w14:paraId="2C71599E" w14:textId="77777777" w:rsidR="00C93E78" w:rsidRPr="003A57D9" w:rsidRDefault="00C93E78" w:rsidP="00C93E78">
            <w:pPr>
              <w:pStyle w:val="TableParagraph"/>
              <w:spacing w:before="114"/>
              <w:ind w:left="102"/>
              <w:rPr>
                <w:rFonts w:asciiTheme="minorHAnsi" w:hAnsiTheme="minorHAnsi" w:cstheme="minorHAnsi"/>
                <w:sz w:val="18"/>
              </w:rPr>
            </w:pPr>
            <w:r w:rsidRPr="003A57D9">
              <w:rPr>
                <w:rFonts w:asciiTheme="minorHAnsi" w:hAnsiTheme="minorHAnsi" w:cstheme="minorHAnsi"/>
                <w:sz w:val="18"/>
              </w:rPr>
              <w:t>Week 2</w:t>
            </w:r>
            <w:r>
              <w:rPr>
                <w:rFonts w:asciiTheme="minorHAnsi" w:hAnsiTheme="minorHAnsi" w:cstheme="minorHAnsi"/>
                <w:sz w:val="18"/>
              </w:rPr>
              <w:t xml:space="preserve"> </w:t>
            </w:r>
          </w:p>
        </w:tc>
        <w:tc>
          <w:tcPr>
            <w:tcW w:w="1134" w:type="dxa"/>
            <w:shd w:val="clear" w:color="auto" w:fill="auto"/>
          </w:tcPr>
          <w:p w14:paraId="1387C6A9" w14:textId="77777777" w:rsidR="00C93E78" w:rsidRPr="003A57D9" w:rsidRDefault="00C93E78" w:rsidP="00C93E78">
            <w:pPr>
              <w:pStyle w:val="TableParagraph"/>
              <w:spacing w:before="114"/>
              <w:ind w:left="140"/>
              <w:rPr>
                <w:rFonts w:asciiTheme="minorHAnsi" w:hAnsiTheme="minorHAnsi" w:cstheme="minorHAnsi"/>
                <w:sz w:val="18"/>
              </w:rPr>
            </w:pPr>
            <w:r>
              <w:rPr>
                <w:rFonts w:asciiTheme="minorHAnsi" w:hAnsiTheme="minorHAnsi" w:cstheme="minorHAnsi"/>
                <w:sz w:val="18"/>
              </w:rPr>
              <w:t>J</w:t>
            </w:r>
            <w:r w:rsidRPr="003A57D9">
              <w:rPr>
                <w:rFonts w:asciiTheme="minorHAnsi" w:hAnsiTheme="minorHAnsi" w:cstheme="minorHAnsi"/>
                <w:sz w:val="18"/>
              </w:rPr>
              <w:t>an</w:t>
            </w:r>
            <w:r>
              <w:rPr>
                <w:rFonts w:asciiTheme="minorHAnsi" w:hAnsiTheme="minorHAnsi" w:cstheme="minorHAnsi"/>
                <w:sz w:val="18"/>
              </w:rPr>
              <w:t>.</w:t>
            </w:r>
            <w:r w:rsidRPr="003A57D9">
              <w:rPr>
                <w:rFonts w:asciiTheme="minorHAnsi" w:hAnsiTheme="minorHAnsi" w:cstheme="minorHAnsi"/>
                <w:sz w:val="18"/>
              </w:rPr>
              <w:t xml:space="preserve"> 1</w:t>
            </w:r>
            <w:r>
              <w:rPr>
                <w:rFonts w:asciiTheme="minorHAnsi" w:hAnsiTheme="minorHAnsi" w:cstheme="minorHAnsi"/>
                <w:sz w:val="18"/>
              </w:rPr>
              <w:t>6</w:t>
            </w:r>
          </w:p>
        </w:tc>
        <w:tc>
          <w:tcPr>
            <w:tcW w:w="3685" w:type="dxa"/>
            <w:shd w:val="clear" w:color="auto" w:fill="auto"/>
          </w:tcPr>
          <w:p w14:paraId="5ADD0714" w14:textId="563E81A3" w:rsidR="00C93E78" w:rsidRPr="003A57D9" w:rsidRDefault="00C93E78" w:rsidP="00C93E78">
            <w:pPr>
              <w:pStyle w:val="TableParagraph"/>
              <w:spacing w:before="114"/>
              <w:ind w:left="112"/>
              <w:rPr>
                <w:rFonts w:asciiTheme="minorHAnsi" w:hAnsiTheme="minorHAnsi" w:cstheme="minorHAnsi"/>
                <w:sz w:val="18"/>
              </w:rPr>
            </w:pPr>
            <w:r w:rsidRPr="003A57D9">
              <w:rPr>
                <w:rFonts w:asciiTheme="minorHAnsi" w:hAnsiTheme="minorHAnsi" w:cstheme="minorHAnsi"/>
                <w:sz w:val="18"/>
              </w:rPr>
              <w:t>Open class time</w:t>
            </w:r>
            <w:bookmarkStart w:id="0" w:name="_GoBack"/>
            <w:bookmarkEnd w:id="0"/>
          </w:p>
        </w:tc>
        <w:tc>
          <w:tcPr>
            <w:tcW w:w="567" w:type="dxa"/>
          </w:tcPr>
          <w:p w14:paraId="6C656141" w14:textId="77777777" w:rsidR="00C93E78" w:rsidRPr="003A57D9" w:rsidRDefault="00C93E78" w:rsidP="00C93E78">
            <w:pPr>
              <w:pStyle w:val="TableParagraph"/>
              <w:spacing w:before="114"/>
              <w:ind w:left="112"/>
              <w:rPr>
                <w:rFonts w:asciiTheme="minorHAnsi" w:hAnsiTheme="minorHAnsi" w:cstheme="minorHAnsi"/>
                <w:sz w:val="18"/>
              </w:rPr>
            </w:pPr>
          </w:p>
        </w:tc>
        <w:tc>
          <w:tcPr>
            <w:tcW w:w="5103" w:type="dxa"/>
          </w:tcPr>
          <w:p w14:paraId="0850F666" w14:textId="4311A5FD" w:rsidR="00C93E78" w:rsidRPr="003A57D9" w:rsidRDefault="00C93E78" w:rsidP="00C93E78">
            <w:pPr>
              <w:pStyle w:val="TableParagraph"/>
              <w:spacing w:before="114"/>
              <w:ind w:left="112"/>
              <w:rPr>
                <w:rFonts w:asciiTheme="minorHAnsi" w:hAnsiTheme="minorHAnsi" w:cstheme="minorHAnsi"/>
                <w:sz w:val="18"/>
              </w:rPr>
            </w:pPr>
            <w:r w:rsidRPr="003A57D9">
              <w:rPr>
                <w:rFonts w:asciiTheme="minorHAnsi" w:hAnsiTheme="minorHAnsi" w:cstheme="minorHAnsi"/>
                <w:sz w:val="18"/>
              </w:rPr>
              <w:t>Open class time</w:t>
            </w:r>
            <w:r w:rsidR="0091569A">
              <w:rPr>
                <w:rFonts w:asciiTheme="minorHAnsi" w:hAnsiTheme="minorHAnsi" w:cstheme="minorHAnsi"/>
                <w:sz w:val="18"/>
              </w:rPr>
              <w:t xml:space="preserve"> </w:t>
            </w:r>
            <w:r w:rsidR="0091569A" w:rsidRPr="0091569A">
              <w:rPr>
                <w:rFonts w:asciiTheme="minorHAnsi" w:hAnsiTheme="minorHAnsi" w:cstheme="minorHAnsi"/>
                <w:i/>
                <w:sz w:val="18"/>
              </w:rPr>
              <w:t>(Dan not available in class)</w:t>
            </w:r>
          </w:p>
        </w:tc>
      </w:tr>
      <w:tr w:rsidR="00C93E78" w:rsidRPr="003A57D9" w14:paraId="1E2AB54B" w14:textId="77777777" w:rsidTr="00C93E78">
        <w:trPr>
          <w:trHeight w:val="330"/>
        </w:trPr>
        <w:tc>
          <w:tcPr>
            <w:tcW w:w="1971" w:type="dxa"/>
          </w:tcPr>
          <w:p w14:paraId="734A606B" w14:textId="77777777" w:rsidR="00C93E78" w:rsidRPr="003A57D9" w:rsidRDefault="00C93E78" w:rsidP="00C93E78">
            <w:pPr>
              <w:pStyle w:val="TableParagraph"/>
              <w:spacing w:before="10"/>
              <w:ind w:left="102"/>
              <w:rPr>
                <w:rFonts w:asciiTheme="minorHAnsi" w:hAnsiTheme="minorHAnsi" w:cstheme="minorHAnsi"/>
                <w:sz w:val="18"/>
              </w:rPr>
            </w:pPr>
            <w:r w:rsidRPr="003A57D9">
              <w:rPr>
                <w:rFonts w:asciiTheme="minorHAnsi" w:hAnsiTheme="minorHAnsi" w:cstheme="minorHAnsi"/>
                <w:sz w:val="18"/>
              </w:rPr>
              <w:t xml:space="preserve">Week 3 </w:t>
            </w:r>
          </w:p>
        </w:tc>
        <w:tc>
          <w:tcPr>
            <w:tcW w:w="1134" w:type="dxa"/>
            <w:shd w:val="clear" w:color="auto" w:fill="auto"/>
          </w:tcPr>
          <w:p w14:paraId="0761EDB9" w14:textId="77777777" w:rsidR="00C93E78" w:rsidRPr="003A57D9" w:rsidRDefault="00C93E78" w:rsidP="00C93E78">
            <w:pPr>
              <w:pStyle w:val="TableParagraph"/>
              <w:spacing w:before="10"/>
              <w:ind w:left="140"/>
              <w:rPr>
                <w:rFonts w:asciiTheme="minorHAnsi" w:hAnsiTheme="minorHAnsi" w:cstheme="minorHAnsi"/>
                <w:sz w:val="18"/>
              </w:rPr>
            </w:pPr>
            <w:r w:rsidRPr="003A57D9">
              <w:rPr>
                <w:rFonts w:asciiTheme="minorHAnsi" w:hAnsiTheme="minorHAnsi" w:cstheme="minorHAnsi"/>
                <w:sz w:val="18"/>
              </w:rPr>
              <w:t>Jan</w:t>
            </w:r>
            <w:r>
              <w:rPr>
                <w:rFonts w:asciiTheme="minorHAnsi" w:hAnsiTheme="minorHAnsi" w:cstheme="minorHAnsi"/>
                <w:sz w:val="18"/>
              </w:rPr>
              <w:t>.</w:t>
            </w:r>
            <w:r w:rsidRPr="003A57D9">
              <w:rPr>
                <w:rFonts w:asciiTheme="minorHAnsi" w:hAnsiTheme="minorHAnsi" w:cstheme="minorHAnsi"/>
                <w:sz w:val="18"/>
              </w:rPr>
              <w:t xml:space="preserve"> 2</w:t>
            </w:r>
            <w:r>
              <w:rPr>
                <w:rFonts w:asciiTheme="minorHAnsi" w:hAnsiTheme="minorHAnsi" w:cstheme="minorHAnsi"/>
                <w:sz w:val="18"/>
              </w:rPr>
              <w:t>3</w:t>
            </w:r>
          </w:p>
        </w:tc>
        <w:tc>
          <w:tcPr>
            <w:tcW w:w="3685" w:type="dxa"/>
            <w:shd w:val="clear" w:color="auto" w:fill="auto"/>
          </w:tcPr>
          <w:p w14:paraId="52E987A1" w14:textId="1F1A4CBC" w:rsidR="00C93E78" w:rsidRPr="003A57D9" w:rsidRDefault="00C93E78" w:rsidP="00C93E78">
            <w:pPr>
              <w:pStyle w:val="TableParagraph"/>
              <w:spacing w:before="10"/>
              <w:ind w:left="112"/>
              <w:rPr>
                <w:rFonts w:asciiTheme="minorHAnsi" w:hAnsiTheme="minorHAnsi" w:cstheme="minorHAnsi"/>
                <w:sz w:val="18"/>
              </w:rPr>
            </w:pPr>
            <w:r w:rsidRPr="003A57D9">
              <w:rPr>
                <w:rFonts w:asciiTheme="minorHAnsi" w:hAnsiTheme="minorHAnsi" w:cstheme="minorHAnsi"/>
                <w:sz w:val="18"/>
              </w:rPr>
              <w:t>Open class time</w:t>
            </w:r>
          </w:p>
        </w:tc>
        <w:tc>
          <w:tcPr>
            <w:tcW w:w="567" w:type="dxa"/>
          </w:tcPr>
          <w:p w14:paraId="640518E2" w14:textId="77777777" w:rsidR="00C93E78" w:rsidRPr="003A57D9" w:rsidRDefault="00C93E78" w:rsidP="00C93E78">
            <w:pPr>
              <w:pStyle w:val="TableParagraph"/>
              <w:spacing w:before="10"/>
              <w:ind w:left="112"/>
              <w:rPr>
                <w:rFonts w:asciiTheme="minorHAnsi" w:hAnsiTheme="minorHAnsi" w:cstheme="minorHAnsi"/>
                <w:sz w:val="18"/>
              </w:rPr>
            </w:pPr>
          </w:p>
        </w:tc>
        <w:tc>
          <w:tcPr>
            <w:tcW w:w="5103" w:type="dxa"/>
          </w:tcPr>
          <w:p w14:paraId="3298776F" w14:textId="36E83182" w:rsidR="00C93E78" w:rsidRPr="003A57D9" w:rsidRDefault="00C93E78" w:rsidP="00C93E78">
            <w:pPr>
              <w:pStyle w:val="TableParagraph"/>
              <w:spacing w:before="10"/>
              <w:ind w:left="112"/>
              <w:rPr>
                <w:rFonts w:asciiTheme="minorHAnsi" w:hAnsiTheme="minorHAnsi" w:cstheme="minorHAnsi"/>
                <w:sz w:val="18"/>
              </w:rPr>
            </w:pPr>
            <w:r w:rsidRPr="003A57D9">
              <w:rPr>
                <w:rFonts w:asciiTheme="minorHAnsi" w:hAnsiTheme="minorHAnsi" w:cstheme="minorHAnsi"/>
                <w:sz w:val="18"/>
              </w:rPr>
              <w:t>Open class time</w:t>
            </w:r>
            <w:r w:rsidR="0091569A">
              <w:rPr>
                <w:rFonts w:asciiTheme="minorHAnsi" w:hAnsiTheme="minorHAnsi" w:cstheme="minorHAnsi"/>
                <w:sz w:val="18"/>
              </w:rPr>
              <w:t xml:space="preserve"> </w:t>
            </w:r>
            <w:r w:rsidR="0091569A" w:rsidRPr="0091569A">
              <w:rPr>
                <w:rFonts w:asciiTheme="minorHAnsi" w:hAnsiTheme="minorHAnsi" w:cstheme="minorHAnsi"/>
                <w:i/>
                <w:sz w:val="18"/>
              </w:rPr>
              <w:t>(Dan not available in class)</w:t>
            </w:r>
          </w:p>
        </w:tc>
      </w:tr>
      <w:tr w:rsidR="00C93E78" w:rsidRPr="003A57D9" w14:paraId="6E9C477C" w14:textId="77777777" w:rsidTr="00C93E78">
        <w:trPr>
          <w:trHeight w:val="328"/>
        </w:trPr>
        <w:tc>
          <w:tcPr>
            <w:tcW w:w="1971" w:type="dxa"/>
          </w:tcPr>
          <w:p w14:paraId="6779BB29" w14:textId="77777777" w:rsidR="00C93E78" w:rsidRPr="003A57D9" w:rsidRDefault="00C93E78" w:rsidP="00C93E78">
            <w:pPr>
              <w:pStyle w:val="TableParagraph"/>
              <w:spacing w:before="8"/>
              <w:ind w:left="102"/>
              <w:rPr>
                <w:rFonts w:asciiTheme="minorHAnsi" w:hAnsiTheme="minorHAnsi" w:cstheme="minorHAnsi"/>
                <w:sz w:val="18"/>
              </w:rPr>
            </w:pPr>
            <w:r w:rsidRPr="003A57D9">
              <w:rPr>
                <w:rFonts w:asciiTheme="minorHAnsi" w:hAnsiTheme="minorHAnsi" w:cstheme="minorHAnsi"/>
                <w:sz w:val="18"/>
              </w:rPr>
              <w:t xml:space="preserve">Week 4 </w:t>
            </w:r>
          </w:p>
        </w:tc>
        <w:tc>
          <w:tcPr>
            <w:tcW w:w="1134" w:type="dxa"/>
            <w:shd w:val="clear" w:color="auto" w:fill="auto"/>
          </w:tcPr>
          <w:p w14:paraId="440E0795" w14:textId="77777777" w:rsidR="00C93E78" w:rsidRPr="003A57D9" w:rsidRDefault="00C93E78" w:rsidP="00C93E78">
            <w:pPr>
              <w:pStyle w:val="TableParagraph"/>
              <w:spacing w:before="8"/>
              <w:ind w:left="140"/>
              <w:rPr>
                <w:rFonts w:asciiTheme="minorHAnsi" w:hAnsiTheme="minorHAnsi" w:cstheme="minorHAnsi"/>
                <w:sz w:val="18"/>
              </w:rPr>
            </w:pPr>
            <w:r w:rsidRPr="003A57D9">
              <w:rPr>
                <w:rFonts w:asciiTheme="minorHAnsi" w:hAnsiTheme="minorHAnsi" w:cstheme="minorHAnsi"/>
                <w:sz w:val="18"/>
              </w:rPr>
              <w:t>Jan</w:t>
            </w:r>
            <w:r>
              <w:rPr>
                <w:rFonts w:asciiTheme="minorHAnsi" w:hAnsiTheme="minorHAnsi" w:cstheme="minorHAnsi"/>
                <w:sz w:val="18"/>
              </w:rPr>
              <w:t>.</w:t>
            </w:r>
            <w:r w:rsidRPr="003A57D9">
              <w:rPr>
                <w:rFonts w:asciiTheme="minorHAnsi" w:hAnsiTheme="minorHAnsi" w:cstheme="minorHAnsi"/>
                <w:sz w:val="18"/>
              </w:rPr>
              <w:t xml:space="preserve"> </w:t>
            </w:r>
            <w:r>
              <w:rPr>
                <w:rFonts w:asciiTheme="minorHAnsi" w:hAnsiTheme="minorHAnsi" w:cstheme="minorHAnsi"/>
                <w:sz w:val="18"/>
              </w:rPr>
              <w:t>30</w:t>
            </w:r>
          </w:p>
        </w:tc>
        <w:tc>
          <w:tcPr>
            <w:tcW w:w="3685" w:type="dxa"/>
            <w:shd w:val="clear" w:color="auto" w:fill="auto"/>
          </w:tcPr>
          <w:p w14:paraId="6945CA59" w14:textId="17127EC0" w:rsidR="00C93E78" w:rsidRPr="005356DB" w:rsidRDefault="00C93E78" w:rsidP="00C93E78">
            <w:pPr>
              <w:pStyle w:val="TableParagraph"/>
              <w:spacing w:before="8"/>
              <w:ind w:left="112"/>
              <w:rPr>
                <w:rFonts w:asciiTheme="minorHAnsi" w:hAnsiTheme="minorHAnsi" w:cstheme="minorHAnsi"/>
                <w:b/>
                <w:sz w:val="18"/>
              </w:rPr>
            </w:pPr>
            <w:r w:rsidRPr="003A57D9">
              <w:rPr>
                <w:rFonts w:asciiTheme="minorHAnsi" w:hAnsiTheme="minorHAnsi" w:cstheme="minorHAnsi"/>
                <w:sz w:val="18"/>
              </w:rPr>
              <w:t>Open class time</w:t>
            </w:r>
          </w:p>
        </w:tc>
        <w:tc>
          <w:tcPr>
            <w:tcW w:w="567" w:type="dxa"/>
          </w:tcPr>
          <w:p w14:paraId="3570B5C3" w14:textId="77777777" w:rsidR="00C93E78" w:rsidRPr="003A57D9" w:rsidRDefault="00C93E78" w:rsidP="00C93E78">
            <w:pPr>
              <w:pStyle w:val="TableParagraph"/>
              <w:spacing w:before="8"/>
              <w:ind w:left="112"/>
              <w:rPr>
                <w:rFonts w:asciiTheme="minorHAnsi" w:hAnsiTheme="minorHAnsi" w:cstheme="minorHAnsi"/>
                <w:sz w:val="18"/>
              </w:rPr>
            </w:pPr>
          </w:p>
        </w:tc>
        <w:tc>
          <w:tcPr>
            <w:tcW w:w="5103" w:type="dxa"/>
            <w:shd w:val="clear" w:color="auto" w:fill="C6D9F1" w:themeFill="text2" w:themeFillTint="33"/>
          </w:tcPr>
          <w:p w14:paraId="3FF9D63A" w14:textId="711A6CF9" w:rsidR="00C93E78" w:rsidRPr="003A57D9" w:rsidRDefault="00C93E78" w:rsidP="00C93E78">
            <w:pPr>
              <w:pStyle w:val="TableParagraph"/>
              <w:spacing w:before="8"/>
              <w:ind w:left="112"/>
              <w:rPr>
                <w:rFonts w:asciiTheme="minorHAnsi" w:hAnsiTheme="minorHAnsi" w:cstheme="minorHAnsi"/>
                <w:sz w:val="18"/>
              </w:rPr>
            </w:pPr>
            <w:r w:rsidRPr="005356DB">
              <w:rPr>
                <w:rFonts w:asciiTheme="minorHAnsi" w:hAnsiTheme="minorHAnsi" w:cstheme="minorHAnsi"/>
                <w:b/>
                <w:sz w:val="18"/>
              </w:rPr>
              <w:t>Preparing the report</w:t>
            </w:r>
          </w:p>
        </w:tc>
      </w:tr>
      <w:tr w:rsidR="00C93E78" w:rsidRPr="003A57D9" w14:paraId="68C35BA2" w14:textId="77777777" w:rsidTr="00C93E78">
        <w:trPr>
          <w:trHeight w:val="332"/>
        </w:trPr>
        <w:tc>
          <w:tcPr>
            <w:tcW w:w="1971" w:type="dxa"/>
          </w:tcPr>
          <w:p w14:paraId="7C6F46C5" w14:textId="77777777" w:rsidR="00C93E78" w:rsidRPr="003A57D9" w:rsidRDefault="00C93E78" w:rsidP="00C93E78">
            <w:pPr>
              <w:pStyle w:val="TableParagraph"/>
              <w:spacing w:before="10"/>
              <w:ind w:left="102"/>
              <w:rPr>
                <w:rFonts w:asciiTheme="minorHAnsi" w:hAnsiTheme="minorHAnsi" w:cstheme="minorHAnsi"/>
                <w:sz w:val="18"/>
              </w:rPr>
            </w:pPr>
            <w:r w:rsidRPr="003A57D9">
              <w:rPr>
                <w:rFonts w:asciiTheme="minorHAnsi" w:hAnsiTheme="minorHAnsi" w:cstheme="minorHAnsi"/>
                <w:sz w:val="18"/>
              </w:rPr>
              <w:t xml:space="preserve">Week 5 </w:t>
            </w:r>
          </w:p>
        </w:tc>
        <w:tc>
          <w:tcPr>
            <w:tcW w:w="1134" w:type="dxa"/>
            <w:shd w:val="clear" w:color="auto" w:fill="auto"/>
          </w:tcPr>
          <w:p w14:paraId="53FAF4F7" w14:textId="77777777" w:rsidR="00C93E78" w:rsidRPr="003A57D9" w:rsidRDefault="00C93E78" w:rsidP="00C93E78">
            <w:pPr>
              <w:pStyle w:val="TableParagraph"/>
              <w:spacing w:before="10"/>
              <w:ind w:left="140"/>
              <w:rPr>
                <w:rFonts w:asciiTheme="minorHAnsi" w:hAnsiTheme="minorHAnsi" w:cstheme="minorHAnsi"/>
                <w:sz w:val="18"/>
              </w:rPr>
            </w:pPr>
            <w:r w:rsidRPr="003A57D9">
              <w:rPr>
                <w:rFonts w:asciiTheme="minorHAnsi" w:hAnsiTheme="minorHAnsi" w:cstheme="minorHAnsi"/>
                <w:sz w:val="18"/>
              </w:rPr>
              <w:t>Feb</w:t>
            </w:r>
            <w:r>
              <w:rPr>
                <w:rFonts w:asciiTheme="minorHAnsi" w:hAnsiTheme="minorHAnsi" w:cstheme="minorHAnsi"/>
                <w:sz w:val="18"/>
              </w:rPr>
              <w:t>.</w:t>
            </w:r>
            <w:r w:rsidRPr="003A57D9">
              <w:rPr>
                <w:rFonts w:asciiTheme="minorHAnsi" w:hAnsiTheme="minorHAnsi" w:cstheme="minorHAnsi"/>
                <w:sz w:val="18"/>
              </w:rPr>
              <w:t xml:space="preserve"> </w:t>
            </w:r>
            <w:r>
              <w:rPr>
                <w:rFonts w:asciiTheme="minorHAnsi" w:hAnsiTheme="minorHAnsi" w:cstheme="minorHAnsi"/>
                <w:sz w:val="18"/>
              </w:rPr>
              <w:t>6</w:t>
            </w:r>
          </w:p>
        </w:tc>
        <w:tc>
          <w:tcPr>
            <w:tcW w:w="3685" w:type="dxa"/>
            <w:shd w:val="clear" w:color="auto" w:fill="auto"/>
          </w:tcPr>
          <w:p w14:paraId="5D949C3E" w14:textId="68709CB0" w:rsidR="00C93E78" w:rsidRPr="003A57D9" w:rsidRDefault="00C93E78" w:rsidP="00C93E78">
            <w:pPr>
              <w:pStyle w:val="TableParagraph"/>
              <w:spacing w:before="10"/>
              <w:ind w:left="112"/>
              <w:rPr>
                <w:rFonts w:asciiTheme="minorHAnsi" w:hAnsiTheme="minorHAnsi" w:cstheme="minorHAnsi"/>
                <w:sz w:val="18"/>
              </w:rPr>
            </w:pPr>
            <w:r w:rsidRPr="003A57D9">
              <w:rPr>
                <w:rFonts w:asciiTheme="minorHAnsi" w:hAnsiTheme="minorHAnsi" w:cstheme="minorHAnsi"/>
                <w:sz w:val="18"/>
              </w:rPr>
              <w:t>Open class time</w:t>
            </w:r>
          </w:p>
        </w:tc>
        <w:tc>
          <w:tcPr>
            <w:tcW w:w="567" w:type="dxa"/>
          </w:tcPr>
          <w:p w14:paraId="293AE1AC" w14:textId="77777777" w:rsidR="00C93E78" w:rsidRPr="003A57D9" w:rsidRDefault="00C93E78" w:rsidP="00C93E78">
            <w:pPr>
              <w:pStyle w:val="TableParagraph"/>
              <w:spacing w:before="10"/>
              <w:rPr>
                <w:rFonts w:asciiTheme="minorHAnsi" w:hAnsiTheme="minorHAnsi" w:cstheme="minorHAnsi"/>
                <w:sz w:val="18"/>
              </w:rPr>
            </w:pPr>
          </w:p>
        </w:tc>
        <w:tc>
          <w:tcPr>
            <w:tcW w:w="5103" w:type="dxa"/>
          </w:tcPr>
          <w:p w14:paraId="52F05395" w14:textId="168FB4AD" w:rsidR="00C93E78" w:rsidRPr="003A57D9" w:rsidRDefault="00C93E78" w:rsidP="00C93E78">
            <w:pPr>
              <w:pStyle w:val="TableParagraph"/>
              <w:spacing w:before="10"/>
              <w:ind w:left="112"/>
              <w:rPr>
                <w:rFonts w:asciiTheme="minorHAnsi" w:hAnsiTheme="minorHAnsi" w:cstheme="minorHAnsi"/>
                <w:sz w:val="18"/>
              </w:rPr>
            </w:pPr>
            <w:r w:rsidRPr="003A57D9">
              <w:rPr>
                <w:rFonts w:asciiTheme="minorHAnsi" w:hAnsiTheme="minorHAnsi" w:cstheme="minorHAnsi"/>
                <w:sz w:val="18"/>
              </w:rPr>
              <w:t>Open class time</w:t>
            </w:r>
            <w:r w:rsidR="0091569A">
              <w:rPr>
                <w:rFonts w:asciiTheme="minorHAnsi" w:hAnsiTheme="minorHAnsi" w:cstheme="minorHAnsi"/>
                <w:sz w:val="18"/>
              </w:rPr>
              <w:t xml:space="preserve"> </w:t>
            </w:r>
            <w:r w:rsidR="0091569A" w:rsidRPr="0091569A">
              <w:rPr>
                <w:rFonts w:asciiTheme="minorHAnsi" w:hAnsiTheme="minorHAnsi" w:cstheme="minorHAnsi"/>
                <w:i/>
                <w:sz w:val="18"/>
              </w:rPr>
              <w:t>(Dan not available in class)</w:t>
            </w:r>
          </w:p>
        </w:tc>
      </w:tr>
      <w:tr w:rsidR="00C93E78" w:rsidRPr="003A57D9" w14:paraId="2AFEA236" w14:textId="77777777" w:rsidTr="0091569A">
        <w:trPr>
          <w:trHeight w:val="445"/>
        </w:trPr>
        <w:tc>
          <w:tcPr>
            <w:tcW w:w="1971" w:type="dxa"/>
          </w:tcPr>
          <w:p w14:paraId="299F5442" w14:textId="77777777" w:rsidR="00C93E78" w:rsidRPr="003A57D9" w:rsidRDefault="00C93E78" w:rsidP="00C93E78">
            <w:pPr>
              <w:pStyle w:val="TableParagraph"/>
              <w:spacing w:before="116"/>
              <w:ind w:left="102"/>
              <w:rPr>
                <w:rFonts w:asciiTheme="minorHAnsi" w:hAnsiTheme="minorHAnsi" w:cstheme="minorHAnsi"/>
                <w:sz w:val="18"/>
              </w:rPr>
            </w:pPr>
            <w:r w:rsidRPr="003A57D9">
              <w:rPr>
                <w:rFonts w:asciiTheme="minorHAnsi" w:hAnsiTheme="minorHAnsi" w:cstheme="minorHAnsi"/>
                <w:sz w:val="18"/>
              </w:rPr>
              <w:t xml:space="preserve">Week 6 </w:t>
            </w:r>
          </w:p>
        </w:tc>
        <w:tc>
          <w:tcPr>
            <w:tcW w:w="1134" w:type="dxa"/>
            <w:shd w:val="clear" w:color="auto" w:fill="auto"/>
          </w:tcPr>
          <w:p w14:paraId="60702BDC" w14:textId="77777777" w:rsidR="00C93E78" w:rsidRPr="00A11411" w:rsidRDefault="00C93E78" w:rsidP="00C93E78">
            <w:pPr>
              <w:pStyle w:val="TableParagraph"/>
              <w:spacing w:before="111"/>
              <w:ind w:left="140"/>
              <w:rPr>
                <w:rFonts w:asciiTheme="minorHAnsi" w:hAnsiTheme="minorHAnsi" w:cstheme="minorHAnsi"/>
                <w:b/>
                <w:color w:val="000000"/>
                <w:sz w:val="18"/>
                <w:szCs w:val="18"/>
              </w:rPr>
            </w:pPr>
            <w:r w:rsidRPr="003A57D9">
              <w:rPr>
                <w:rFonts w:asciiTheme="minorHAnsi" w:hAnsiTheme="minorHAnsi" w:cstheme="minorHAnsi"/>
                <w:sz w:val="18"/>
              </w:rPr>
              <w:t>Feb</w:t>
            </w:r>
            <w:r>
              <w:rPr>
                <w:rFonts w:asciiTheme="minorHAnsi" w:hAnsiTheme="minorHAnsi" w:cstheme="minorHAnsi"/>
                <w:sz w:val="18"/>
              </w:rPr>
              <w:t>.</w:t>
            </w:r>
            <w:r w:rsidRPr="003A57D9">
              <w:rPr>
                <w:rFonts w:asciiTheme="minorHAnsi" w:hAnsiTheme="minorHAnsi" w:cstheme="minorHAnsi"/>
                <w:sz w:val="18"/>
              </w:rPr>
              <w:t xml:space="preserve"> 1</w:t>
            </w:r>
            <w:r>
              <w:rPr>
                <w:rFonts w:asciiTheme="minorHAnsi" w:hAnsiTheme="minorHAnsi" w:cstheme="minorHAnsi"/>
                <w:sz w:val="18"/>
              </w:rPr>
              <w:t>3</w:t>
            </w:r>
          </w:p>
        </w:tc>
        <w:tc>
          <w:tcPr>
            <w:tcW w:w="3685" w:type="dxa"/>
            <w:shd w:val="clear" w:color="auto" w:fill="auto"/>
          </w:tcPr>
          <w:p w14:paraId="4A4F867D" w14:textId="5528B5ED" w:rsidR="00C93E78" w:rsidRPr="005356DB" w:rsidRDefault="00C93E78" w:rsidP="00C93E78">
            <w:pPr>
              <w:pStyle w:val="TableParagraph"/>
              <w:spacing w:before="111"/>
              <w:ind w:left="112"/>
              <w:rPr>
                <w:rFonts w:asciiTheme="minorHAnsi" w:hAnsiTheme="minorHAnsi" w:cstheme="minorHAnsi"/>
                <w:b/>
                <w:sz w:val="18"/>
              </w:rPr>
            </w:pPr>
            <w:r w:rsidRPr="003A57D9">
              <w:rPr>
                <w:rFonts w:asciiTheme="minorHAnsi" w:hAnsiTheme="minorHAnsi" w:cstheme="minorHAnsi"/>
                <w:sz w:val="18"/>
              </w:rPr>
              <w:t>Open class time</w:t>
            </w:r>
          </w:p>
        </w:tc>
        <w:tc>
          <w:tcPr>
            <w:tcW w:w="567" w:type="dxa"/>
          </w:tcPr>
          <w:p w14:paraId="67E75501" w14:textId="77777777" w:rsidR="00C93E78" w:rsidRPr="003A57D9" w:rsidRDefault="00C93E78" w:rsidP="00C93E78">
            <w:pPr>
              <w:pStyle w:val="TableParagraph"/>
              <w:spacing w:before="111"/>
              <w:rPr>
                <w:rFonts w:asciiTheme="minorHAnsi" w:hAnsiTheme="minorHAnsi" w:cstheme="minorHAnsi"/>
                <w:sz w:val="18"/>
              </w:rPr>
            </w:pPr>
          </w:p>
        </w:tc>
        <w:tc>
          <w:tcPr>
            <w:tcW w:w="5103" w:type="dxa"/>
            <w:tcBorders>
              <w:bottom w:val="single" w:sz="8" w:space="0" w:color="000000"/>
            </w:tcBorders>
            <w:shd w:val="clear" w:color="auto" w:fill="C6D9F1" w:themeFill="text2" w:themeFillTint="33"/>
          </w:tcPr>
          <w:p w14:paraId="30B50146" w14:textId="0299124C" w:rsidR="00C93E78" w:rsidRPr="003A57D9" w:rsidRDefault="00C93E78" w:rsidP="00C93E78">
            <w:pPr>
              <w:pStyle w:val="TableParagraph"/>
              <w:spacing w:before="111"/>
              <w:ind w:left="112"/>
              <w:rPr>
                <w:rFonts w:asciiTheme="minorHAnsi" w:hAnsiTheme="minorHAnsi" w:cstheme="minorHAnsi"/>
                <w:b/>
                <w:sz w:val="18"/>
              </w:rPr>
            </w:pPr>
            <w:r w:rsidRPr="005356DB">
              <w:rPr>
                <w:rFonts w:asciiTheme="minorHAnsi" w:hAnsiTheme="minorHAnsi" w:cstheme="minorHAnsi"/>
                <w:b/>
                <w:sz w:val="18"/>
              </w:rPr>
              <w:t>How to prepare an effective poster</w:t>
            </w:r>
          </w:p>
        </w:tc>
      </w:tr>
      <w:tr w:rsidR="00C93E78" w:rsidRPr="003A57D9" w14:paraId="167ACDC3" w14:textId="77777777" w:rsidTr="00C93E78">
        <w:trPr>
          <w:trHeight w:val="327"/>
        </w:trPr>
        <w:tc>
          <w:tcPr>
            <w:tcW w:w="1971" w:type="dxa"/>
          </w:tcPr>
          <w:p w14:paraId="05A1CBE9" w14:textId="77777777" w:rsidR="00C93E78" w:rsidRPr="00C93E78" w:rsidRDefault="00C93E78" w:rsidP="00C93E78">
            <w:pPr>
              <w:pStyle w:val="TableParagraph"/>
              <w:spacing w:before="8"/>
              <w:ind w:left="102"/>
              <w:rPr>
                <w:rFonts w:asciiTheme="minorHAnsi" w:hAnsiTheme="minorHAnsi" w:cstheme="minorHAnsi"/>
                <w:b/>
                <w:sz w:val="18"/>
              </w:rPr>
            </w:pPr>
            <w:r w:rsidRPr="00C93E78">
              <w:rPr>
                <w:rFonts w:asciiTheme="minorHAnsi" w:hAnsiTheme="minorHAnsi" w:cstheme="minorHAnsi"/>
                <w:b/>
                <w:sz w:val="18"/>
              </w:rPr>
              <w:t xml:space="preserve">Reading Week </w:t>
            </w:r>
          </w:p>
        </w:tc>
        <w:tc>
          <w:tcPr>
            <w:tcW w:w="1134" w:type="dxa"/>
            <w:shd w:val="clear" w:color="auto" w:fill="auto"/>
          </w:tcPr>
          <w:p w14:paraId="2B185867" w14:textId="77777777" w:rsidR="00C93E78" w:rsidRPr="005965CE" w:rsidRDefault="00C93E78" w:rsidP="00C93E78">
            <w:pPr>
              <w:pStyle w:val="TableParagraph"/>
              <w:spacing w:before="3"/>
              <w:ind w:left="140"/>
              <w:rPr>
                <w:rFonts w:asciiTheme="minorHAnsi" w:hAnsiTheme="minorHAnsi" w:cstheme="minorHAnsi"/>
                <w:sz w:val="18"/>
              </w:rPr>
            </w:pPr>
            <w:r w:rsidRPr="005965CE">
              <w:rPr>
                <w:rFonts w:asciiTheme="minorHAnsi" w:hAnsiTheme="minorHAnsi" w:cstheme="minorHAnsi"/>
                <w:sz w:val="18"/>
              </w:rPr>
              <w:t xml:space="preserve">Feb. </w:t>
            </w:r>
            <w:r>
              <w:rPr>
                <w:rFonts w:asciiTheme="minorHAnsi" w:hAnsiTheme="minorHAnsi" w:cstheme="minorHAnsi"/>
                <w:sz w:val="18"/>
              </w:rPr>
              <w:t>20</w:t>
            </w:r>
          </w:p>
        </w:tc>
        <w:tc>
          <w:tcPr>
            <w:tcW w:w="3685" w:type="dxa"/>
            <w:tcBorders>
              <w:right w:val="nil"/>
            </w:tcBorders>
            <w:shd w:val="clear" w:color="auto" w:fill="auto"/>
          </w:tcPr>
          <w:p w14:paraId="60042814" w14:textId="20586127" w:rsidR="00C93E78" w:rsidRPr="003A57D9" w:rsidRDefault="00C93E78" w:rsidP="00C93E78">
            <w:pPr>
              <w:pStyle w:val="TableParagraph"/>
              <w:spacing w:before="3"/>
              <w:ind w:left="1752"/>
              <w:rPr>
                <w:rFonts w:asciiTheme="minorHAnsi" w:hAnsiTheme="minorHAnsi" w:cstheme="minorHAnsi"/>
                <w:b/>
                <w:sz w:val="18"/>
              </w:rPr>
            </w:pPr>
            <w:r w:rsidRPr="003A57D9">
              <w:rPr>
                <w:rFonts w:asciiTheme="minorHAnsi" w:hAnsiTheme="minorHAnsi" w:cstheme="minorHAnsi"/>
                <w:b/>
                <w:sz w:val="18"/>
              </w:rPr>
              <w:t>Reading week</w:t>
            </w:r>
          </w:p>
        </w:tc>
        <w:tc>
          <w:tcPr>
            <w:tcW w:w="567" w:type="dxa"/>
            <w:vAlign w:val="center"/>
          </w:tcPr>
          <w:p w14:paraId="1A827E1B" w14:textId="77777777" w:rsidR="00C93E78" w:rsidRPr="005965CE" w:rsidRDefault="00C93E78" w:rsidP="00C93E78">
            <w:pPr>
              <w:pStyle w:val="TableParagraph"/>
              <w:spacing w:before="111"/>
              <w:rPr>
                <w:rFonts w:asciiTheme="minorHAnsi" w:hAnsiTheme="minorHAnsi" w:cstheme="minorHAnsi"/>
                <w:sz w:val="18"/>
              </w:rPr>
            </w:pPr>
          </w:p>
        </w:tc>
        <w:tc>
          <w:tcPr>
            <w:tcW w:w="5103" w:type="dxa"/>
            <w:tcBorders>
              <w:right w:val="single" w:sz="4" w:space="0" w:color="auto"/>
            </w:tcBorders>
          </w:tcPr>
          <w:p w14:paraId="1B2C886F" w14:textId="002C80C0" w:rsidR="00C93E78" w:rsidRPr="003A57D9" w:rsidRDefault="00C93E78" w:rsidP="00C93E78">
            <w:pPr>
              <w:pStyle w:val="TableParagraph"/>
              <w:spacing w:before="3"/>
              <w:ind w:left="142"/>
              <w:jc w:val="center"/>
              <w:rPr>
                <w:rFonts w:asciiTheme="minorHAnsi" w:hAnsiTheme="minorHAnsi" w:cstheme="minorHAnsi"/>
                <w:b/>
                <w:sz w:val="18"/>
              </w:rPr>
            </w:pPr>
            <w:r w:rsidRPr="003A57D9">
              <w:rPr>
                <w:rFonts w:asciiTheme="minorHAnsi" w:hAnsiTheme="minorHAnsi" w:cstheme="minorHAnsi"/>
                <w:b/>
                <w:sz w:val="18"/>
              </w:rPr>
              <w:t xml:space="preserve">Reading </w:t>
            </w:r>
            <w:r>
              <w:rPr>
                <w:rFonts w:asciiTheme="minorHAnsi" w:hAnsiTheme="minorHAnsi" w:cstheme="minorHAnsi"/>
                <w:b/>
                <w:sz w:val="18"/>
              </w:rPr>
              <w:t>W</w:t>
            </w:r>
            <w:r w:rsidRPr="003A57D9">
              <w:rPr>
                <w:rFonts w:asciiTheme="minorHAnsi" w:hAnsiTheme="minorHAnsi" w:cstheme="minorHAnsi"/>
                <w:b/>
                <w:sz w:val="18"/>
              </w:rPr>
              <w:t>eek</w:t>
            </w:r>
          </w:p>
        </w:tc>
      </w:tr>
      <w:tr w:rsidR="00C93E78" w:rsidRPr="003A57D9" w14:paraId="1AE3B6F0" w14:textId="77777777" w:rsidTr="00C93E78">
        <w:trPr>
          <w:trHeight w:val="333"/>
        </w:trPr>
        <w:tc>
          <w:tcPr>
            <w:tcW w:w="1971" w:type="dxa"/>
          </w:tcPr>
          <w:p w14:paraId="0034779A" w14:textId="77777777" w:rsidR="00C93E78" w:rsidRPr="003A57D9" w:rsidRDefault="00C93E78" w:rsidP="00C93E78">
            <w:pPr>
              <w:pStyle w:val="TableParagraph"/>
              <w:spacing w:before="11"/>
              <w:ind w:left="102"/>
              <w:rPr>
                <w:rFonts w:asciiTheme="minorHAnsi" w:hAnsiTheme="minorHAnsi" w:cstheme="minorHAnsi"/>
                <w:sz w:val="18"/>
              </w:rPr>
            </w:pPr>
            <w:r w:rsidRPr="003A57D9">
              <w:rPr>
                <w:rFonts w:asciiTheme="minorHAnsi" w:hAnsiTheme="minorHAnsi" w:cstheme="minorHAnsi"/>
                <w:sz w:val="18"/>
              </w:rPr>
              <w:t xml:space="preserve">Week 7 </w:t>
            </w:r>
          </w:p>
        </w:tc>
        <w:tc>
          <w:tcPr>
            <w:tcW w:w="1134" w:type="dxa"/>
            <w:shd w:val="clear" w:color="auto" w:fill="auto"/>
          </w:tcPr>
          <w:p w14:paraId="77DD068A" w14:textId="77777777" w:rsidR="00C93E78" w:rsidRPr="003A57D9" w:rsidRDefault="00C93E78" w:rsidP="00C93E78">
            <w:pPr>
              <w:pStyle w:val="TableParagraph"/>
              <w:spacing w:before="11"/>
              <w:ind w:left="140"/>
              <w:rPr>
                <w:rFonts w:asciiTheme="minorHAnsi" w:hAnsiTheme="minorHAnsi" w:cstheme="minorHAnsi"/>
                <w:sz w:val="18"/>
              </w:rPr>
            </w:pPr>
            <w:r w:rsidRPr="003A57D9">
              <w:rPr>
                <w:rFonts w:asciiTheme="minorHAnsi" w:hAnsiTheme="minorHAnsi" w:cstheme="minorHAnsi"/>
                <w:sz w:val="18"/>
              </w:rPr>
              <w:t>Feb 2</w:t>
            </w:r>
            <w:r>
              <w:rPr>
                <w:rFonts w:asciiTheme="minorHAnsi" w:hAnsiTheme="minorHAnsi" w:cstheme="minorHAnsi"/>
                <w:sz w:val="18"/>
              </w:rPr>
              <w:t>7</w:t>
            </w:r>
          </w:p>
        </w:tc>
        <w:tc>
          <w:tcPr>
            <w:tcW w:w="3685" w:type="dxa"/>
            <w:shd w:val="clear" w:color="auto" w:fill="auto"/>
          </w:tcPr>
          <w:p w14:paraId="7550D3CB" w14:textId="38FA8BC8" w:rsidR="00C93E78" w:rsidRPr="003A57D9" w:rsidRDefault="00C93E78" w:rsidP="00C93E78">
            <w:pPr>
              <w:pStyle w:val="TableParagraph"/>
              <w:spacing w:before="11"/>
              <w:ind w:left="112"/>
              <w:rPr>
                <w:rFonts w:asciiTheme="minorHAnsi" w:hAnsiTheme="minorHAnsi" w:cstheme="minorHAnsi"/>
                <w:sz w:val="18"/>
              </w:rPr>
            </w:pPr>
            <w:r w:rsidRPr="003A57D9">
              <w:rPr>
                <w:rFonts w:asciiTheme="minorHAnsi" w:hAnsiTheme="minorHAnsi" w:cstheme="minorHAnsi"/>
                <w:sz w:val="18"/>
              </w:rPr>
              <w:t>Open class time</w:t>
            </w:r>
          </w:p>
        </w:tc>
        <w:tc>
          <w:tcPr>
            <w:tcW w:w="567" w:type="dxa"/>
          </w:tcPr>
          <w:p w14:paraId="38D9FE1E" w14:textId="77777777" w:rsidR="00C93E78" w:rsidRPr="003A57D9" w:rsidRDefault="00C93E78" w:rsidP="00C93E78">
            <w:pPr>
              <w:pStyle w:val="TableParagraph"/>
              <w:spacing w:before="11"/>
              <w:ind w:left="112"/>
              <w:rPr>
                <w:rFonts w:asciiTheme="minorHAnsi" w:hAnsiTheme="minorHAnsi" w:cstheme="minorHAnsi"/>
                <w:sz w:val="18"/>
              </w:rPr>
            </w:pPr>
          </w:p>
        </w:tc>
        <w:tc>
          <w:tcPr>
            <w:tcW w:w="5103" w:type="dxa"/>
          </w:tcPr>
          <w:p w14:paraId="1DF6A9FB" w14:textId="52AD26E1" w:rsidR="00C93E78" w:rsidRPr="003A57D9" w:rsidRDefault="00C93E78" w:rsidP="00C93E78">
            <w:pPr>
              <w:pStyle w:val="TableParagraph"/>
              <w:spacing w:before="11"/>
              <w:ind w:left="112"/>
              <w:rPr>
                <w:rFonts w:asciiTheme="minorHAnsi" w:hAnsiTheme="minorHAnsi" w:cstheme="minorHAnsi"/>
                <w:sz w:val="18"/>
              </w:rPr>
            </w:pPr>
            <w:r w:rsidRPr="003A57D9">
              <w:rPr>
                <w:rFonts w:asciiTheme="minorHAnsi" w:hAnsiTheme="minorHAnsi" w:cstheme="minorHAnsi"/>
                <w:sz w:val="18"/>
              </w:rPr>
              <w:t>Open class time</w:t>
            </w:r>
            <w:r w:rsidR="0091569A">
              <w:rPr>
                <w:rFonts w:asciiTheme="minorHAnsi" w:hAnsiTheme="minorHAnsi" w:cstheme="minorHAnsi"/>
                <w:sz w:val="18"/>
              </w:rPr>
              <w:t xml:space="preserve"> </w:t>
            </w:r>
            <w:r w:rsidR="0091569A" w:rsidRPr="0091569A">
              <w:rPr>
                <w:rFonts w:asciiTheme="minorHAnsi" w:hAnsiTheme="minorHAnsi" w:cstheme="minorHAnsi"/>
                <w:i/>
                <w:sz w:val="18"/>
              </w:rPr>
              <w:t>(Dan not available in class)</w:t>
            </w:r>
          </w:p>
        </w:tc>
      </w:tr>
      <w:tr w:rsidR="00C93E78" w:rsidRPr="003A57D9" w14:paraId="08D6D861" w14:textId="77777777" w:rsidTr="00C93E78">
        <w:trPr>
          <w:trHeight w:val="327"/>
        </w:trPr>
        <w:tc>
          <w:tcPr>
            <w:tcW w:w="1971" w:type="dxa"/>
          </w:tcPr>
          <w:p w14:paraId="2CEDC3DF" w14:textId="77777777" w:rsidR="00C93E78" w:rsidRPr="003A57D9" w:rsidRDefault="00C93E78" w:rsidP="00C93E78">
            <w:pPr>
              <w:pStyle w:val="TableParagraph"/>
              <w:spacing w:before="10"/>
              <w:ind w:left="102"/>
              <w:rPr>
                <w:rFonts w:asciiTheme="minorHAnsi" w:hAnsiTheme="minorHAnsi" w:cstheme="minorHAnsi"/>
                <w:sz w:val="18"/>
              </w:rPr>
            </w:pPr>
            <w:r w:rsidRPr="003A57D9">
              <w:rPr>
                <w:rFonts w:asciiTheme="minorHAnsi" w:hAnsiTheme="minorHAnsi" w:cstheme="minorHAnsi"/>
                <w:sz w:val="18"/>
              </w:rPr>
              <w:t>Week 8</w:t>
            </w:r>
            <w:r>
              <w:rPr>
                <w:rFonts w:asciiTheme="minorHAnsi" w:hAnsiTheme="minorHAnsi" w:cstheme="minorHAnsi"/>
                <w:sz w:val="18"/>
              </w:rPr>
              <w:t xml:space="preserve"> </w:t>
            </w:r>
          </w:p>
        </w:tc>
        <w:tc>
          <w:tcPr>
            <w:tcW w:w="1134" w:type="dxa"/>
            <w:shd w:val="clear" w:color="auto" w:fill="auto"/>
          </w:tcPr>
          <w:p w14:paraId="387FFBB5" w14:textId="77777777" w:rsidR="00C93E78" w:rsidRPr="00A11411" w:rsidRDefault="00C93E78" w:rsidP="00C93E78">
            <w:pPr>
              <w:pStyle w:val="TableParagraph"/>
              <w:spacing w:before="6"/>
              <w:ind w:left="140"/>
              <w:rPr>
                <w:rFonts w:asciiTheme="minorHAnsi" w:hAnsiTheme="minorHAnsi" w:cstheme="minorHAnsi"/>
                <w:b/>
                <w:color w:val="000000"/>
                <w:sz w:val="18"/>
                <w:szCs w:val="18"/>
              </w:rPr>
            </w:pPr>
            <w:r w:rsidRPr="003A57D9">
              <w:rPr>
                <w:rFonts w:asciiTheme="minorHAnsi" w:hAnsiTheme="minorHAnsi" w:cstheme="minorHAnsi"/>
                <w:sz w:val="18"/>
              </w:rPr>
              <w:t>Mar</w:t>
            </w:r>
            <w:r>
              <w:rPr>
                <w:rFonts w:asciiTheme="minorHAnsi" w:hAnsiTheme="minorHAnsi" w:cstheme="minorHAnsi"/>
                <w:sz w:val="18"/>
              </w:rPr>
              <w:t>.</w:t>
            </w:r>
            <w:r w:rsidRPr="003A57D9">
              <w:rPr>
                <w:rFonts w:asciiTheme="minorHAnsi" w:hAnsiTheme="minorHAnsi" w:cstheme="minorHAnsi"/>
                <w:sz w:val="18"/>
              </w:rPr>
              <w:t xml:space="preserve"> </w:t>
            </w:r>
            <w:r>
              <w:rPr>
                <w:rFonts w:asciiTheme="minorHAnsi" w:hAnsiTheme="minorHAnsi" w:cstheme="minorHAnsi"/>
                <w:sz w:val="18"/>
              </w:rPr>
              <w:t>5</w:t>
            </w:r>
          </w:p>
        </w:tc>
        <w:tc>
          <w:tcPr>
            <w:tcW w:w="3685" w:type="dxa"/>
            <w:shd w:val="clear" w:color="auto" w:fill="auto"/>
          </w:tcPr>
          <w:p w14:paraId="20E8235A" w14:textId="3EA64D04" w:rsidR="00C93E78" w:rsidRPr="003A57D9" w:rsidRDefault="00C93E78" w:rsidP="00C93E78">
            <w:pPr>
              <w:pStyle w:val="TableParagraph"/>
              <w:spacing w:before="6"/>
              <w:ind w:left="138"/>
              <w:rPr>
                <w:rFonts w:asciiTheme="minorHAnsi" w:hAnsiTheme="minorHAnsi" w:cstheme="minorHAnsi"/>
                <w:b/>
                <w:sz w:val="18"/>
              </w:rPr>
            </w:pPr>
            <w:r w:rsidRPr="003A57D9">
              <w:rPr>
                <w:rFonts w:asciiTheme="minorHAnsi" w:hAnsiTheme="minorHAnsi" w:cstheme="minorHAnsi"/>
                <w:sz w:val="18"/>
              </w:rPr>
              <w:t>Open class time</w:t>
            </w:r>
          </w:p>
        </w:tc>
        <w:tc>
          <w:tcPr>
            <w:tcW w:w="567" w:type="dxa"/>
          </w:tcPr>
          <w:p w14:paraId="04A0E9F3" w14:textId="77777777" w:rsidR="00C93E78" w:rsidRPr="003A57D9" w:rsidRDefault="00C93E78" w:rsidP="00C93E78">
            <w:pPr>
              <w:pStyle w:val="TableParagraph"/>
              <w:spacing w:before="6"/>
              <w:rPr>
                <w:rFonts w:asciiTheme="minorHAnsi" w:hAnsiTheme="minorHAnsi" w:cstheme="minorHAnsi"/>
                <w:sz w:val="18"/>
              </w:rPr>
            </w:pPr>
          </w:p>
        </w:tc>
        <w:tc>
          <w:tcPr>
            <w:tcW w:w="5103" w:type="dxa"/>
            <w:shd w:val="clear" w:color="auto" w:fill="C6D9F1" w:themeFill="text2" w:themeFillTint="33"/>
          </w:tcPr>
          <w:p w14:paraId="2C3BAFDF" w14:textId="100A0B31" w:rsidR="00C93E78" w:rsidRPr="003A57D9" w:rsidRDefault="00C93E78" w:rsidP="00C93E78">
            <w:pPr>
              <w:pStyle w:val="TableParagraph"/>
              <w:spacing w:before="6"/>
              <w:ind w:left="112"/>
              <w:rPr>
                <w:rFonts w:asciiTheme="minorHAnsi" w:hAnsiTheme="minorHAnsi" w:cstheme="minorHAnsi"/>
                <w:b/>
                <w:sz w:val="18"/>
              </w:rPr>
            </w:pPr>
            <w:r w:rsidRPr="005965CE">
              <w:rPr>
                <w:rFonts w:asciiTheme="minorHAnsi" w:hAnsiTheme="minorHAnsi" w:cstheme="minorHAnsi"/>
                <w:sz w:val="18"/>
              </w:rPr>
              <w:t>H</w:t>
            </w:r>
            <w:r w:rsidRPr="005356DB">
              <w:rPr>
                <w:rFonts w:asciiTheme="minorHAnsi" w:hAnsiTheme="minorHAnsi" w:cstheme="minorHAnsi"/>
                <w:b/>
                <w:sz w:val="18"/>
              </w:rPr>
              <w:t>ow to present a poster</w:t>
            </w:r>
          </w:p>
        </w:tc>
      </w:tr>
      <w:tr w:rsidR="00C93E78" w:rsidRPr="003A57D9" w14:paraId="52027D9D" w14:textId="77777777" w:rsidTr="00C93E78">
        <w:trPr>
          <w:trHeight w:val="330"/>
        </w:trPr>
        <w:tc>
          <w:tcPr>
            <w:tcW w:w="1971" w:type="dxa"/>
          </w:tcPr>
          <w:p w14:paraId="3537B6F6" w14:textId="77777777" w:rsidR="00C93E78" w:rsidRPr="003A57D9" w:rsidRDefault="00C93E78" w:rsidP="00C93E78">
            <w:pPr>
              <w:pStyle w:val="TableParagraph"/>
              <w:spacing w:before="10"/>
              <w:ind w:left="102"/>
              <w:rPr>
                <w:rFonts w:asciiTheme="minorHAnsi" w:hAnsiTheme="minorHAnsi" w:cstheme="minorHAnsi"/>
                <w:sz w:val="18"/>
              </w:rPr>
            </w:pPr>
            <w:r w:rsidRPr="003A57D9">
              <w:rPr>
                <w:rFonts w:asciiTheme="minorHAnsi" w:hAnsiTheme="minorHAnsi" w:cstheme="minorHAnsi"/>
                <w:sz w:val="18"/>
              </w:rPr>
              <w:t xml:space="preserve">Week 9 </w:t>
            </w:r>
          </w:p>
        </w:tc>
        <w:tc>
          <w:tcPr>
            <w:tcW w:w="1134" w:type="dxa"/>
            <w:shd w:val="clear" w:color="auto" w:fill="auto"/>
          </w:tcPr>
          <w:p w14:paraId="3572DE46" w14:textId="77777777" w:rsidR="00C93E78" w:rsidRPr="003A57D9" w:rsidRDefault="00C93E78" w:rsidP="00C93E78">
            <w:pPr>
              <w:pStyle w:val="TableParagraph"/>
              <w:spacing w:before="10"/>
              <w:ind w:left="140"/>
              <w:rPr>
                <w:rFonts w:asciiTheme="minorHAnsi" w:hAnsiTheme="minorHAnsi" w:cstheme="minorHAnsi"/>
                <w:sz w:val="18"/>
              </w:rPr>
            </w:pPr>
            <w:r w:rsidRPr="003A57D9">
              <w:rPr>
                <w:rFonts w:asciiTheme="minorHAnsi" w:hAnsiTheme="minorHAnsi" w:cstheme="minorHAnsi"/>
                <w:sz w:val="18"/>
              </w:rPr>
              <w:t>Mar</w:t>
            </w:r>
            <w:r>
              <w:rPr>
                <w:rFonts w:asciiTheme="minorHAnsi" w:hAnsiTheme="minorHAnsi" w:cstheme="minorHAnsi"/>
                <w:sz w:val="18"/>
              </w:rPr>
              <w:t>.</w:t>
            </w:r>
            <w:r w:rsidRPr="003A57D9">
              <w:rPr>
                <w:rFonts w:asciiTheme="minorHAnsi" w:hAnsiTheme="minorHAnsi" w:cstheme="minorHAnsi"/>
                <w:sz w:val="18"/>
              </w:rPr>
              <w:t xml:space="preserve"> 1</w:t>
            </w:r>
            <w:r>
              <w:rPr>
                <w:rFonts w:asciiTheme="minorHAnsi" w:hAnsiTheme="minorHAnsi" w:cstheme="minorHAnsi"/>
                <w:sz w:val="18"/>
              </w:rPr>
              <w:t>2</w:t>
            </w:r>
          </w:p>
        </w:tc>
        <w:tc>
          <w:tcPr>
            <w:tcW w:w="3685" w:type="dxa"/>
            <w:shd w:val="clear" w:color="auto" w:fill="auto"/>
          </w:tcPr>
          <w:p w14:paraId="12C5F448" w14:textId="5952C117" w:rsidR="00C93E78" w:rsidRPr="003A57D9" w:rsidRDefault="00C93E78" w:rsidP="00C93E78">
            <w:pPr>
              <w:pStyle w:val="TableParagraph"/>
              <w:spacing w:before="10"/>
              <w:ind w:left="112"/>
              <w:rPr>
                <w:rFonts w:asciiTheme="minorHAnsi" w:hAnsiTheme="minorHAnsi" w:cstheme="minorHAnsi"/>
                <w:sz w:val="18"/>
              </w:rPr>
            </w:pPr>
            <w:r w:rsidRPr="003A57D9">
              <w:rPr>
                <w:rFonts w:asciiTheme="minorHAnsi" w:hAnsiTheme="minorHAnsi" w:cstheme="minorHAnsi"/>
                <w:sz w:val="18"/>
              </w:rPr>
              <w:t>Open class time</w:t>
            </w:r>
          </w:p>
        </w:tc>
        <w:tc>
          <w:tcPr>
            <w:tcW w:w="567" w:type="dxa"/>
          </w:tcPr>
          <w:p w14:paraId="4F392142" w14:textId="77777777" w:rsidR="00C93E78" w:rsidRPr="003A57D9" w:rsidRDefault="00C93E78" w:rsidP="00C93E78">
            <w:pPr>
              <w:pStyle w:val="TableParagraph"/>
              <w:spacing w:before="10"/>
              <w:rPr>
                <w:rFonts w:asciiTheme="minorHAnsi" w:hAnsiTheme="minorHAnsi" w:cstheme="minorHAnsi"/>
                <w:sz w:val="18"/>
              </w:rPr>
            </w:pPr>
          </w:p>
        </w:tc>
        <w:tc>
          <w:tcPr>
            <w:tcW w:w="5103" w:type="dxa"/>
          </w:tcPr>
          <w:p w14:paraId="5DBDB62B" w14:textId="7D8BE2D2" w:rsidR="00C93E78" w:rsidRPr="003A57D9" w:rsidRDefault="00C93E78" w:rsidP="00C93E78">
            <w:pPr>
              <w:pStyle w:val="TableParagraph"/>
              <w:spacing w:before="10"/>
              <w:ind w:left="112"/>
              <w:rPr>
                <w:rFonts w:asciiTheme="minorHAnsi" w:hAnsiTheme="minorHAnsi" w:cstheme="minorHAnsi"/>
                <w:sz w:val="18"/>
              </w:rPr>
            </w:pPr>
            <w:r w:rsidRPr="003A57D9">
              <w:rPr>
                <w:rFonts w:asciiTheme="minorHAnsi" w:hAnsiTheme="minorHAnsi" w:cstheme="minorHAnsi"/>
                <w:sz w:val="18"/>
              </w:rPr>
              <w:t>Open class time</w:t>
            </w:r>
            <w:r w:rsidR="0091569A">
              <w:rPr>
                <w:rFonts w:asciiTheme="minorHAnsi" w:hAnsiTheme="minorHAnsi" w:cstheme="minorHAnsi"/>
                <w:sz w:val="18"/>
              </w:rPr>
              <w:t xml:space="preserve"> </w:t>
            </w:r>
            <w:r w:rsidR="0091569A" w:rsidRPr="0091569A">
              <w:rPr>
                <w:rFonts w:asciiTheme="minorHAnsi" w:hAnsiTheme="minorHAnsi" w:cstheme="minorHAnsi"/>
                <w:i/>
                <w:sz w:val="18"/>
              </w:rPr>
              <w:t>(Dan not available in class)</w:t>
            </w:r>
          </w:p>
        </w:tc>
      </w:tr>
      <w:tr w:rsidR="00C93E78" w:rsidRPr="003A57D9" w14:paraId="4ADB1E64" w14:textId="77777777" w:rsidTr="00C93E78">
        <w:trPr>
          <w:trHeight w:val="620"/>
        </w:trPr>
        <w:tc>
          <w:tcPr>
            <w:tcW w:w="1971" w:type="dxa"/>
          </w:tcPr>
          <w:p w14:paraId="4499E2C0" w14:textId="77777777" w:rsidR="00C93E78" w:rsidRPr="003A57D9" w:rsidRDefault="00C93E78" w:rsidP="00C93E78">
            <w:pPr>
              <w:pStyle w:val="TableParagraph"/>
              <w:spacing w:before="8"/>
              <w:ind w:left="102"/>
              <w:rPr>
                <w:rFonts w:asciiTheme="minorHAnsi" w:hAnsiTheme="minorHAnsi" w:cstheme="minorHAnsi"/>
                <w:sz w:val="18"/>
              </w:rPr>
            </w:pPr>
            <w:r w:rsidRPr="003A57D9">
              <w:rPr>
                <w:rFonts w:asciiTheme="minorHAnsi" w:hAnsiTheme="minorHAnsi" w:cstheme="minorHAnsi"/>
                <w:sz w:val="18"/>
              </w:rPr>
              <w:t xml:space="preserve">Week 10 </w:t>
            </w:r>
          </w:p>
        </w:tc>
        <w:tc>
          <w:tcPr>
            <w:tcW w:w="1134" w:type="dxa"/>
            <w:shd w:val="clear" w:color="auto" w:fill="auto"/>
          </w:tcPr>
          <w:p w14:paraId="5E9CBD1C" w14:textId="77777777" w:rsidR="00C93E78" w:rsidRPr="003A57D9" w:rsidRDefault="00C93E78" w:rsidP="00C93E78">
            <w:pPr>
              <w:pStyle w:val="TableParagraph"/>
              <w:spacing w:before="6"/>
              <w:ind w:left="140"/>
              <w:rPr>
                <w:rFonts w:asciiTheme="minorHAnsi" w:hAnsiTheme="minorHAnsi" w:cstheme="minorHAnsi"/>
                <w:sz w:val="18"/>
              </w:rPr>
            </w:pPr>
            <w:r w:rsidRPr="003A57D9">
              <w:rPr>
                <w:rFonts w:asciiTheme="minorHAnsi" w:hAnsiTheme="minorHAnsi" w:cstheme="minorHAnsi"/>
                <w:sz w:val="18"/>
              </w:rPr>
              <w:t>Mar</w:t>
            </w:r>
            <w:r>
              <w:rPr>
                <w:rFonts w:asciiTheme="minorHAnsi" w:hAnsiTheme="minorHAnsi" w:cstheme="minorHAnsi"/>
                <w:sz w:val="18"/>
              </w:rPr>
              <w:t>.</w:t>
            </w:r>
            <w:r w:rsidRPr="003A57D9">
              <w:rPr>
                <w:rFonts w:asciiTheme="minorHAnsi" w:hAnsiTheme="minorHAnsi" w:cstheme="minorHAnsi"/>
                <w:sz w:val="18"/>
              </w:rPr>
              <w:t xml:space="preserve"> </w:t>
            </w:r>
            <w:r>
              <w:rPr>
                <w:rFonts w:asciiTheme="minorHAnsi" w:hAnsiTheme="minorHAnsi" w:cstheme="minorHAnsi"/>
                <w:sz w:val="18"/>
              </w:rPr>
              <w:t>19</w:t>
            </w:r>
          </w:p>
        </w:tc>
        <w:tc>
          <w:tcPr>
            <w:tcW w:w="3685" w:type="dxa"/>
            <w:shd w:val="clear" w:color="auto" w:fill="auto"/>
          </w:tcPr>
          <w:p w14:paraId="3E0FC173" w14:textId="13BBC07A" w:rsidR="00C93E78" w:rsidRPr="003A57D9" w:rsidRDefault="00C93E78" w:rsidP="00C93E78">
            <w:pPr>
              <w:pStyle w:val="TableParagraph"/>
              <w:spacing w:before="6"/>
              <w:ind w:left="112"/>
              <w:rPr>
                <w:rFonts w:asciiTheme="minorHAnsi" w:hAnsiTheme="minorHAnsi" w:cstheme="minorHAnsi"/>
                <w:sz w:val="18"/>
              </w:rPr>
            </w:pPr>
            <w:r w:rsidRPr="003A57D9">
              <w:rPr>
                <w:rFonts w:asciiTheme="minorHAnsi" w:hAnsiTheme="minorHAnsi" w:cstheme="minorHAnsi"/>
                <w:sz w:val="18"/>
              </w:rPr>
              <w:t>Open class time</w:t>
            </w:r>
          </w:p>
        </w:tc>
        <w:tc>
          <w:tcPr>
            <w:tcW w:w="567" w:type="dxa"/>
          </w:tcPr>
          <w:p w14:paraId="7D7D304A" w14:textId="77777777" w:rsidR="00C93E78" w:rsidRPr="003A57D9" w:rsidRDefault="00C93E78" w:rsidP="00C93E78">
            <w:pPr>
              <w:pStyle w:val="TableParagraph"/>
              <w:spacing w:before="6"/>
              <w:rPr>
                <w:rFonts w:asciiTheme="minorHAnsi" w:hAnsiTheme="minorHAnsi" w:cstheme="minorHAnsi"/>
                <w:sz w:val="18"/>
              </w:rPr>
            </w:pPr>
          </w:p>
        </w:tc>
        <w:tc>
          <w:tcPr>
            <w:tcW w:w="5103" w:type="dxa"/>
          </w:tcPr>
          <w:p w14:paraId="46B28D14" w14:textId="0C8EC909" w:rsidR="00C93E78" w:rsidRPr="003A57D9" w:rsidRDefault="00C93E78" w:rsidP="00C93E78">
            <w:pPr>
              <w:pStyle w:val="TableParagraph"/>
              <w:spacing w:before="6"/>
              <w:ind w:left="112"/>
              <w:rPr>
                <w:rFonts w:asciiTheme="minorHAnsi" w:hAnsiTheme="minorHAnsi" w:cstheme="minorHAnsi"/>
                <w:sz w:val="18"/>
              </w:rPr>
            </w:pPr>
            <w:r w:rsidRPr="003A57D9">
              <w:rPr>
                <w:rFonts w:asciiTheme="minorHAnsi" w:hAnsiTheme="minorHAnsi" w:cstheme="minorHAnsi"/>
                <w:sz w:val="18"/>
              </w:rPr>
              <w:t>Open class time</w:t>
            </w:r>
            <w:r w:rsidR="0091569A">
              <w:rPr>
                <w:rFonts w:asciiTheme="minorHAnsi" w:hAnsiTheme="minorHAnsi" w:cstheme="minorHAnsi"/>
                <w:sz w:val="18"/>
              </w:rPr>
              <w:t xml:space="preserve"> </w:t>
            </w:r>
            <w:r w:rsidR="0091569A" w:rsidRPr="0091569A">
              <w:rPr>
                <w:rFonts w:asciiTheme="minorHAnsi" w:hAnsiTheme="minorHAnsi" w:cstheme="minorHAnsi"/>
                <w:i/>
                <w:sz w:val="18"/>
              </w:rPr>
              <w:t>(Dan not available in class)</w:t>
            </w:r>
          </w:p>
        </w:tc>
      </w:tr>
      <w:tr w:rsidR="00C93E78" w:rsidRPr="003A57D9" w14:paraId="3F3FD65D" w14:textId="77777777" w:rsidTr="00C93E78">
        <w:trPr>
          <w:trHeight w:val="618"/>
        </w:trPr>
        <w:tc>
          <w:tcPr>
            <w:tcW w:w="1971" w:type="dxa"/>
          </w:tcPr>
          <w:p w14:paraId="5329D245" w14:textId="77777777" w:rsidR="00C93E78" w:rsidRPr="003A57D9" w:rsidRDefault="00C93E78" w:rsidP="00C93E78">
            <w:pPr>
              <w:pStyle w:val="TableParagraph"/>
              <w:spacing w:before="8"/>
              <w:ind w:left="102"/>
              <w:rPr>
                <w:rFonts w:asciiTheme="minorHAnsi" w:hAnsiTheme="minorHAnsi" w:cstheme="minorHAnsi"/>
                <w:sz w:val="18"/>
              </w:rPr>
            </w:pPr>
            <w:r w:rsidRPr="003A57D9">
              <w:rPr>
                <w:rFonts w:asciiTheme="minorHAnsi" w:hAnsiTheme="minorHAnsi" w:cstheme="minorHAnsi"/>
                <w:sz w:val="18"/>
              </w:rPr>
              <w:t xml:space="preserve">Week 11 </w:t>
            </w:r>
          </w:p>
        </w:tc>
        <w:tc>
          <w:tcPr>
            <w:tcW w:w="1134" w:type="dxa"/>
            <w:shd w:val="clear" w:color="auto" w:fill="auto"/>
          </w:tcPr>
          <w:p w14:paraId="06748925" w14:textId="77777777" w:rsidR="00C93E78" w:rsidRPr="00A11411" w:rsidRDefault="00C93E78" w:rsidP="00C93E78">
            <w:pPr>
              <w:pStyle w:val="TableParagraph"/>
              <w:tabs>
                <w:tab w:val="left" w:pos="1416"/>
                <w:tab w:val="left" w:pos="3826"/>
              </w:tabs>
              <w:spacing w:before="3" w:line="343" w:lineRule="auto"/>
              <w:ind w:left="140"/>
              <w:rPr>
                <w:rFonts w:asciiTheme="minorHAnsi" w:hAnsiTheme="minorHAnsi" w:cstheme="minorHAnsi"/>
                <w:b/>
                <w:color w:val="000000"/>
                <w:sz w:val="18"/>
                <w:szCs w:val="18"/>
              </w:rPr>
            </w:pPr>
            <w:r w:rsidRPr="003A57D9">
              <w:rPr>
                <w:rFonts w:asciiTheme="minorHAnsi" w:hAnsiTheme="minorHAnsi" w:cstheme="minorHAnsi"/>
                <w:sz w:val="18"/>
              </w:rPr>
              <w:t>Mar</w:t>
            </w:r>
            <w:r>
              <w:rPr>
                <w:rFonts w:asciiTheme="minorHAnsi" w:hAnsiTheme="minorHAnsi" w:cstheme="minorHAnsi"/>
                <w:sz w:val="18"/>
              </w:rPr>
              <w:t>.</w:t>
            </w:r>
            <w:r w:rsidRPr="003A57D9">
              <w:rPr>
                <w:rFonts w:asciiTheme="minorHAnsi" w:hAnsiTheme="minorHAnsi" w:cstheme="minorHAnsi"/>
                <w:sz w:val="18"/>
              </w:rPr>
              <w:t xml:space="preserve"> 2</w:t>
            </w:r>
            <w:r>
              <w:rPr>
                <w:rFonts w:asciiTheme="minorHAnsi" w:hAnsiTheme="minorHAnsi" w:cstheme="minorHAnsi"/>
                <w:sz w:val="18"/>
              </w:rPr>
              <w:t>6</w:t>
            </w:r>
          </w:p>
        </w:tc>
        <w:tc>
          <w:tcPr>
            <w:tcW w:w="3685" w:type="dxa"/>
            <w:shd w:val="clear" w:color="auto" w:fill="auto"/>
          </w:tcPr>
          <w:p w14:paraId="3FBE0F62" w14:textId="6D9E2753" w:rsidR="00C93E78" w:rsidRPr="005356DB" w:rsidRDefault="00C93E78" w:rsidP="00C93E78">
            <w:pPr>
              <w:pStyle w:val="TableParagraph"/>
              <w:tabs>
                <w:tab w:val="left" w:pos="1416"/>
                <w:tab w:val="left" w:pos="3826"/>
              </w:tabs>
              <w:spacing w:before="3" w:line="343" w:lineRule="auto"/>
              <w:ind w:left="138"/>
              <w:rPr>
                <w:rFonts w:asciiTheme="minorHAnsi" w:hAnsiTheme="minorHAnsi" w:cstheme="minorHAnsi"/>
                <w:b/>
                <w:sz w:val="18"/>
              </w:rPr>
            </w:pPr>
            <w:r w:rsidRPr="003A57D9">
              <w:rPr>
                <w:rFonts w:asciiTheme="minorHAnsi" w:hAnsiTheme="minorHAnsi" w:cstheme="minorHAnsi"/>
                <w:sz w:val="18"/>
              </w:rPr>
              <w:t>Open class time</w:t>
            </w:r>
          </w:p>
        </w:tc>
        <w:tc>
          <w:tcPr>
            <w:tcW w:w="567" w:type="dxa"/>
          </w:tcPr>
          <w:p w14:paraId="7960EC41" w14:textId="77777777" w:rsidR="00C93E78" w:rsidRPr="003A57D9" w:rsidRDefault="00C93E78" w:rsidP="00C93E78">
            <w:pPr>
              <w:pStyle w:val="TableParagraph"/>
              <w:spacing w:before="6"/>
              <w:ind w:left="112"/>
              <w:rPr>
                <w:rFonts w:asciiTheme="minorHAnsi" w:hAnsiTheme="minorHAnsi" w:cstheme="minorHAnsi"/>
                <w:sz w:val="18"/>
              </w:rPr>
            </w:pPr>
          </w:p>
        </w:tc>
        <w:tc>
          <w:tcPr>
            <w:tcW w:w="5103" w:type="dxa"/>
            <w:shd w:val="clear" w:color="auto" w:fill="C6D9F1" w:themeFill="text2" w:themeFillTint="33"/>
          </w:tcPr>
          <w:p w14:paraId="165468A9" w14:textId="20552D5E" w:rsidR="00C93E78" w:rsidRPr="003A57D9" w:rsidRDefault="00C93E78" w:rsidP="00C93E78">
            <w:pPr>
              <w:pStyle w:val="TableParagraph"/>
              <w:spacing w:before="6"/>
              <w:ind w:left="112"/>
              <w:rPr>
                <w:rFonts w:asciiTheme="minorHAnsi" w:hAnsiTheme="minorHAnsi" w:cstheme="minorHAnsi"/>
                <w:b/>
                <w:sz w:val="18"/>
              </w:rPr>
            </w:pPr>
            <w:r w:rsidRPr="005356DB">
              <w:rPr>
                <w:rFonts w:asciiTheme="minorHAnsi" w:hAnsiTheme="minorHAnsi" w:cstheme="minorHAnsi"/>
                <w:b/>
                <w:sz w:val="18"/>
              </w:rPr>
              <w:t>Poster pitches-compulsory lecture! Information about final presentations.</w:t>
            </w:r>
          </w:p>
        </w:tc>
      </w:tr>
      <w:tr w:rsidR="00C93E78" w:rsidRPr="003A57D9" w14:paraId="73197B77" w14:textId="77777777" w:rsidTr="00C93E78">
        <w:trPr>
          <w:trHeight w:val="421"/>
        </w:trPr>
        <w:tc>
          <w:tcPr>
            <w:tcW w:w="1971" w:type="dxa"/>
          </w:tcPr>
          <w:p w14:paraId="0F0F85C1" w14:textId="77777777" w:rsidR="00C93E78" w:rsidRPr="003A57D9" w:rsidRDefault="00C93E78" w:rsidP="00C93E78">
            <w:pPr>
              <w:pStyle w:val="TableParagraph"/>
              <w:spacing w:before="10"/>
              <w:ind w:left="102"/>
              <w:rPr>
                <w:rFonts w:asciiTheme="minorHAnsi" w:hAnsiTheme="minorHAnsi" w:cstheme="minorHAnsi"/>
                <w:sz w:val="18"/>
              </w:rPr>
            </w:pPr>
            <w:r w:rsidRPr="003A57D9">
              <w:rPr>
                <w:rFonts w:asciiTheme="minorHAnsi" w:hAnsiTheme="minorHAnsi" w:cstheme="minorHAnsi"/>
                <w:sz w:val="18"/>
              </w:rPr>
              <w:t>Week 12</w:t>
            </w:r>
            <w:r>
              <w:rPr>
                <w:rFonts w:asciiTheme="minorHAnsi" w:hAnsiTheme="minorHAnsi" w:cstheme="minorHAnsi"/>
                <w:sz w:val="18"/>
              </w:rPr>
              <w:t xml:space="preserve"> </w:t>
            </w:r>
          </w:p>
        </w:tc>
        <w:tc>
          <w:tcPr>
            <w:tcW w:w="1134" w:type="dxa"/>
            <w:shd w:val="clear" w:color="auto" w:fill="auto"/>
          </w:tcPr>
          <w:p w14:paraId="618AFA07" w14:textId="77777777" w:rsidR="00C93E78" w:rsidRPr="00A11411" w:rsidRDefault="00C93E78" w:rsidP="00C93E78">
            <w:pPr>
              <w:pStyle w:val="TableParagraph"/>
              <w:spacing w:before="6"/>
              <w:ind w:left="140"/>
              <w:rPr>
                <w:rFonts w:asciiTheme="minorHAnsi" w:hAnsiTheme="minorHAnsi" w:cstheme="minorHAnsi"/>
                <w:b/>
                <w:color w:val="000000"/>
                <w:sz w:val="18"/>
                <w:szCs w:val="18"/>
              </w:rPr>
            </w:pPr>
            <w:r w:rsidRPr="003A57D9">
              <w:rPr>
                <w:rFonts w:asciiTheme="minorHAnsi" w:hAnsiTheme="minorHAnsi" w:cstheme="minorHAnsi"/>
                <w:sz w:val="18"/>
              </w:rPr>
              <w:t>Apr</w:t>
            </w:r>
            <w:r>
              <w:rPr>
                <w:rFonts w:asciiTheme="minorHAnsi" w:hAnsiTheme="minorHAnsi" w:cstheme="minorHAnsi"/>
                <w:sz w:val="18"/>
              </w:rPr>
              <w:t>.</w:t>
            </w:r>
            <w:r w:rsidRPr="003A57D9">
              <w:rPr>
                <w:rFonts w:asciiTheme="minorHAnsi" w:hAnsiTheme="minorHAnsi" w:cstheme="minorHAnsi"/>
                <w:sz w:val="18"/>
              </w:rPr>
              <w:t xml:space="preserve"> </w:t>
            </w:r>
            <w:r>
              <w:rPr>
                <w:rFonts w:asciiTheme="minorHAnsi" w:hAnsiTheme="minorHAnsi" w:cstheme="minorHAnsi"/>
                <w:sz w:val="18"/>
              </w:rPr>
              <w:t>2</w:t>
            </w:r>
          </w:p>
        </w:tc>
        <w:tc>
          <w:tcPr>
            <w:tcW w:w="3685" w:type="dxa"/>
            <w:shd w:val="clear" w:color="auto" w:fill="auto"/>
          </w:tcPr>
          <w:p w14:paraId="2BA6D23C" w14:textId="26548ACA" w:rsidR="00C93E78" w:rsidRPr="000F0746" w:rsidRDefault="00C93E78" w:rsidP="00C93E78">
            <w:pPr>
              <w:pStyle w:val="TableParagraph"/>
              <w:spacing w:before="11"/>
              <w:ind w:left="112"/>
              <w:rPr>
                <w:rFonts w:asciiTheme="minorHAnsi" w:hAnsiTheme="minorHAnsi" w:cstheme="minorHAnsi"/>
                <w:sz w:val="18"/>
              </w:rPr>
            </w:pPr>
            <w:r w:rsidRPr="00F537D3">
              <w:rPr>
                <w:rFonts w:asciiTheme="minorHAnsi" w:hAnsiTheme="minorHAnsi" w:cstheme="minorHAnsi"/>
                <w:b/>
                <w:sz w:val="18"/>
              </w:rPr>
              <w:t>No Class Today</w:t>
            </w:r>
          </w:p>
        </w:tc>
        <w:tc>
          <w:tcPr>
            <w:tcW w:w="567" w:type="dxa"/>
          </w:tcPr>
          <w:p w14:paraId="39DC0CA8" w14:textId="77777777" w:rsidR="00C93E78" w:rsidRPr="005965CE" w:rsidRDefault="00C93E78" w:rsidP="00C93E78">
            <w:pPr>
              <w:pStyle w:val="TableParagraph"/>
              <w:spacing w:before="6"/>
              <w:ind w:left="112"/>
              <w:rPr>
                <w:rFonts w:asciiTheme="minorHAnsi" w:hAnsiTheme="minorHAnsi" w:cstheme="minorHAnsi"/>
                <w:sz w:val="18"/>
              </w:rPr>
            </w:pPr>
          </w:p>
        </w:tc>
        <w:tc>
          <w:tcPr>
            <w:tcW w:w="5103" w:type="dxa"/>
          </w:tcPr>
          <w:p w14:paraId="49DE6019" w14:textId="484A6937" w:rsidR="00C93E78" w:rsidRPr="00F537D3" w:rsidRDefault="00C93E78" w:rsidP="00C93E78">
            <w:pPr>
              <w:pStyle w:val="TableParagraph"/>
              <w:spacing w:before="6"/>
              <w:ind w:left="112"/>
              <w:rPr>
                <w:rFonts w:asciiTheme="minorHAnsi" w:hAnsiTheme="minorHAnsi" w:cstheme="minorHAnsi"/>
                <w:b/>
                <w:sz w:val="18"/>
              </w:rPr>
            </w:pPr>
            <w:r w:rsidRPr="00F537D3">
              <w:rPr>
                <w:rFonts w:asciiTheme="minorHAnsi" w:hAnsiTheme="minorHAnsi" w:cstheme="minorHAnsi"/>
                <w:b/>
                <w:sz w:val="18"/>
              </w:rPr>
              <w:t>No Class Today</w:t>
            </w:r>
          </w:p>
        </w:tc>
      </w:tr>
      <w:tr w:rsidR="00C93E78" w:rsidRPr="003A57D9" w14:paraId="26CB9F1B" w14:textId="77777777" w:rsidTr="00B4116E">
        <w:trPr>
          <w:trHeight w:val="620"/>
        </w:trPr>
        <w:tc>
          <w:tcPr>
            <w:tcW w:w="12460" w:type="dxa"/>
            <w:gridSpan w:val="5"/>
            <w:shd w:val="clear" w:color="auto" w:fill="C6D9F1" w:themeFill="text2" w:themeFillTint="33"/>
          </w:tcPr>
          <w:p w14:paraId="33A28303" w14:textId="77777777" w:rsidR="00C93E78" w:rsidRDefault="00C93E78" w:rsidP="00B4116E">
            <w:pPr>
              <w:pStyle w:val="TableParagraph"/>
              <w:spacing w:before="8"/>
              <w:ind w:left="102"/>
              <w:jc w:val="center"/>
              <w:rPr>
                <w:rFonts w:asciiTheme="minorHAnsi" w:hAnsiTheme="minorHAnsi" w:cstheme="minorHAnsi"/>
                <w:b/>
                <w:sz w:val="18"/>
              </w:rPr>
            </w:pPr>
            <w:r>
              <w:rPr>
                <w:rFonts w:asciiTheme="minorHAnsi" w:hAnsiTheme="minorHAnsi" w:cstheme="minorHAnsi"/>
                <w:b/>
                <w:sz w:val="18"/>
              </w:rPr>
              <w:t>FINAL EVENT</w:t>
            </w:r>
          </w:p>
          <w:p w14:paraId="7C88CA73" w14:textId="77777777" w:rsidR="00C93E78" w:rsidRPr="00F537D3" w:rsidRDefault="00C93E78" w:rsidP="00B4116E">
            <w:pPr>
              <w:pStyle w:val="TableParagraph"/>
              <w:spacing w:before="8"/>
              <w:ind w:left="102"/>
              <w:jc w:val="center"/>
              <w:rPr>
                <w:rFonts w:asciiTheme="minorHAnsi" w:hAnsiTheme="minorHAnsi" w:cstheme="minorHAnsi"/>
                <w:b/>
                <w:sz w:val="18"/>
              </w:rPr>
            </w:pPr>
            <w:r>
              <w:rPr>
                <w:rFonts w:asciiTheme="minorHAnsi" w:hAnsiTheme="minorHAnsi" w:cstheme="minorHAnsi"/>
                <w:b/>
                <w:sz w:val="18"/>
              </w:rPr>
              <w:t xml:space="preserve">Thursday </w:t>
            </w:r>
            <w:r w:rsidRPr="00F537D3">
              <w:rPr>
                <w:rFonts w:asciiTheme="minorHAnsi" w:hAnsiTheme="minorHAnsi" w:cstheme="minorHAnsi"/>
                <w:b/>
                <w:sz w:val="18"/>
              </w:rPr>
              <w:t xml:space="preserve">April </w:t>
            </w:r>
            <w:r>
              <w:rPr>
                <w:rFonts w:asciiTheme="minorHAnsi" w:hAnsiTheme="minorHAnsi" w:cstheme="minorHAnsi"/>
                <w:b/>
                <w:sz w:val="18"/>
              </w:rPr>
              <w:t>2, 4</w:t>
            </w:r>
            <w:r w:rsidRPr="00F537D3">
              <w:rPr>
                <w:rFonts w:asciiTheme="minorHAnsi" w:hAnsiTheme="minorHAnsi" w:cstheme="minorHAnsi"/>
                <w:b/>
                <w:sz w:val="18"/>
              </w:rPr>
              <w:t>:30 – 9:30</w:t>
            </w:r>
            <w:r>
              <w:rPr>
                <w:rFonts w:asciiTheme="minorHAnsi" w:hAnsiTheme="minorHAnsi" w:cstheme="minorHAnsi"/>
                <w:b/>
                <w:sz w:val="18"/>
              </w:rPr>
              <w:t xml:space="preserve"> p.m.</w:t>
            </w:r>
          </w:p>
        </w:tc>
      </w:tr>
    </w:tbl>
    <w:p w14:paraId="0FA643D2" w14:textId="788480D0" w:rsidR="00C93E78" w:rsidRDefault="00C93E78" w:rsidP="00391F7D">
      <w:pPr>
        <w:pStyle w:val="BodyText"/>
        <w:ind w:right="3386"/>
        <w:jc w:val="center"/>
        <w:rPr>
          <w:rFonts w:asciiTheme="minorHAnsi" w:hAnsiTheme="minorHAnsi" w:cstheme="minorHAnsi"/>
          <w:w w:val="99"/>
        </w:rPr>
      </w:pPr>
    </w:p>
    <w:p w14:paraId="0E4EAE3E" w14:textId="77777777" w:rsidR="00C93E78" w:rsidRPr="003A57D9" w:rsidRDefault="00C93E78" w:rsidP="00C93E78">
      <w:pPr>
        <w:pStyle w:val="BodyText"/>
        <w:ind w:right="3386"/>
        <w:rPr>
          <w:rFonts w:asciiTheme="minorHAnsi" w:hAnsiTheme="minorHAnsi" w:cstheme="minorHAnsi"/>
          <w:w w:val="99"/>
        </w:rPr>
      </w:pPr>
    </w:p>
    <w:p w14:paraId="32B5F834" w14:textId="77777777" w:rsidR="00DD4A44" w:rsidRPr="003A57D9" w:rsidRDefault="00DD4A44">
      <w:pPr>
        <w:jc w:val="center"/>
        <w:rPr>
          <w:rFonts w:asciiTheme="minorHAnsi" w:hAnsiTheme="minorHAnsi" w:cstheme="minorHAnsi"/>
        </w:rPr>
        <w:sectPr w:rsidR="00DD4A44" w:rsidRPr="003A57D9">
          <w:footerReference w:type="default" r:id="rId15"/>
          <w:pgSz w:w="15840" w:h="12240" w:orient="landscape"/>
          <w:pgMar w:top="1140" w:right="1100" w:bottom="280" w:left="1160" w:header="0" w:footer="0" w:gutter="0"/>
          <w:cols w:space="720"/>
        </w:sectPr>
      </w:pPr>
    </w:p>
    <w:p w14:paraId="766535BB" w14:textId="6432D571" w:rsidR="00391F7D" w:rsidRPr="003A57D9" w:rsidRDefault="00D6313A" w:rsidP="00391F7D">
      <w:pPr>
        <w:pStyle w:val="Heading1"/>
        <w:spacing w:before="107"/>
        <w:ind w:left="1706"/>
        <w:rPr>
          <w:rFonts w:asciiTheme="minorHAnsi" w:hAnsiTheme="minorHAnsi" w:cstheme="minorHAnsi"/>
        </w:rPr>
      </w:pPr>
      <w:r w:rsidRPr="003A57D9">
        <w:rPr>
          <w:rFonts w:asciiTheme="minorHAnsi" w:hAnsiTheme="minorHAnsi" w:cstheme="minorHAnsi"/>
        </w:rPr>
        <w:lastRenderedPageBreak/>
        <w:t>Special Instructions for this Course</w:t>
      </w:r>
    </w:p>
    <w:p w14:paraId="300CC53B" w14:textId="4A0D2C31" w:rsidR="00DD4A44" w:rsidRPr="003A57D9" w:rsidRDefault="00411C83">
      <w:pPr>
        <w:pStyle w:val="BodyText"/>
        <w:spacing w:before="8"/>
        <w:rPr>
          <w:rFonts w:asciiTheme="minorHAnsi" w:hAnsiTheme="minorHAnsi" w:cstheme="minorHAnsi"/>
          <w:b/>
          <w:sz w:val="19"/>
        </w:rPr>
      </w:pPr>
      <w:r w:rsidRPr="003A57D9">
        <w:rPr>
          <w:rFonts w:asciiTheme="minorHAnsi" w:hAnsiTheme="minorHAnsi" w:cstheme="minorHAnsi"/>
          <w:noProof/>
          <w:lang w:bidi="ar-SA"/>
        </w:rPr>
        <mc:AlternateContent>
          <mc:Choice Requires="wpg">
            <w:drawing>
              <wp:anchor distT="0" distB="0" distL="0" distR="0" simplePos="0" relativeHeight="251660800" behindDoc="0" locked="0" layoutInCell="1" allowOverlap="1" wp14:anchorId="6C57809F" wp14:editId="73EE4B6B">
                <wp:simplePos x="0" y="0"/>
                <wp:positionH relativeFrom="page">
                  <wp:posOffset>704850</wp:posOffset>
                </wp:positionH>
                <wp:positionV relativeFrom="paragraph">
                  <wp:posOffset>168910</wp:posOffset>
                </wp:positionV>
                <wp:extent cx="6347460" cy="20955"/>
                <wp:effectExtent l="0" t="0" r="2540" b="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20955"/>
                          <a:chOff x="1110" y="266"/>
                          <a:chExt cx="9996" cy="33"/>
                        </a:xfrm>
                      </wpg:grpSpPr>
                      <wps:wsp>
                        <wps:cNvPr id="5" name="Line 7"/>
                        <wps:cNvCnPr>
                          <a:cxnSpLocks/>
                        </wps:cNvCnPr>
                        <wps:spPr bwMode="auto">
                          <a:xfrm>
                            <a:off x="1110" y="291"/>
                            <a:ext cx="999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wps:cNvCnPr>
                        <wps:spPr bwMode="auto">
                          <a:xfrm>
                            <a:off x="1110" y="273"/>
                            <a:ext cx="999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39011D" id="Group 5" o:spid="_x0000_s1026" style="position:absolute;margin-left:55.5pt;margin-top:13.3pt;width:499.8pt;height:1.65pt;z-index:251660800;mso-wrap-distance-left:0;mso-wrap-distance-right:0;mso-position-horizontal-relative:page" coordorigin="1110,266" coordsize="99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wERowIAACIIAAAOAAAAZHJzL2Uyb0RvYy54bWzsVU1v2zAMvQ/YfxB8T20njhMbdYohTnrp&#10;tgDdfoAiyx+YLRmSGqcY9t9HUU7SdocNHTZgwHJQJJGiHh8freubY9eSA1e6kSLzwqvAI1wwWTSi&#10;yrzPn7aTpUe0oaKgrRQ88x659m5Wb99cD33Kp7KWbcEVgSBCp0OfebUxfer7mtW8o/pK9lyAsZSq&#10;owaWqvILRQeI3rX+NAhif5Cq6JVkXGvYzZ3RW2H8suTMfCxLzQ1pMw+wGRwVjns7+qtrmlaK9nXD&#10;Rhj0FSg62gi49Bwqp4aSB9X8EKprmJJaluaKyc6XZdkwjjlANmHwIptbJR96zKVKh6o/0wTUvuDp&#10;1WHZh8NOkabIvMgjgnZQIryVzC01Q1+l4HGr+vt+p1x+ML2T7IsGs//SbteVcyb74b0sIBx9MBKp&#10;OZaqsyEgaXLECjyeK8CPhjDYjGfRIoqhUAxs0yCZIwyashrKaE+FYQhWa4xjVzxWb8bDSZLE7uRs&#10;Zm0+Td2diHPEZZMCqekLm/r32Lyvac+xSNpyNbI5P7F51whOFo5MdFgLxyQ7imdMPjFahBoI/ymH&#10;FzaS0LFxIvLCBWr8TAVNe6XNLZcdsZPMawEfloce7rRxrJ1cbLWE3DZtC/s0bQUZMm+5TAI8oGXb&#10;FNZobVpV+3WryIHaRsPfWIJnbjZyTnXt/NDkcIPSRYG31JwWm3FuaNO6OSTQCnsRJAg4x5lrsa9J&#10;kGyWm2U0iabxZhIFeT55t11Hk3gbLub5LF+v8/CbxRxGad0UBRcW9qndw+jXBDB+eFyjnhv+zI//&#10;PDrKD8Ce/hE0CNFV1qlwL4vHnbKcj5r8S+KELnGtjuLEPrIAQL1/RpwLbEesHXb5f3H+m+LE7yg8&#10;RKjp8dG0L93TNYr58rSvvgMAAP//AwBQSwMEFAAGAAgAAAAhAIoU6CTiAAAADwEAAA8AAABkcnMv&#10;ZG93bnJldi54bWxMT01rwzAMvQ/2H4wGu62OOxbWNE4p3cepDNYOxm5qrCahsR1iN0n//dTTdhF6&#10;T9LTe/lqsq0YqA+NdxrULAFBrvSmcZWGr/3bwzOIENEZbL0jDRcKsCpub3LMjB/dJw27WAkWcSFD&#10;DXWMXSZlKGuyGGa+I8ezo+8tRoZ9JU2PI4vbVs6TJJUWG8cfauxoU1N52p2thvcRx/Wjeh22p+Pm&#10;8rN/+vjeKtL6/m56WXJZL0FEmuLfBVwzsH8o2NjBn50JomWsFAeKGuZpCuK6wAR3B2YWC5BFLv/n&#10;KH4BAAD//wMAUEsBAi0AFAAGAAgAAAAhALaDOJL+AAAA4QEAABMAAAAAAAAAAAAAAAAAAAAAAFtD&#10;b250ZW50X1R5cGVzXS54bWxQSwECLQAUAAYACAAAACEAOP0h/9YAAACUAQAACwAAAAAAAAAAAAAA&#10;AAAvAQAAX3JlbHMvLnJlbHNQSwECLQAUAAYACAAAACEAejcBEaMCAAAiCAAADgAAAAAAAAAAAAAA&#10;AAAuAgAAZHJzL2Uyb0RvYy54bWxQSwECLQAUAAYACAAAACEAihToJOIAAAAPAQAADwAAAAAAAAAA&#10;AAAAAAD9BAAAZHJzL2Rvd25yZXYueG1sUEsFBgAAAAAEAAQA8wAAAAwGAAAAAA==&#10;">
                <v:line id="Line 7" o:spid="_x0000_s1027" style="position:absolute;visibility:visible;mso-wrap-style:square" from="1110,291" to="1110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70xwAAAN8AAAAPAAAAZHJzL2Rvd25yZXYueG1sRI/dasJA&#10;FITvBd9hOYXeSN1UsA3RVWxFiDf19wEO2WMSuns2zW41vr0rCN4MDMN8w0znnTXiTK2vHSt4HyYg&#10;iAunay4VHA+rtxSED8gajWNScCUP81m/N8VMuwvv6LwPpYgQ9hkqqEJoMil9UZFFP3QNccxOrrUY&#10;om1LqVu8RLg1cpQkH9JizXGhwoa+Kyp+9/9WwSDdHTd58WVP6c9h/bc1+aczuVKvL91yEmUxARGo&#10;C8/GA5FrBWO4/4lfQM5uAAAA//8DAFBLAQItABQABgAIAAAAIQDb4fbL7gAAAIUBAAATAAAAAAAA&#10;AAAAAAAAAAAAAABbQ29udGVudF9UeXBlc10ueG1sUEsBAi0AFAAGAAgAAAAhAFr0LFu/AAAAFQEA&#10;AAsAAAAAAAAAAAAAAAAAHwEAAF9yZWxzLy5yZWxzUEsBAi0AFAAGAAgAAAAhAFe57vTHAAAA3wAA&#10;AA8AAAAAAAAAAAAAAAAABwIAAGRycy9kb3ducmV2LnhtbFBLBQYAAAAAAwADALcAAAD7AgAAAAA=&#10;" strokeweight=".7pt">
                  <o:lock v:ext="edit" shapetype="f"/>
                </v:line>
                <v:line id="Line 6" o:spid="_x0000_s1028" style="position:absolute;visibility:visible;mso-wrap-style:square" from="1110,273" to="1110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3CDxwAAAN8AAAAPAAAAZHJzL2Rvd25yZXYueG1sRI9Ba8JA&#10;FITvQv/D8oReRDftQUN0FWsppJdq1B/wyD6T4O7bmN1q+u+7guBlYBjmG2ax6q0RV+p841jB2yQB&#10;QVw63XCl4Hj4GqcgfEDWaByTgj/ysFq+DBaYaXfjgq77UIkIYZ+hgjqENpPSlzVZ9BPXEsfs5DqL&#10;IdqukrrDW4RbI9+TZCotNhwXamxpU1N53v9aBaO0OG7z8sOe0p/D92Vn8pkzuVKvw/5zHmU9BxGo&#10;D8/GA5FrBVO4/4lfQC7/AQAA//8DAFBLAQItABQABgAIAAAAIQDb4fbL7gAAAIUBAAATAAAAAAAA&#10;AAAAAAAAAAAAAABbQ29udGVudF9UeXBlc10ueG1sUEsBAi0AFAAGAAgAAAAhAFr0LFu/AAAAFQEA&#10;AAsAAAAAAAAAAAAAAAAAHwEAAF9yZWxzLy5yZWxzUEsBAi0AFAAGAAgAAAAhAKdrcIPHAAAA3wAA&#10;AA8AAAAAAAAAAAAAAAAABwIAAGRycy9kb3ducmV2LnhtbFBLBQYAAAAAAwADALcAAAD7AgAAAAA=&#10;" strokeweight=".7pt">
                  <o:lock v:ext="edit" shapetype="f"/>
                </v:line>
                <w10:wrap type="topAndBottom" anchorx="page"/>
              </v:group>
            </w:pict>
          </mc:Fallback>
        </mc:AlternateContent>
      </w:r>
    </w:p>
    <w:p w14:paraId="74F73F1F" w14:textId="77777777" w:rsidR="00DD4A44" w:rsidRPr="003A57D9" w:rsidRDefault="00DD4A44">
      <w:pPr>
        <w:pStyle w:val="BodyText"/>
        <w:spacing w:before="5"/>
        <w:rPr>
          <w:rFonts w:asciiTheme="minorHAnsi" w:hAnsiTheme="minorHAnsi" w:cstheme="minorHAnsi"/>
          <w:b/>
          <w:sz w:val="38"/>
        </w:rPr>
      </w:pPr>
    </w:p>
    <w:p w14:paraId="4C3D8E88" w14:textId="77777777" w:rsidR="00DD4A44" w:rsidRPr="003A57D9" w:rsidRDefault="00D6313A">
      <w:pPr>
        <w:pStyle w:val="BodyText"/>
        <w:spacing w:line="393" w:lineRule="auto"/>
        <w:ind w:left="212" w:right="2026" w:hanging="10"/>
        <w:rPr>
          <w:rFonts w:asciiTheme="minorHAnsi" w:hAnsiTheme="minorHAnsi" w:cstheme="minorHAnsi"/>
        </w:rPr>
      </w:pPr>
      <w:r w:rsidRPr="003A57D9">
        <w:rPr>
          <w:rFonts w:asciiTheme="minorHAnsi" w:hAnsiTheme="minorHAnsi" w:cstheme="minorHAnsi"/>
          <w:b/>
        </w:rPr>
        <w:t>Group</w:t>
      </w:r>
      <w:r w:rsidRPr="003A57D9">
        <w:rPr>
          <w:rFonts w:asciiTheme="minorHAnsi" w:hAnsiTheme="minorHAnsi" w:cstheme="minorHAnsi"/>
          <w:b/>
          <w:spacing w:val="-10"/>
        </w:rPr>
        <w:t xml:space="preserve"> </w:t>
      </w:r>
      <w:r w:rsidRPr="003A57D9">
        <w:rPr>
          <w:rFonts w:asciiTheme="minorHAnsi" w:hAnsiTheme="minorHAnsi" w:cstheme="minorHAnsi"/>
          <w:b/>
        </w:rPr>
        <w:t>Work</w:t>
      </w:r>
      <w:r w:rsidRPr="003A57D9">
        <w:rPr>
          <w:rFonts w:asciiTheme="minorHAnsi" w:hAnsiTheme="minorHAnsi" w:cstheme="minorHAnsi"/>
          <w:b/>
          <w:spacing w:val="-6"/>
        </w:rPr>
        <w:t xml:space="preserve"> </w:t>
      </w:r>
      <w:r w:rsidRPr="003A57D9">
        <w:rPr>
          <w:rFonts w:asciiTheme="minorHAnsi" w:hAnsiTheme="minorHAnsi" w:cstheme="minorHAnsi"/>
        </w:rPr>
        <w:t>Any</w:t>
      </w:r>
      <w:r w:rsidRPr="003A57D9">
        <w:rPr>
          <w:rFonts w:asciiTheme="minorHAnsi" w:hAnsiTheme="minorHAnsi" w:cstheme="minorHAnsi"/>
          <w:spacing w:val="-11"/>
        </w:rPr>
        <w:t xml:space="preserve"> </w:t>
      </w:r>
      <w:r w:rsidRPr="003A57D9">
        <w:rPr>
          <w:rFonts w:asciiTheme="minorHAnsi" w:hAnsiTheme="minorHAnsi" w:cstheme="minorHAnsi"/>
        </w:rPr>
        <w:t>work</w:t>
      </w:r>
      <w:r w:rsidRPr="003A57D9">
        <w:rPr>
          <w:rFonts w:asciiTheme="minorHAnsi" w:hAnsiTheme="minorHAnsi" w:cstheme="minorHAnsi"/>
          <w:spacing w:val="-6"/>
        </w:rPr>
        <w:t xml:space="preserve"> </w:t>
      </w:r>
      <w:r w:rsidRPr="003A57D9">
        <w:rPr>
          <w:rFonts w:asciiTheme="minorHAnsi" w:hAnsiTheme="minorHAnsi" w:cstheme="minorHAnsi"/>
        </w:rPr>
        <w:t>submitted</w:t>
      </w:r>
      <w:r w:rsidRPr="003A57D9">
        <w:rPr>
          <w:rFonts w:asciiTheme="minorHAnsi" w:hAnsiTheme="minorHAnsi" w:cstheme="minorHAnsi"/>
          <w:spacing w:val="-10"/>
        </w:rPr>
        <w:t xml:space="preserve"> </w:t>
      </w:r>
      <w:r w:rsidRPr="003A57D9">
        <w:rPr>
          <w:rFonts w:asciiTheme="minorHAnsi" w:hAnsiTheme="minorHAnsi" w:cstheme="minorHAnsi"/>
        </w:rPr>
        <w:t>by</w:t>
      </w:r>
      <w:r w:rsidRPr="003A57D9">
        <w:rPr>
          <w:rFonts w:asciiTheme="minorHAnsi" w:hAnsiTheme="minorHAnsi" w:cstheme="minorHAnsi"/>
          <w:spacing w:val="-11"/>
        </w:rPr>
        <w:t xml:space="preserve"> </w:t>
      </w:r>
      <w:r w:rsidRPr="003A57D9">
        <w:rPr>
          <w:rFonts w:asciiTheme="minorHAnsi" w:hAnsiTheme="minorHAnsi" w:cstheme="minorHAnsi"/>
        </w:rPr>
        <w:t>a</w:t>
      </w:r>
      <w:r w:rsidRPr="003A57D9">
        <w:rPr>
          <w:rFonts w:asciiTheme="minorHAnsi" w:hAnsiTheme="minorHAnsi" w:cstheme="minorHAnsi"/>
          <w:spacing w:val="-8"/>
        </w:rPr>
        <w:t xml:space="preserve"> </w:t>
      </w:r>
      <w:r w:rsidRPr="003A57D9">
        <w:rPr>
          <w:rFonts w:asciiTheme="minorHAnsi" w:hAnsiTheme="minorHAnsi" w:cstheme="minorHAnsi"/>
        </w:rPr>
        <w:t>group</w:t>
      </w:r>
      <w:r w:rsidRPr="003A57D9">
        <w:rPr>
          <w:rFonts w:asciiTheme="minorHAnsi" w:hAnsiTheme="minorHAnsi" w:cstheme="minorHAnsi"/>
          <w:spacing w:val="-8"/>
        </w:rPr>
        <w:t xml:space="preserve"> </w:t>
      </w:r>
      <w:r w:rsidRPr="003A57D9">
        <w:rPr>
          <w:rFonts w:asciiTheme="minorHAnsi" w:hAnsiTheme="minorHAnsi" w:cstheme="minorHAnsi"/>
        </w:rPr>
        <w:t>of</w:t>
      </w:r>
      <w:r w:rsidRPr="003A57D9">
        <w:rPr>
          <w:rFonts w:asciiTheme="minorHAnsi" w:hAnsiTheme="minorHAnsi" w:cstheme="minorHAnsi"/>
          <w:spacing w:val="-8"/>
        </w:rPr>
        <w:t xml:space="preserve"> </w:t>
      </w:r>
      <w:r w:rsidRPr="003A57D9">
        <w:rPr>
          <w:rFonts w:asciiTheme="minorHAnsi" w:hAnsiTheme="minorHAnsi" w:cstheme="minorHAnsi"/>
        </w:rPr>
        <w:t>students</w:t>
      </w:r>
      <w:r w:rsidRPr="003A57D9">
        <w:rPr>
          <w:rFonts w:asciiTheme="minorHAnsi" w:hAnsiTheme="minorHAnsi" w:cstheme="minorHAnsi"/>
          <w:spacing w:val="-11"/>
        </w:rPr>
        <w:t xml:space="preserve"> </w:t>
      </w:r>
      <w:r w:rsidRPr="003A57D9">
        <w:rPr>
          <w:rFonts w:asciiTheme="minorHAnsi" w:hAnsiTheme="minorHAnsi" w:cstheme="minorHAnsi"/>
        </w:rPr>
        <w:t>must</w:t>
      </w:r>
      <w:r w:rsidRPr="003A57D9">
        <w:rPr>
          <w:rFonts w:asciiTheme="minorHAnsi" w:hAnsiTheme="minorHAnsi" w:cstheme="minorHAnsi"/>
          <w:spacing w:val="-10"/>
        </w:rPr>
        <w:t xml:space="preserve"> </w:t>
      </w:r>
      <w:r w:rsidRPr="003A57D9">
        <w:rPr>
          <w:rFonts w:asciiTheme="minorHAnsi" w:hAnsiTheme="minorHAnsi" w:cstheme="minorHAnsi"/>
        </w:rPr>
        <w:t>include</w:t>
      </w:r>
      <w:r w:rsidRPr="003A57D9">
        <w:rPr>
          <w:rFonts w:asciiTheme="minorHAnsi" w:hAnsiTheme="minorHAnsi" w:cstheme="minorHAnsi"/>
          <w:spacing w:val="-11"/>
        </w:rPr>
        <w:t xml:space="preserve"> </w:t>
      </w:r>
      <w:r w:rsidRPr="003A57D9">
        <w:rPr>
          <w:rFonts w:asciiTheme="minorHAnsi" w:hAnsiTheme="minorHAnsi" w:cstheme="minorHAnsi"/>
        </w:rPr>
        <w:t>the</w:t>
      </w:r>
      <w:r w:rsidRPr="003A57D9">
        <w:rPr>
          <w:rFonts w:asciiTheme="minorHAnsi" w:hAnsiTheme="minorHAnsi" w:cstheme="minorHAnsi"/>
          <w:spacing w:val="-11"/>
        </w:rPr>
        <w:t xml:space="preserve"> </w:t>
      </w:r>
      <w:r w:rsidRPr="003A57D9">
        <w:rPr>
          <w:rFonts w:asciiTheme="minorHAnsi" w:hAnsiTheme="minorHAnsi" w:cstheme="minorHAnsi"/>
        </w:rPr>
        <w:t>following disclosure:</w:t>
      </w:r>
    </w:p>
    <w:p w14:paraId="7091E46D" w14:textId="77777777" w:rsidR="00DD4A44" w:rsidRPr="003A57D9" w:rsidRDefault="00DD4A44">
      <w:pPr>
        <w:pStyle w:val="BodyText"/>
        <w:spacing w:before="6"/>
        <w:rPr>
          <w:rFonts w:asciiTheme="minorHAnsi" w:hAnsiTheme="minorHAnsi" w:cstheme="minorHAnsi"/>
          <w:sz w:val="22"/>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
        <w:gridCol w:w="2818"/>
        <w:gridCol w:w="3065"/>
        <w:gridCol w:w="2256"/>
        <w:gridCol w:w="710"/>
      </w:tblGrid>
      <w:tr w:rsidR="00DD4A44" w:rsidRPr="003A57D9" w14:paraId="2956D5B6" w14:textId="77777777">
        <w:trPr>
          <w:trHeight w:val="5669"/>
        </w:trPr>
        <w:tc>
          <w:tcPr>
            <w:tcW w:w="211" w:type="dxa"/>
            <w:tcBorders>
              <w:top w:val="nil"/>
              <w:left w:val="nil"/>
              <w:right w:val="single" w:sz="6" w:space="0" w:color="000000"/>
            </w:tcBorders>
          </w:tcPr>
          <w:p w14:paraId="27F50E74" w14:textId="77777777" w:rsidR="00DD4A44" w:rsidRPr="003A57D9" w:rsidRDefault="00DD4A44">
            <w:pPr>
              <w:pStyle w:val="TableParagraph"/>
              <w:rPr>
                <w:rFonts w:asciiTheme="minorHAnsi" w:hAnsiTheme="minorHAnsi" w:cstheme="minorHAnsi"/>
              </w:rPr>
            </w:pPr>
          </w:p>
        </w:tc>
        <w:tc>
          <w:tcPr>
            <w:tcW w:w="8139" w:type="dxa"/>
            <w:gridSpan w:val="3"/>
            <w:tcBorders>
              <w:top w:val="single" w:sz="6" w:space="0" w:color="000000"/>
              <w:left w:val="single" w:sz="6" w:space="0" w:color="000000"/>
              <w:bottom w:val="single" w:sz="6" w:space="0" w:color="000000"/>
              <w:right w:val="single" w:sz="6" w:space="0" w:color="000000"/>
            </w:tcBorders>
          </w:tcPr>
          <w:p w14:paraId="7F383E7F" w14:textId="77777777" w:rsidR="00DD4A44" w:rsidRPr="003A57D9" w:rsidRDefault="00DD4A44">
            <w:pPr>
              <w:pStyle w:val="TableParagraph"/>
              <w:rPr>
                <w:rFonts w:asciiTheme="minorHAnsi" w:hAnsiTheme="minorHAnsi" w:cstheme="minorHAnsi"/>
                <w:sz w:val="26"/>
              </w:rPr>
            </w:pPr>
          </w:p>
          <w:p w14:paraId="2BC27D7B" w14:textId="77777777" w:rsidR="00DD4A44" w:rsidRPr="003A57D9" w:rsidRDefault="00D6313A">
            <w:pPr>
              <w:pStyle w:val="TableParagraph"/>
              <w:ind w:left="2484"/>
              <w:rPr>
                <w:rFonts w:asciiTheme="minorHAnsi" w:hAnsiTheme="minorHAnsi" w:cstheme="minorHAnsi"/>
                <w:b/>
              </w:rPr>
            </w:pPr>
            <w:r w:rsidRPr="003A57D9">
              <w:rPr>
                <w:rFonts w:asciiTheme="minorHAnsi" w:hAnsiTheme="minorHAnsi" w:cstheme="minorHAnsi"/>
                <w:b/>
              </w:rPr>
              <w:t>Group Assignment Disclosure</w:t>
            </w:r>
          </w:p>
          <w:p w14:paraId="5F54AE86" w14:textId="77777777" w:rsidR="00DD4A44" w:rsidRPr="003A57D9" w:rsidRDefault="00DD4A44">
            <w:pPr>
              <w:pStyle w:val="TableParagraph"/>
              <w:spacing w:before="6"/>
              <w:rPr>
                <w:rFonts w:asciiTheme="minorHAnsi" w:hAnsiTheme="minorHAnsi" w:cstheme="minorHAnsi"/>
                <w:sz w:val="23"/>
              </w:rPr>
            </w:pPr>
          </w:p>
          <w:p w14:paraId="4EB83886" w14:textId="77777777" w:rsidR="00DD4A44" w:rsidRPr="003A57D9" w:rsidRDefault="00D6313A">
            <w:pPr>
              <w:pStyle w:val="TableParagraph"/>
              <w:ind w:left="151"/>
              <w:rPr>
                <w:rFonts w:asciiTheme="minorHAnsi" w:hAnsiTheme="minorHAnsi" w:cstheme="minorHAnsi"/>
                <w:sz w:val="20"/>
              </w:rPr>
            </w:pPr>
            <w:r w:rsidRPr="003A57D9">
              <w:rPr>
                <w:rFonts w:asciiTheme="minorHAnsi" w:hAnsiTheme="minorHAnsi" w:cstheme="minorHAnsi"/>
                <w:sz w:val="20"/>
              </w:rPr>
              <w:t>Please read the checklist below following the completion of your assignment. Once you have verified these points, hand in this signed checklist with your assignment.</w:t>
            </w:r>
          </w:p>
          <w:p w14:paraId="0C5D5176" w14:textId="77777777" w:rsidR="00DD4A44" w:rsidRPr="003A57D9" w:rsidRDefault="00DD4A44">
            <w:pPr>
              <w:pStyle w:val="TableParagraph"/>
              <w:spacing w:before="9"/>
              <w:rPr>
                <w:rFonts w:asciiTheme="minorHAnsi" w:hAnsiTheme="minorHAnsi" w:cstheme="minorHAnsi"/>
                <w:sz w:val="21"/>
              </w:rPr>
            </w:pPr>
          </w:p>
          <w:p w14:paraId="730ADB1B" w14:textId="77777777" w:rsidR="00DD4A44" w:rsidRPr="003A57D9" w:rsidRDefault="00D6313A">
            <w:pPr>
              <w:pStyle w:val="TableParagraph"/>
              <w:numPr>
                <w:ilvl w:val="0"/>
                <w:numId w:val="1"/>
              </w:numPr>
              <w:tabs>
                <w:tab w:val="left" w:pos="872"/>
              </w:tabs>
              <w:spacing w:line="237" w:lineRule="auto"/>
              <w:ind w:right="377"/>
              <w:rPr>
                <w:rFonts w:asciiTheme="minorHAnsi" w:hAnsiTheme="minorHAnsi" w:cstheme="minorHAnsi"/>
              </w:rPr>
            </w:pPr>
            <w:r w:rsidRPr="003A57D9">
              <w:rPr>
                <w:rFonts w:asciiTheme="minorHAnsi" w:hAnsiTheme="minorHAnsi" w:cstheme="minorHAnsi"/>
              </w:rPr>
              <w:t>All team members have referenced and footnoted all ideas, words or other intellectual property from other sources used in the completion of this assignment.</w:t>
            </w:r>
          </w:p>
          <w:p w14:paraId="02848057" w14:textId="77777777" w:rsidR="00DD4A44" w:rsidRPr="003A57D9" w:rsidRDefault="00D6313A">
            <w:pPr>
              <w:pStyle w:val="TableParagraph"/>
              <w:numPr>
                <w:ilvl w:val="0"/>
                <w:numId w:val="1"/>
              </w:numPr>
              <w:tabs>
                <w:tab w:val="left" w:pos="872"/>
              </w:tabs>
              <w:spacing w:before="1"/>
              <w:ind w:right="731"/>
              <w:rPr>
                <w:rFonts w:asciiTheme="minorHAnsi" w:hAnsiTheme="minorHAnsi" w:cstheme="minorHAnsi"/>
              </w:rPr>
            </w:pPr>
            <w:r w:rsidRPr="003A57D9">
              <w:rPr>
                <w:rFonts w:asciiTheme="minorHAnsi" w:hAnsiTheme="minorHAnsi" w:cstheme="minorHAnsi"/>
              </w:rPr>
              <w:t>A proper bibliography has been included, which includes acknowledgement of all sources used to complete this</w:t>
            </w:r>
            <w:r w:rsidRPr="003A57D9">
              <w:rPr>
                <w:rFonts w:asciiTheme="minorHAnsi" w:hAnsiTheme="minorHAnsi" w:cstheme="minorHAnsi"/>
                <w:spacing w:val="-14"/>
              </w:rPr>
              <w:t xml:space="preserve"> </w:t>
            </w:r>
            <w:r w:rsidRPr="003A57D9">
              <w:rPr>
                <w:rFonts w:asciiTheme="minorHAnsi" w:hAnsiTheme="minorHAnsi" w:cstheme="minorHAnsi"/>
              </w:rPr>
              <w:t>assignment.</w:t>
            </w:r>
          </w:p>
          <w:p w14:paraId="303C41E1" w14:textId="77777777" w:rsidR="00DD4A44" w:rsidRPr="003A57D9" w:rsidRDefault="00D6313A">
            <w:pPr>
              <w:pStyle w:val="TableParagraph"/>
              <w:numPr>
                <w:ilvl w:val="0"/>
                <w:numId w:val="1"/>
              </w:numPr>
              <w:tabs>
                <w:tab w:val="left" w:pos="872"/>
              </w:tabs>
              <w:ind w:right="184"/>
              <w:rPr>
                <w:rFonts w:asciiTheme="minorHAnsi" w:hAnsiTheme="minorHAnsi" w:cstheme="minorHAnsi"/>
              </w:rPr>
            </w:pPr>
            <w:r w:rsidRPr="003A57D9">
              <w:rPr>
                <w:rFonts w:asciiTheme="minorHAnsi" w:hAnsiTheme="minorHAnsi" w:cstheme="minorHAnsi"/>
              </w:rPr>
              <w:t>This is the first time that any member of the group has submitted this assignment or essay (either partially or entirely) for academic</w:t>
            </w:r>
            <w:r w:rsidRPr="003A57D9">
              <w:rPr>
                <w:rFonts w:asciiTheme="minorHAnsi" w:hAnsiTheme="minorHAnsi" w:cstheme="minorHAnsi"/>
                <w:spacing w:val="-26"/>
              </w:rPr>
              <w:t xml:space="preserve"> </w:t>
            </w:r>
            <w:r w:rsidRPr="003A57D9">
              <w:rPr>
                <w:rFonts w:asciiTheme="minorHAnsi" w:hAnsiTheme="minorHAnsi" w:cstheme="minorHAnsi"/>
              </w:rPr>
              <w:t>evaluation.</w:t>
            </w:r>
          </w:p>
          <w:p w14:paraId="12B81808" w14:textId="77777777" w:rsidR="00DD4A44" w:rsidRPr="003A57D9" w:rsidRDefault="00D6313A">
            <w:pPr>
              <w:pStyle w:val="TableParagraph"/>
              <w:numPr>
                <w:ilvl w:val="0"/>
                <w:numId w:val="1"/>
              </w:numPr>
              <w:tabs>
                <w:tab w:val="left" w:pos="872"/>
              </w:tabs>
              <w:ind w:right="220"/>
              <w:rPr>
                <w:rFonts w:asciiTheme="minorHAnsi" w:hAnsiTheme="minorHAnsi" w:cstheme="minorHAnsi"/>
              </w:rPr>
            </w:pPr>
            <w:r w:rsidRPr="003A57D9">
              <w:rPr>
                <w:rFonts w:asciiTheme="minorHAnsi" w:hAnsiTheme="minorHAnsi" w:cstheme="minorHAnsi"/>
              </w:rPr>
              <w:t>Each member of the group has read the full content of the submission and is assured that the content is free of violations of academic</w:t>
            </w:r>
            <w:r w:rsidRPr="003A57D9">
              <w:rPr>
                <w:rFonts w:asciiTheme="minorHAnsi" w:hAnsiTheme="minorHAnsi" w:cstheme="minorHAnsi"/>
                <w:spacing w:val="-21"/>
              </w:rPr>
              <w:t xml:space="preserve"> </w:t>
            </w:r>
            <w:r w:rsidRPr="003A57D9">
              <w:rPr>
                <w:rFonts w:asciiTheme="minorHAnsi" w:hAnsiTheme="minorHAnsi" w:cstheme="minorHAnsi"/>
              </w:rPr>
              <w:t>integrity. Group discussions regarding the importance of academic integrity have taken</w:t>
            </w:r>
            <w:r w:rsidRPr="003A57D9">
              <w:rPr>
                <w:rFonts w:asciiTheme="minorHAnsi" w:hAnsiTheme="minorHAnsi" w:cstheme="minorHAnsi"/>
                <w:spacing w:val="-1"/>
              </w:rPr>
              <w:t xml:space="preserve"> </w:t>
            </w:r>
            <w:r w:rsidRPr="003A57D9">
              <w:rPr>
                <w:rFonts w:asciiTheme="minorHAnsi" w:hAnsiTheme="minorHAnsi" w:cstheme="minorHAnsi"/>
              </w:rPr>
              <w:t>place.</w:t>
            </w:r>
          </w:p>
          <w:p w14:paraId="3B7E935E" w14:textId="77777777" w:rsidR="00DD4A44" w:rsidRPr="003A57D9" w:rsidRDefault="00D6313A">
            <w:pPr>
              <w:pStyle w:val="TableParagraph"/>
              <w:numPr>
                <w:ilvl w:val="0"/>
                <w:numId w:val="1"/>
              </w:numPr>
              <w:tabs>
                <w:tab w:val="left" w:pos="872"/>
              </w:tabs>
              <w:spacing w:line="259" w:lineRule="auto"/>
              <w:ind w:right="109"/>
              <w:rPr>
                <w:rFonts w:asciiTheme="minorHAnsi" w:hAnsiTheme="minorHAnsi" w:cstheme="minorHAnsi"/>
              </w:rPr>
            </w:pPr>
            <w:r w:rsidRPr="003A57D9">
              <w:rPr>
                <w:rFonts w:asciiTheme="minorHAnsi" w:hAnsiTheme="minorHAnsi" w:cstheme="minorHAnsi"/>
              </w:rPr>
              <w:t>Each student has identified his or her individual contribution to the work submitted such that if violations of academic integrity are suspected, then the student primarily responsible for the violations may be identified. Note that in this case the remainder of the team may also be subject</w:t>
            </w:r>
            <w:r w:rsidRPr="003A57D9">
              <w:rPr>
                <w:rFonts w:asciiTheme="minorHAnsi" w:hAnsiTheme="minorHAnsi" w:cstheme="minorHAnsi"/>
                <w:spacing w:val="-11"/>
              </w:rPr>
              <w:t xml:space="preserve"> </w:t>
            </w:r>
            <w:r w:rsidRPr="003A57D9">
              <w:rPr>
                <w:rFonts w:asciiTheme="minorHAnsi" w:hAnsiTheme="minorHAnsi" w:cstheme="minorHAnsi"/>
              </w:rPr>
              <w:t>to</w:t>
            </w:r>
          </w:p>
          <w:p w14:paraId="01E85A4A" w14:textId="77777777" w:rsidR="00DD4A44" w:rsidRPr="003A57D9" w:rsidRDefault="00D6313A">
            <w:pPr>
              <w:pStyle w:val="TableParagraph"/>
              <w:spacing w:line="252" w:lineRule="exact"/>
              <w:ind w:left="871"/>
              <w:rPr>
                <w:rFonts w:asciiTheme="minorHAnsi" w:hAnsiTheme="minorHAnsi" w:cstheme="minorHAnsi"/>
              </w:rPr>
            </w:pPr>
            <w:r w:rsidRPr="003A57D9">
              <w:rPr>
                <w:rFonts w:asciiTheme="minorHAnsi" w:hAnsiTheme="minorHAnsi" w:cstheme="minorHAnsi"/>
              </w:rPr>
              <w:t>disciplinary action.</w:t>
            </w:r>
          </w:p>
        </w:tc>
        <w:tc>
          <w:tcPr>
            <w:tcW w:w="710" w:type="dxa"/>
            <w:tcBorders>
              <w:top w:val="nil"/>
              <w:left w:val="single" w:sz="6" w:space="0" w:color="000000"/>
              <w:right w:val="nil"/>
            </w:tcBorders>
          </w:tcPr>
          <w:p w14:paraId="49DC73E4" w14:textId="77777777" w:rsidR="00DD4A44" w:rsidRPr="003A57D9" w:rsidRDefault="00DD4A44">
            <w:pPr>
              <w:pStyle w:val="TableParagraph"/>
              <w:rPr>
                <w:rFonts w:asciiTheme="minorHAnsi" w:hAnsiTheme="minorHAnsi" w:cstheme="minorHAnsi"/>
              </w:rPr>
            </w:pPr>
          </w:p>
        </w:tc>
      </w:tr>
      <w:tr w:rsidR="00DD4A44" w:rsidRPr="003A57D9" w14:paraId="4E50C58C" w14:textId="77777777">
        <w:trPr>
          <w:trHeight w:val="486"/>
        </w:trPr>
        <w:tc>
          <w:tcPr>
            <w:tcW w:w="3029" w:type="dxa"/>
            <w:gridSpan w:val="2"/>
            <w:tcBorders>
              <w:top w:val="single" w:sz="6" w:space="0" w:color="000000"/>
            </w:tcBorders>
          </w:tcPr>
          <w:p w14:paraId="03517678" w14:textId="77777777" w:rsidR="00DD4A44" w:rsidRPr="003A57D9" w:rsidRDefault="00D6313A">
            <w:pPr>
              <w:pStyle w:val="TableParagraph"/>
              <w:spacing w:before="62"/>
              <w:ind w:left="107"/>
              <w:rPr>
                <w:rFonts w:asciiTheme="minorHAnsi" w:hAnsiTheme="minorHAnsi" w:cstheme="minorHAnsi"/>
              </w:rPr>
            </w:pPr>
            <w:r w:rsidRPr="003A57D9">
              <w:rPr>
                <w:rFonts w:asciiTheme="minorHAnsi" w:hAnsiTheme="minorHAnsi" w:cstheme="minorHAnsi"/>
              </w:rPr>
              <w:t>Course:</w:t>
            </w:r>
          </w:p>
        </w:tc>
        <w:tc>
          <w:tcPr>
            <w:tcW w:w="6031" w:type="dxa"/>
            <w:gridSpan w:val="3"/>
            <w:tcBorders>
              <w:top w:val="single" w:sz="6" w:space="0" w:color="000000"/>
            </w:tcBorders>
          </w:tcPr>
          <w:p w14:paraId="673A9AC8" w14:textId="77777777" w:rsidR="00DD4A44" w:rsidRPr="003A57D9" w:rsidRDefault="00DD4A44">
            <w:pPr>
              <w:pStyle w:val="TableParagraph"/>
              <w:rPr>
                <w:rFonts w:asciiTheme="minorHAnsi" w:hAnsiTheme="minorHAnsi" w:cstheme="minorHAnsi"/>
              </w:rPr>
            </w:pPr>
          </w:p>
        </w:tc>
      </w:tr>
      <w:tr w:rsidR="00DD4A44" w:rsidRPr="003A57D9" w14:paraId="4C8EA95A" w14:textId="77777777">
        <w:trPr>
          <w:trHeight w:val="491"/>
        </w:trPr>
        <w:tc>
          <w:tcPr>
            <w:tcW w:w="3029" w:type="dxa"/>
            <w:gridSpan w:val="2"/>
          </w:tcPr>
          <w:p w14:paraId="0BB76301" w14:textId="77777777" w:rsidR="00DD4A44" w:rsidRPr="003A57D9" w:rsidRDefault="00D6313A">
            <w:pPr>
              <w:pStyle w:val="TableParagraph"/>
              <w:spacing w:before="67"/>
              <w:ind w:left="107"/>
              <w:rPr>
                <w:rFonts w:asciiTheme="minorHAnsi" w:hAnsiTheme="minorHAnsi" w:cstheme="minorHAnsi"/>
              </w:rPr>
            </w:pPr>
            <w:r w:rsidRPr="003A57D9">
              <w:rPr>
                <w:rFonts w:asciiTheme="minorHAnsi" w:hAnsiTheme="minorHAnsi" w:cstheme="minorHAnsi"/>
              </w:rPr>
              <w:t>Assignment:</w:t>
            </w:r>
          </w:p>
        </w:tc>
        <w:tc>
          <w:tcPr>
            <w:tcW w:w="6031" w:type="dxa"/>
            <w:gridSpan w:val="3"/>
          </w:tcPr>
          <w:p w14:paraId="155DDA5C" w14:textId="77777777" w:rsidR="00DD4A44" w:rsidRPr="003A57D9" w:rsidRDefault="00DD4A44">
            <w:pPr>
              <w:pStyle w:val="TableParagraph"/>
              <w:rPr>
                <w:rFonts w:asciiTheme="minorHAnsi" w:hAnsiTheme="minorHAnsi" w:cstheme="minorHAnsi"/>
              </w:rPr>
            </w:pPr>
          </w:p>
        </w:tc>
      </w:tr>
      <w:tr w:rsidR="00DD4A44" w:rsidRPr="003A57D9" w14:paraId="491D2716" w14:textId="77777777">
        <w:trPr>
          <w:trHeight w:val="491"/>
        </w:trPr>
        <w:tc>
          <w:tcPr>
            <w:tcW w:w="3029" w:type="dxa"/>
            <w:gridSpan w:val="2"/>
          </w:tcPr>
          <w:p w14:paraId="1803C8CD" w14:textId="77777777" w:rsidR="00DD4A44" w:rsidRPr="003A57D9" w:rsidRDefault="00D6313A">
            <w:pPr>
              <w:pStyle w:val="TableParagraph"/>
              <w:spacing w:before="67"/>
              <w:ind w:left="107"/>
              <w:rPr>
                <w:rFonts w:asciiTheme="minorHAnsi" w:hAnsiTheme="minorHAnsi" w:cstheme="minorHAnsi"/>
              </w:rPr>
            </w:pPr>
            <w:r w:rsidRPr="003A57D9">
              <w:rPr>
                <w:rFonts w:asciiTheme="minorHAnsi" w:hAnsiTheme="minorHAnsi" w:cstheme="minorHAnsi"/>
              </w:rPr>
              <w:t>Date:</w:t>
            </w:r>
          </w:p>
        </w:tc>
        <w:tc>
          <w:tcPr>
            <w:tcW w:w="6031" w:type="dxa"/>
            <w:gridSpan w:val="3"/>
          </w:tcPr>
          <w:p w14:paraId="643B118C" w14:textId="77777777" w:rsidR="00DD4A44" w:rsidRPr="003A57D9" w:rsidRDefault="00DD4A44">
            <w:pPr>
              <w:pStyle w:val="TableParagraph"/>
              <w:rPr>
                <w:rFonts w:asciiTheme="minorHAnsi" w:hAnsiTheme="minorHAnsi" w:cstheme="minorHAnsi"/>
              </w:rPr>
            </w:pPr>
          </w:p>
        </w:tc>
      </w:tr>
      <w:tr w:rsidR="00DD4A44" w:rsidRPr="003A57D9" w14:paraId="401583F7" w14:textId="77777777">
        <w:trPr>
          <w:trHeight w:val="470"/>
        </w:trPr>
        <w:tc>
          <w:tcPr>
            <w:tcW w:w="3029" w:type="dxa"/>
            <w:gridSpan w:val="2"/>
          </w:tcPr>
          <w:p w14:paraId="7E716129" w14:textId="77777777" w:rsidR="00DD4A44" w:rsidRPr="003A57D9" w:rsidRDefault="00DD4A44">
            <w:pPr>
              <w:pStyle w:val="TableParagraph"/>
              <w:rPr>
                <w:rFonts w:asciiTheme="minorHAnsi" w:hAnsiTheme="minorHAnsi" w:cstheme="minorHAnsi"/>
              </w:rPr>
            </w:pPr>
          </w:p>
        </w:tc>
        <w:tc>
          <w:tcPr>
            <w:tcW w:w="3065" w:type="dxa"/>
          </w:tcPr>
          <w:p w14:paraId="5EA970DB" w14:textId="77777777" w:rsidR="00DD4A44" w:rsidRPr="003A57D9" w:rsidRDefault="00D6313A">
            <w:pPr>
              <w:pStyle w:val="TableParagraph"/>
              <w:spacing w:before="64"/>
              <w:ind w:left="108"/>
              <w:rPr>
                <w:rFonts w:asciiTheme="minorHAnsi" w:hAnsiTheme="minorHAnsi" w:cstheme="minorHAnsi"/>
                <w:sz w:val="20"/>
              </w:rPr>
            </w:pPr>
            <w:r w:rsidRPr="003A57D9">
              <w:rPr>
                <w:rFonts w:asciiTheme="minorHAnsi" w:hAnsiTheme="minorHAnsi" w:cstheme="minorHAnsi"/>
                <w:sz w:val="20"/>
              </w:rPr>
              <w:t>UW Student #</w:t>
            </w:r>
          </w:p>
        </w:tc>
        <w:tc>
          <w:tcPr>
            <w:tcW w:w="2966" w:type="dxa"/>
            <w:gridSpan w:val="2"/>
          </w:tcPr>
          <w:p w14:paraId="255B7147" w14:textId="77777777" w:rsidR="00DD4A44" w:rsidRPr="003A57D9" w:rsidRDefault="00D6313A">
            <w:pPr>
              <w:pStyle w:val="TableParagraph"/>
              <w:spacing w:before="64"/>
              <w:ind w:left="108"/>
              <w:rPr>
                <w:rFonts w:asciiTheme="minorHAnsi" w:hAnsiTheme="minorHAnsi" w:cstheme="minorHAnsi"/>
                <w:sz w:val="20"/>
              </w:rPr>
            </w:pPr>
            <w:r w:rsidRPr="003A57D9">
              <w:rPr>
                <w:rFonts w:asciiTheme="minorHAnsi" w:hAnsiTheme="minorHAnsi" w:cstheme="minorHAnsi"/>
                <w:sz w:val="20"/>
              </w:rPr>
              <w:t>Signature</w:t>
            </w:r>
          </w:p>
        </w:tc>
      </w:tr>
      <w:tr w:rsidR="00DD4A44" w:rsidRPr="003A57D9" w14:paraId="2406CB1E" w14:textId="77777777">
        <w:trPr>
          <w:trHeight w:val="470"/>
        </w:trPr>
        <w:tc>
          <w:tcPr>
            <w:tcW w:w="3029" w:type="dxa"/>
            <w:gridSpan w:val="2"/>
          </w:tcPr>
          <w:p w14:paraId="14746609" w14:textId="77777777" w:rsidR="00DD4A44" w:rsidRPr="003A57D9" w:rsidRDefault="00DD4A44">
            <w:pPr>
              <w:pStyle w:val="TableParagraph"/>
              <w:rPr>
                <w:rFonts w:asciiTheme="minorHAnsi" w:hAnsiTheme="minorHAnsi" w:cstheme="minorHAnsi"/>
              </w:rPr>
            </w:pPr>
          </w:p>
        </w:tc>
        <w:tc>
          <w:tcPr>
            <w:tcW w:w="3065" w:type="dxa"/>
          </w:tcPr>
          <w:p w14:paraId="507B2FCD" w14:textId="77777777" w:rsidR="00DD4A44" w:rsidRPr="003A57D9" w:rsidRDefault="00DD4A44">
            <w:pPr>
              <w:pStyle w:val="TableParagraph"/>
              <w:rPr>
                <w:rFonts w:asciiTheme="minorHAnsi" w:hAnsiTheme="minorHAnsi" w:cstheme="minorHAnsi"/>
              </w:rPr>
            </w:pPr>
          </w:p>
        </w:tc>
        <w:tc>
          <w:tcPr>
            <w:tcW w:w="2966" w:type="dxa"/>
            <w:gridSpan w:val="2"/>
          </w:tcPr>
          <w:p w14:paraId="20E59EB8" w14:textId="77777777" w:rsidR="00DD4A44" w:rsidRPr="003A57D9" w:rsidRDefault="00DD4A44">
            <w:pPr>
              <w:pStyle w:val="TableParagraph"/>
              <w:rPr>
                <w:rFonts w:asciiTheme="minorHAnsi" w:hAnsiTheme="minorHAnsi" w:cstheme="minorHAnsi"/>
              </w:rPr>
            </w:pPr>
          </w:p>
        </w:tc>
      </w:tr>
      <w:tr w:rsidR="00DD4A44" w:rsidRPr="003A57D9" w14:paraId="4095C04D" w14:textId="77777777">
        <w:trPr>
          <w:trHeight w:val="465"/>
        </w:trPr>
        <w:tc>
          <w:tcPr>
            <w:tcW w:w="3029" w:type="dxa"/>
            <w:gridSpan w:val="2"/>
          </w:tcPr>
          <w:p w14:paraId="33AB024F" w14:textId="77777777" w:rsidR="00DD4A44" w:rsidRPr="003A57D9" w:rsidRDefault="00DD4A44">
            <w:pPr>
              <w:pStyle w:val="TableParagraph"/>
              <w:rPr>
                <w:rFonts w:asciiTheme="minorHAnsi" w:hAnsiTheme="minorHAnsi" w:cstheme="minorHAnsi"/>
              </w:rPr>
            </w:pPr>
          </w:p>
        </w:tc>
        <w:tc>
          <w:tcPr>
            <w:tcW w:w="3065" w:type="dxa"/>
          </w:tcPr>
          <w:p w14:paraId="42846452" w14:textId="77777777" w:rsidR="00DD4A44" w:rsidRPr="003A57D9" w:rsidRDefault="00DD4A44">
            <w:pPr>
              <w:pStyle w:val="TableParagraph"/>
              <w:rPr>
                <w:rFonts w:asciiTheme="minorHAnsi" w:hAnsiTheme="minorHAnsi" w:cstheme="minorHAnsi"/>
              </w:rPr>
            </w:pPr>
          </w:p>
        </w:tc>
        <w:tc>
          <w:tcPr>
            <w:tcW w:w="2966" w:type="dxa"/>
            <w:gridSpan w:val="2"/>
          </w:tcPr>
          <w:p w14:paraId="6C096C89" w14:textId="77777777" w:rsidR="00DD4A44" w:rsidRPr="003A57D9" w:rsidRDefault="00DD4A44">
            <w:pPr>
              <w:pStyle w:val="TableParagraph"/>
              <w:rPr>
                <w:rFonts w:asciiTheme="minorHAnsi" w:hAnsiTheme="minorHAnsi" w:cstheme="minorHAnsi"/>
              </w:rPr>
            </w:pPr>
          </w:p>
        </w:tc>
      </w:tr>
      <w:tr w:rsidR="00DD4A44" w:rsidRPr="003A57D9" w14:paraId="31E1E34F" w14:textId="77777777">
        <w:trPr>
          <w:trHeight w:val="470"/>
        </w:trPr>
        <w:tc>
          <w:tcPr>
            <w:tcW w:w="3029" w:type="dxa"/>
            <w:gridSpan w:val="2"/>
          </w:tcPr>
          <w:p w14:paraId="4BFF1F9E" w14:textId="77777777" w:rsidR="00DD4A44" w:rsidRPr="003A57D9" w:rsidRDefault="00DD4A44">
            <w:pPr>
              <w:pStyle w:val="TableParagraph"/>
              <w:rPr>
                <w:rFonts w:asciiTheme="minorHAnsi" w:hAnsiTheme="minorHAnsi" w:cstheme="minorHAnsi"/>
              </w:rPr>
            </w:pPr>
          </w:p>
        </w:tc>
        <w:tc>
          <w:tcPr>
            <w:tcW w:w="3065" w:type="dxa"/>
          </w:tcPr>
          <w:p w14:paraId="156CBB7B" w14:textId="77777777" w:rsidR="00DD4A44" w:rsidRPr="003A57D9" w:rsidRDefault="00DD4A44">
            <w:pPr>
              <w:pStyle w:val="TableParagraph"/>
              <w:rPr>
                <w:rFonts w:asciiTheme="minorHAnsi" w:hAnsiTheme="minorHAnsi" w:cstheme="minorHAnsi"/>
              </w:rPr>
            </w:pPr>
          </w:p>
        </w:tc>
        <w:tc>
          <w:tcPr>
            <w:tcW w:w="2966" w:type="dxa"/>
            <w:gridSpan w:val="2"/>
          </w:tcPr>
          <w:p w14:paraId="07611150" w14:textId="77777777" w:rsidR="00DD4A44" w:rsidRPr="003A57D9" w:rsidRDefault="00DD4A44">
            <w:pPr>
              <w:pStyle w:val="TableParagraph"/>
              <w:rPr>
                <w:rFonts w:asciiTheme="minorHAnsi" w:hAnsiTheme="minorHAnsi" w:cstheme="minorHAnsi"/>
              </w:rPr>
            </w:pPr>
          </w:p>
        </w:tc>
      </w:tr>
      <w:tr w:rsidR="00DD4A44" w:rsidRPr="003A57D9" w14:paraId="1E7D79C7" w14:textId="77777777">
        <w:trPr>
          <w:trHeight w:val="470"/>
        </w:trPr>
        <w:tc>
          <w:tcPr>
            <w:tcW w:w="3029" w:type="dxa"/>
            <w:gridSpan w:val="2"/>
          </w:tcPr>
          <w:p w14:paraId="41DA1ED9" w14:textId="77777777" w:rsidR="00DD4A44" w:rsidRPr="003A57D9" w:rsidRDefault="00DD4A44">
            <w:pPr>
              <w:pStyle w:val="TableParagraph"/>
              <w:rPr>
                <w:rFonts w:asciiTheme="minorHAnsi" w:hAnsiTheme="minorHAnsi" w:cstheme="minorHAnsi"/>
              </w:rPr>
            </w:pPr>
          </w:p>
        </w:tc>
        <w:tc>
          <w:tcPr>
            <w:tcW w:w="3065" w:type="dxa"/>
          </w:tcPr>
          <w:p w14:paraId="67DE39CE" w14:textId="77777777" w:rsidR="00DD4A44" w:rsidRPr="003A57D9" w:rsidRDefault="00DD4A44">
            <w:pPr>
              <w:pStyle w:val="TableParagraph"/>
              <w:rPr>
                <w:rFonts w:asciiTheme="minorHAnsi" w:hAnsiTheme="minorHAnsi" w:cstheme="minorHAnsi"/>
              </w:rPr>
            </w:pPr>
          </w:p>
        </w:tc>
        <w:tc>
          <w:tcPr>
            <w:tcW w:w="2966" w:type="dxa"/>
            <w:gridSpan w:val="2"/>
          </w:tcPr>
          <w:p w14:paraId="535C7EE8" w14:textId="77777777" w:rsidR="00DD4A44" w:rsidRPr="003A57D9" w:rsidRDefault="00DD4A44">
            <w:pPr>
              <w:pStyle w:val="TableParagraph"/>
              <w:rPr>
                <w:rFonts w:asciiTheme="minorHAnsi" w:hAnsiTheme="minorHAnsi" w:cstheme="minorHAnsi"/>
              </w:rPr>
            </w:pPr>
          </w:p>
        </w:tc>
      </w:tr>
      <w:tr w:rsidR="00DD4A44" w:rsidRPr="003A57D9" w14:paraId="6EEEA6A5" w14:textId="77777777">
        <w:trPr>
          <w:trHeight w:val="467"/>
        </w:trPr>
        <w:tc>
          <w:tcPr>
            <w:tcW w:w="3029" w:type="dxa"/>
            <w:gridSpan w:val="2"/>
          </w:tcPr>
          <w:p w14:paraId="4EB5858F" w14:textId="77777777" w:rsidR="00DD4A44" w:rsidRPr="003A57D9" w:rsidRDefault="00DD4A44">
            <w:pPr>
              <w:pStyle w:val="TableParagraph"/>
              <w:rPr>
                <w:rFonts w:asciiTheme="minorHAnsi" w:hAnsiTheme="minorHAnsi" w:cstheme="minorHAnsi"/>
              </w:rPr>
            </w:pPr>
          </w:p>
        </w:tc>
        <w:tc>
          <w:tcPr>
            <w:tcW w:w="3065" w:type="dxa"/>
          </w:tcPr>
          <w:p w14:paraId="24D1969E" w14:textId="77777777" w:rsidR="00DD4A44" w:rsidRPr="003A57D9" w:rsidRDefault="00DD4A44">
            <w:pPr>
              <w:pStyle w:val="TableParagraph"/>
              <w:rPr>
                <w:rFonts w:asciiTheme="minorHAnsi" w:hAnsiTheme="minorHAnsi" w:cstheme="minorHAnsi"/>
              </w:rPr>
            </w:pPr>
          </w:p>
        </w:tc>
        <w:tc>
          <w:tcPr>
            <w:tcW w:w="2966" w:type="dxa"/>
            <w:gridSpan w:val="2"/>
          </w:tcPr>
          <w:p w14:paraId="178BF2CF" w14:textId="77777777" w:rsidR="00DD4A44" w:rsidRPr="003A57D9" w:rsidRDefault="00DD4A44">
            <w:pPr>
              <w:pStyle w:val="TableParagraph"/>
              <w:rPr>
                <w:rFonts w:asciiTheme="minorHAnsi" w:hAnsiTheme="minorHAnsi" w:cstheme="minorHAnsi"/>
              </w:rPr>
            </w:pPr>
          </w:p>
        </w:tc>
      </w:tr>
    </w:tbl>
    <w:p w14:paraId="547BF1AA" w14:textId="77777777" w:rsidR="00DD4A44" w:rsidRPr="003A57D9" w:rsidRDefault="00DD4A44">
      <w:pPr>
        <w:rPr>
          <w:rFonts w:asciiTheme="minorHAnsi" w:hAnsiTheme="minorHAnsi" w:cstheme="minorHAnsi"/>
        </w:rPr>
        <w:sectPr w:rsidR="00DD4A44" w:rsidRPr="003A57D9" w:rsidSect="007861F4">
          <w:footerReference w:type="default" r:id="rId16"/>
          <w:pgSz w:w="12240" w:h="15840"/>
          <w:pgMar w:top="1500" w:right="940" w:bottom="1020" w:left="920" w:header="0" w:footer="837" w:gutter="0"/>
          <w:cols w:space="720"/>
        </w:sectPr>
      </w:pPr>
    </w:p>
    <w:p w14:paraId="31F2EBFD" w14:textId="77777777" w:rsidR="00DD4A44" w:rsidRPr="003A57D9" w:rsidRDefault="00411C83">
      <w:pPr>
        <w:pStyle w:val="Heading1"/>
        <w:spacing w:before="63"/>
        <w:ind w:left="3714" w:right="3623"/>
        <w:jc w:val="center"/>
        <w:rPr>
          <w:rFonts w:asciiTheme="minorHAnsi" w:hAnsiTheme="minorHAnsi" w:cstheme="minorHAnsi"/>
        </w:rPr>
      </w:pPr>
      <w:r w:rsidRPr="003A57D9">
        <w:rPr>
          <w:rFonts w:asciiTheme="minorHAnsi" w:hAnsiTheme="minorHAnsi" w:cstheme="minorHAnsi"/>
          <w:noProof/>
          <w:lang w:bidi="ar-SA"/>
        </w:rPr>
        <w:lastRenderedPageBreak/>
        <mc:AlternateContent>
          <mc:Choice Requires="wpg">
            <w:drawing>
              <wp:anchor distT="0" distB="0" distL="0" distR="0" simplePos="0" relativeHeight="251661824" behindDoc="0" locked="0" layoutInCell="1" allowOverlap="1" wp14:anchorId="17D04B39" wp14:editId="2CE28D38">
                <wp:simplePos x="0" y="0"/>
                <wp:positionH relativeFrom="page">
                  <wp:posOffset>705485</wp:posOffset>
                </wp:positionH>
                <wp:positionV relativeFrom="paragraph">
                  <wp:posOffset>367665</wp:posOffset>
                </wp:positionV>
                <wp:extent cx="6347460" cy="20955"/>
                <wp:effectExtent l="0" t="0" r="254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20955"/>
                          <a:chOff x="1111" y="579"/>
                          <a:chExt cx="9996" cy="33"/>
                        </a:xfrm>
                      </wpg:grpSpPr>
                      <wps:wsp>
                        <wps:cNvPr id="2" name="Line 4"/>
                        <wps:cNvCnPr>
                          <a:cxnSpLocks/>
                        </wps:cNvCnPr>
                        <wps:spPr bwMode="auto">
                          <a:xfrm>
                            <a:off x="1111" y="605"/>
                            <a:ext cx="999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wps:cNvCnPr>
                        <wps:spPr bwMode="auto">
                          <a:xfrm>
                            <a:off x="1111" y="586"/>
                            <a:ext cx="999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7D5563" id="Group 2" o:spid="_x0000_s1026" style="position:absolute;margin-left:55.55pt;margin-top:28.95pt;width:499.8pt;height:1.65pt;z-index:251661824;mso-wrap-distance-left:0;mso-wrap-distance-right:0;mso-position-horizontal-relative:page" coordorigin="1111,579" coordsize="99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1fmwIAACIIAAAOAAAAZHJzL2Uyb0RvYy54bWzsVV1v2yAUfZ+0/4B4T20njhtbdaopTvrS&#10;bZW6/QCC8YeGwQIap5r233cBx226h02dNmnS/IDBFy7nnnMwV9fHjqMDU7qVIsfRRYgRE1SWrahz&#10;/PnTbrbCSBsiSsKlYDl+ZBpfr9++uRr6jM1lI3nJFIIkQmdDn+PGmD4LAk0b1hF9IXsmIFhJ1RED&#10;Q1UHpSIDZO94MA/DJBikKnslKdMavhY+iNcuf1Uxaj5WlWYG8RwDNuNa5dq9bYP1FclqRfqmpSMM&#10;8goUHWkFbDqlKogh6EG1P6TqWqqklpW5oLILZFW1lLkaoJoofFHNjZIPvaulzoa6n2gCal/w9Oq0&#10;9MPhTqG2BO0wEqQDidyuaG6pGfo6gxk3qr/v75SvD7q3kn7REA5exu249pPRfngvS0hHHox01Bwr&#10;1dkUUDQ6OgUeJwXY0SAKH5NFfBknIBSF2DxMl0uvEG1ARrsqggcjCC4v01NoOy5O0zTxKxcLGwtI&#10;5vd0OEdctiiwmn5iU/8em/cN6ZkTSVuuRjbnJzZvW8FQ7Ml0EzbCM0mP4ozJZ0GLUAPhP+VwYiMJ&#10;R6JORD5x4Tw+UUGyXmlzw2SHbCfHHPA5ecjhVhvP2mmKVUvIXcs5fCcZF2jI8WqVhm6BlrwtbdDG&#10;tKr3G67QgdiD5p5RgrNpNnNBdOPnuZBXEZwuSrdLw0i5HfuGtNz3oQAu7EZQIOAce/6IfU3DdLva&#10;ruJZPE+2szgsitm73SaeJbvoclksis2miL5ZzFGcNW1ZMmFhn457FP+aAcYfjz+o04Gf+AnOszv7&#10;AdjT24EGI3plvQv3sny8U5bz0ZN/yZyLM3O6s2IBgHv/iDmXq8SL/N+c/7Y53X8ULiLn6fHStDfd&#10;87Ez89PVvv4OAAD//wMAUEsDBBQABgAIAAAAIQD/Y/Wb4wAAAA8BAAAPAAAAZHJzL2Rvd25yZXYu&#10;eG1sTE9Na8MwDL0P9h+MBrutjjvabmmcUrqPUxmsHYzd1FhNQmM7xG6S/vupp00HwUNP7yNbjbYR&#10;PXWh9k6DmiQgyBXe1K7U8LV/e3gCESI6g413pOFCAVb57U2GqfGD+6R+F0vBIi6kqKGKsU2lDEVF&#10;FsPEt+T4dvSdxciwK6XpcGBx28hpksylxdqxQ4UtbSoqTruz1fA+4LB+VK/99nTcXH72s4/vrSKt&#10;7+/GlyWv9RJEpDH+fcC1A+eHnIMd/NmZIBrGPEzVMFs8g7gSlEoWIA4a5moKMs/k/x75LwAAAP//&#10;AwBQSwECLQAUAAYACAAAACEAtoM4kv4AAADhAQAAEwAAAAAAAAAAAAAAAAAAAAAAW0NvbnRlbnRf&#10;VHlwZXNdLnhtbFBLAQItABQABgAIAAAAIQA4/SH/1gAAAJQBAAALAAAAAAAAAAAAAAAAAC8BAABf&#10;cmVscy8ucmVsc1BLAQItABQABgAIAAAAIQBJLW1fmwIAACIIAAAOAAAAAAAAAAAAAAAAAC4CAABk&#10;cnMvZTJvRG9jLnhtbFBLAQItABQABgAIAAAAIQD/Y/Wb4wAAAA8BAAAPAAAAAAAAAAAAAAAAAPUE&#10;AABkcnMvZG93bnJldi54bWxQSwUGAAAAAAQABADzAAAABQYAAAAA&#10;">
                <v:line id="Line 4" o:spid="_x0000_s1027" style="position:absolute;visibility:visible;mso-wrap-style:square" from="1111,605" to="1110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HaAyAAAAN8AAAAPAAAAZHJzL2Rvd25yZXYueG1sRI9Ba8JA&#10;FITvQv/D8oReRDf1UEPiKralkF6q0fyAR/aZBHffptmtpv++Wyh4GRiG+YZZb0drxJUG3zlW8LRI&#10;QBDXTnfcKKhO7/MUhA/IGo1jUvBDHrabh8kaM+1uXNL1GBoRIewzVNCG0GdS+roli37heuKYnd1g&#10;MUQ7NFIPeItwa+QySZ6lxY7jQos9vbZUX47fVsEsLat9Ub/Yc/p5+vg6mGLlTKHU43R8y6PschCB&#10;xnBv/CMKrWAJf3/iF5CbXwAAAP//AwBQSwECLQAUAAYACAAAACEA2+H2y+4AAACFAQAAEwAAAAAA&#10;AAAAAAAAAAAAAAAAW0NvbnRlbnRfVHlwZXNdLnhtbFBLAQItABQABgAIAAAAIQBa9CxbvwAAABUB&#10;AAALAAAAAAAAAAAAAAAAAB8BAABfcmVscy8ucmVsc1BLAQItABQABgAIAAAAIQDYUHaAyAAAAN8A&#10;AAAPAAAAAAAAAAAAAAAAAAcCAABkcnMvZG93bnJldi54bWxQSwUGAAAAAAMAAwC3AAAA/AIAAAAA&#10;" strokeweight=".7pt">
                  <o:lock v:ext="edit" shapetype="f"/>
                </v:line>
                <v:line id="Line 3" o:spid="_x0000_s1028" style="position:absolute;visibility:visible;mso-wrap-style:square" from="1111,586" to="11107,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NMbxwAAAN8AAAAPAAAAZHJzL2Rvd25yZXYueG1sRI/dasJA&#10;FITvBd9hOYXeSN1UoQ3RVWxFiDf19wEO2WMSuns2zW41vr0rCN4MDMN8w0znnTXiTK2vHSt4HyYg&#10;iAunay4VHA+rtxSED8gajWNScCUP81m/N8VMuwvv6LwPpYgQ9hkqqEJoMil9UZFFP3QNccxOrrUY&#10;om1LqVu8RLg1cpQkH9JizXGhwoa+Kyp+9/9WwSDdHTd58WVP6c9h/bc1+aczuVKvL91yEmUxARGo&#10;C8/GA5FrBWO4/4lfQM5uAAAA//8DAFBLAQItABQABgAIAAAAIQDb4fbL7gAAAIUBAAATAAAAAAAA&#10;AAAAAAAAAAAAAABbQ29udGVudF9UeXBlc10ueG1sUEsBAi0AFAAGAAgAAAAhAFr0LFu/AAAAFQEA&#10;AAsAAAAAAAAAAAAAAAAAHwEAAF9yZWxzLy5yZWxzUEsBAi0AFAAGAAgAAAAhALcc0xvHAAAA3wAA&#10;AA8AAAAAAAAAAAAAAAAABwIAAGRycy9kb3ducmV2LnhtbFBLBQYAAAAAAwADALcAAAD7AgAAAAA=&#10;" strokeweight=".7pt">
                  <o:lock v:ext="edit" shapetype="f"/>
                </v:line>
                <w10:wrap type="topAndBottom" anchorx="page"/>
              </v:group>
            </w:pict>
          </mc:Fallback>
        </mc:AlternateContent>
      </w:r>
      <w:r w:rsidR="00D6313A" w:rsidRPr="003A57D9">
        <w:rPr>
          <w:rFonts w:asciiTheme="minorHAnsi" w:hAnsiTheme="minorHAnsi" w:cstheme="minorHAnsi"/>
        </w:rPr>
        <w:t>Course Policies</w:t>
      </w:r>
    </w:p>
    <w:p w14:paraId="28C9C828" w14:textId="153AB100" w:rsidR="0013137D" w:rsidRPr="0043288F" w:rsidRDefault="0013137D" w:rsidP="0013137D">
      <w:pPr>
        <w:pStyle w:val="Heading3"/>
        <w:spacing w:before="164"/>
        <w:rPr>
          <w:rFonts w:asciiTheme="minorHAnsi" w:hAnsiTheme="minorHAnsi" w:cstheme="minorHAnsi"/>
        </w:rPr>
      </w:pPr>
      <w:r w:rsidRPr="0043288F">
        <w:rPr>
          <w:rFonts w:asciiTheme="minorHAnsi" w:hAnsiTheme="minorHAnsi" w:cstheme="minorHAnsi"/>
        </w:rPr>
        <w:t xml:space="preserve">Communications with Instructor and Teaching Assistants: </w:t>
      </w:r>
      <w:r w:rsidR="00D6313A" w:rsidRPr="0043288F">
        <w:rPr>
          <w:rFonts w:asciiTheme="minorHAnsi" w:hAnsiTheme="minorHAnsi" w:cstheme="minorHAnsi"/>
          <w:b w:val="0"/>
          <w:i/>
          <w:spacing w:val="1"/>
        </w:rPr>
        <w:t>We</w:t>
      </w:r>
      <w:r w:rsidR="00D6313A" w:rsidRPr="0043288F">
        <w:rPr>
          <w:rFonts w:asciiTheme="minorHAnsi" w:hAnsiTheme="minorHAnsi" w:cstheme="minorHAnsi"/>
          <w:b w:val="0"/>
          <w:i/>
          <w:spacing w:val="-8"/>
        </w:rPr>
        <w:t xml:space="preserve"> </w:t>
      </w:r>
      <w:r w:rsidR="00D6313A" w:rsidRPr="0043288F">
        <w:rPr>
          <w:rFonts w:asciiTheme="minorHAnsi" w:hAnsiTheme="minorHAnsi" w:cstheme="minorHAnsi"/>
          <w:b w:val="0"/>
          <w:i/>
        </w:rPr>
        <w:t>are</w:t>
      </w:r>
      <w:r w:rsidR="00D6313A" w:rsidRPr="0043288F">
        <w:rPr>
          <w:rFonts w:asciiTheme="minorHAnsi" w:hAnsiTheme="minorHAnsi" w:cstheme="minorHAnsi"/>
          <w:b w:val="0"/>
          <w:i/>
          <w:spacing w:val="-5"/>
        </w:rPr>
        <w:t xml:space="preserve"> </w:t>
      </w:r>
      <w:r w:rsidR="00D6313A" w:rsidRPr="0043288F">
        <w:rPr>
          <w:rFonts w:asciiTheme="minorHAnsi" w:hAnsiTheme="minorHAnsi" w:cstheme="minorHAnsi"/>
          <w:b w:val="0"/>
          <w:i/>
        </w:rPr>
        <w:t>VERY</w:t>
      </w:r>
      <w:r w:rsidR="00D6313A" w:rsidRPr="0043288F">
        <w:rPr>
          <w:rFonts w:asciiTheme="minorHAnsi" w:hAnsiTheme="minorHAnsi" w:cstheme="minorHAnsi"/>
          <w:b w:val="0"/>
          <w:i/>
          <w:spacing w:val="-6"/>
        </w:rPr>
        <w:t xml:space="preserve"> </w:t>
      </w:r>
      <w:r w:rsidR="00D6313A" w:rsidRPr="0043288F">
        <w:rPr>
          <w:rFonts w:asciiTheme="minorHAnsi" w:hAnsiTheme="minorHAnsi" w:cstheme="minorHAnsi"/>
          <w:b w:val="0"/>
          <w:i/>
        </w:rPr>
        <w:t>happy</w:t>
      </w:r>
      <w:r w:rsidR="00D6313A" w:rsidRPr="0043288F">
        <w:rPr>
          <w:rFonts w:asciiTheme="minorHAnsi" w:hAnsiTheme="minorHAnsi" w:cstheme="minorHAnsi"/>
          <w:b w:val="0"/>
          <w:i/>
          <w:spacing w:val="-9"/>
        </w:rPr>
        <w:t xml:space="preserve"> </w:t>
      </w:r>
      <w:r w:rsidR="00D6313A" w:rsidRPr="0043288F">
        <w:rPr>
          <w:rFonts w:asciiTheme="minorHAnsi" w:hAnsiTheme="minorHAnsi" w:cstheme="minorHAnsi"/>
          <w:b w:val="0"/>
          <w:i/>
        </w:rPr>
        <w:t>to</w:t>
      </w:r>
      <w:r w:rsidR="00D6313A" w:rsidRPr="0043288F">
        <w:rPr>
          <w:rFonts w:asciiTheme="minorHAnsi" w:hAnsiTheme="minorHAnsi" w:cstheme="minorHAnsi"/>
          <w:b w:val="0"/>
          <w:i/>
          <w:spacing w:val="-6"/>
        </w:rPr>
        <w:t xml:space="preserve"> </w:t>
      </w:r>
      <w:r w:rsidR="00D6313A" w:rsidRPr="0043288F">
        <w:rPr>
          <w:rFonts w:asciiTheme="minorHAnsi" w:hAnsiTheme="minorHAnsi" w:cstheme="minorHAnsi"/>
          <w:b w:val="0"/>
          <w:i/>
        </w:rPr>
        <w:t>make</w:t>
      </w:r>
      <w:r w:rsidR="00D6313A" w:rsidRPr="0043288F">
        <w:rPr>
          <w:rFonts w:asciiTheme="minorHAnsi" w:hAnsiTheme="minorHAnsi" w:cstheme="minorHAnsi"/>
          <w:b w:val="0"/>
          <w:i/>
          <w:spacing w:val="-6"/>
        </w:rPr>
        <w:t xml:space="preserve"> </w:t>
      </w:r>
      <w:r w:rsidR="00D6313A" w:rsidRPr="0043288F">
        <w:rPr>
          <w:rFonts w:asciiTheme="minorHAnsi" w:hAnsiTheme="minorHAnsi" w:cstheme="minorHAnsi"/>
          <w:b w:val="0"/>
          <w:i/>
        </w:rPr>
        <w:t>ourselves</w:t>
      </w:r>
      <w:r w:rsidR="00D6313A" w:rsidRPr="0043288F">
        <w:rPr>
          <w:rFonts w:asciiTheme="minorHAnsi" w:hAnsiTheme="minorHAnsi" w:cstheme="minorHAnsi"/>
          <w:b w:val="0"/>
          <w:i/>
          <w:spacing w:val="-2"/>
        </w:rPr>
        <w:t xml:space="preserve"> </w:t>
      </w:r>
      <w:r w:rsidR="00D6313A" w:rsidRPr="0043288F">
        <w:rPr>
          <w:rFonts w:asciiTheme="minorHAnsi" w:hAnsiTheme="minorHAnsi" w:cstheme="minorHAnsi"/>
          <w:b w:val="0"/>
          <w:i/>
        </w:rPr>
        <w:t>available</w:t>
      </w:r>
      <w:r w:rsidR="00D6313A" w:rsidRPr="0043288F">
        <w:rPr>
          <w:rFonts w:asciiTheme="minorHAnsi" w:hAnsiTheme="minorHAnsi" w:cstheme="minorHAnsi"/>
          <w:b w:val="0"/>
          <w:i/>
          <w:spacing w:val="-6"/>
        </w:rPr>
        <w:t xml:space="preserve"> </w:t>
      </w:r>
      <w:r w:rsidR="00D6313A" w:rsidRPr="0043288F">
        <w:rPr>
          <w:rFonts w:asciiTheme="minorHAnsi" w:hAnsiTheme="minorHAnsi" w:cstheme="minorHAnsi"/>
          <w:b w:val="0"/>
          <w:i/>
        </w:rPr>
        <w:t>to</w:t>
      </w:r>
      <w:r w:rsidR="00D6313A" w:rsidRPr="0043288F">
        <w:rPr>
          <w:rFonts w:asciiTheme="minorHAnsi" w:hAnsiTheme="minorHAnsi" w:cstheme="minorHAnsi"/>
          <w:b w:val="0"/>
          <w:i/>
          <w:spacing w:val="-6"/>
        </w:rPr>
        <w:t xml:space="preserve"> </w:t>
      </w:r>
      <w:r w:rsidR="00D6313A" w:rsidRPr="0043288F">
        <w:rPr>
          <w:rFonts w:asciiTheme="minorHAnsi" w:hAnsiTheme="minorHAnsi" w:cstheme="minorHAnsi"/>
          <w:b w:val="0"/>
          <w:i/>
        </w:rPr>
        <w:t>help</w:t>
      </w:r>
      <w:r w:rsidR="00D6313A" w:rsidRPr="0043288F">
        <w:rPr>
          <w:rFonts w:asciiTheme="minorHAnsi" w:hAnsiTheme="minorHAnsi" w:cstheme="minorHAnsi"/>
          <w:b w:val="0"/>
          <w:i/>
          <w:spacing w:val="-1"/>
        </w:rPr>
        <w:t xml:space="preserve"> </w:t>
      </w:r>
      <w:r w:rsidR="00D6313A" w:rsidRPr="0043288F">
        <w:rPr>
          <w:rFonts w:asciiTheme="minorHAnsi" w:hAnsiTheme="minorHAnsi" w:cstheme="minorHAnsi"/>
          <w:b w:val="0"/>
          <w:i/>
        </w:rPr>
        <w:t>you</w:t>
      </w:r>
      <w:r w:rsidR="00D6313A" w:rsidRPr="0043288F">
        <w:rPr>
          <w:rFonts w:asciiTheme="minorHAnsi" w:hAnsiTheme="minorHAnsi" w:cstheme="minorHAnsi"/>
          <w:b w:val="0"/>
          <w:i/>
          <w:spacing w:val="-6"/>
        </w:rPr>
        <w:t xml:space="preserve"> </w:t>
      </w:r>
      <w:r w:rsidR="00D6313A" w:rsidRPr="0043288F">
        <w:rPr>
          <w:rFonts w:asciiTheme="minorHAnsi" w:hAnsiTheme="minorHAnsi" w:cstheme="minorHAnsi"/>
          <w:b w:val="0"/>
          <w:i/>
        </w:rPr>
        <w:t>succeed</w:t>
      </w:r>
      <w:r w:rsidR="00D6313A" w:rsidRPr="0043288F">
        <w:rPr>
          <w:rFonts w:asciiTheme="minorHAnsi" w:hAnsiTheme="minorHAnsi" w:cstheme="minorHAnsi"/>
          <w:b w:val="0"/>
          <w:i/>
          <w:spacing w:val="-3"/>
        </w:rPr>
        <w:t xml:space="preserve"> </w:t>
      </w:r>
      <w:r w:rsidR="00D6313A" w:rsidRPr="0043288F">
        <w:rPr>
          <w:rFonts w:asciiTheme="minorHAnsi" w:hAnsiTheme="minorHAnsi" w:cstheme="minorHAnsi"/>
          <w:b w:val="0"/>
          <w:i/>
        </w:rPr>
        <w:t>in</w:t>
      </w:r>
      <w:r w:rsidR="00D6313A" w:rsidRPr="0043288F">
        <w:rPr>
          <w:rFonts w:asciiTheme="minorHAnsi" w:hAnsiTheme="minorHAnsi" w:cstheme="minorHAnsi"/>
          <w:b w:val="0"/>
          <w:i/>
          <w:spacing w:val="-3"/>
        </w:rPr>
        <w:t xml:space="preserve"> </w:t>
      </w:r>
      <w:r w:rsidR="00D6313A" w:rsidRPr="0043288F">
        <w:rPr>
          <w:rFonts w:asciiTheme="minorHAnsi" w:hAnsiTheme="minorHAnsi" w:cstheme="minorHAnsi"/>
          <w:b w:val="0"/>
          <w:i/>
        </w:rPr>
        <w:t>this</w:t>
      </w:r>
      <w:r w:rsidR="00D6313A" w:rsidRPr="0043288F">
        <w:rPr>
          <w:rFonts w:asciiTheme="minorHAnsi" w:hAnsiTheme="minorHAnsi" w:cstheme="minorHAnsi"/>
          <w:b w:val="0"/>
          <w:i/>
          <w:spacing w:val="-4"/>
        </w:rPr>
        <w:t xml:space="preserve"> </w:t>
      </w:r>
      <w:r w:rsidR="00D6313A" w:rsidRPr="0043288F">
        <w:rPr>
          <w:rFonts w:asciiTheme="minorHAnsi" w:hAnsiTheme="minorHAnsi" w:cstheme="minorHAnsi"/>
          <w:b w:val="0"/>
          <w:i/>
        </w:rPr>
        <w:t>course.</w:t>
      </w:r>
      <w:r w:rsidR="00D6313A" w:rsidRPr="0043288F">
        <w:rPr>
          <w:rFonts w:asciiTheme="minorHAnsi" w:hAnsiTheme="minorHAnsi" w:cstheme="minorHAnsi"/>
          <w:spacing w:val="-6"/>
        </w:rPr>
        <w:t xml:space="preserve"> </w:t>
      </w:r>
      <w:r w:rsidRPr="0043288F">
        <w:rPr>
          <w:rFonts w:asciiTheme="minorHAnsi" w:hAnsiTheme="minorHAnsi" w:cstheme="minorHAnsi"/>
          <w:b w:val="0"/>
        </w:rPr>
        <w:t>All communication with students must be through either the student’s University of Waterloo email account or via Learn. If a student emails the instructor or TA from a personal account they will be requested to resend the email using their personal University of Waterloo email account.</w:t>
      </w:r>
    </w:p>
    <w:p w14:paraId="4ECDC569" w14:textId="77777777" w:rsidR="00DD4A44" w:rsidRPr="0043288F" w:rsidRDefault="00D6313A">
      <w:pPr>
        <w:pStyle w:val="BodyText"/>
        <w:spacing w:before="67" w:line="252" w:lineRule="auto"/>
        <w:ind w:left="212" w:right="123" w:hanging="10"/>
        <w:jc w:val="both"/>
        <w:rPr>
          <w:rFonts w:asciiTheme="minorHAnsi" w:hAnsiTheme="minorHAnsi" w:cstheme="minorHAnsi"/>
        </w:rPr>
      </w:pPr>
      <w:r w:rsidRPr="0043288F">
        <w:rPr>
          <w:rFonts w:asciiTheme="minorHAnsi" w:hAnsiTheme="minorHAnsi" w:cstheme="minorHAnsi"/>
        </w:rPr>
        <w:t xml:space="preserve">Make sure you consult your course resources before sending us a question. </w:t>
      </w:r>
      <w:r w:rsidRPr="0043288F">
        <w:rPr>
          <w:rFonts w:asciiTheme="minorHAnsi" w:hAnsiTheme="minorHAnsi" w:cstheme="minorHAnsi"/>
          <w:spacing w:val="2"/>
        </w:rPr>
        <w:t xml:space="preserve">We </w:t>
      </w:r>
      <w:r w:rsidRPr="0043288F">
        <w:rPr>
          <w:rFonts w:asciiTheme="minorHAnsi" w:hAnsiTheme="minorHAnsi" w:cstheme="minorHAnsi"/>
          <w:b/>
        </w:rPr>
        <w:t xml:space="preserve">will not answer </w:t>
      </w:r>
      <w:r w:rsidRPr="0043288F">
        <w:rPr>
          <w:rFonts w:asciiTheme="minorHAnsi" w:hAnsiTheme="minorHAnsi" w:cstheme="minorHAnsi"/>
        </w:rPr>
        <w:t>any questions that</w:t>
      </w:r>
      <w:r w:rsidRPr="0043288F">
        <w:rPr>
          <w:rFonts w:asciiTheme="minorHAnsi" w:hAnsiTheme="minorHAnsi" w:cstheme="minorHAnsi"/>
          <w:spacing w:val="-3"/>
        </w:rPr>
        <w:t xml:space="preserve"> </w:t>
      </w:r>
      <w:r w:rsidRPr="0043288F">
        <w:rPr>
          <w:rFonts w:asciiTheme="minorHAnsi" w:hAnsiTheme="minorHAnsi" w:cstheme="minorHAnsi"/>
        </w:rPr>
        <w:t>have</w:t>
      </w:r>
      <w:r w:rsidRPr="0043288F">
        <w:rPr>
          <w:rFonts w:asciiTheme="minorHAnsi" w:hAnsiTheme="minorHAnsi" w:cstheme="minorHAnsi"/>
          <w:spacing w:val="-3"/>
        </w:rPr>
        <w:t xml:space="preserve"> </w:t>
      </w:r>
      <w:r w:rsidRPr="0043288F">
        <w:rPr>
          <w:rFonts w:asciiTheme="minorHAnsi" w:hAnsiTheme="minorHAnsi" w:cstheme="minorHAnsi"/>
        </w:rPr>
        <w:t>already</w:t>
      </w:r>
      <w:r w:rsidRPr="0043288F">
        <w:rPr>
          <w:rFonts w:asciiTheme="minorHAnsi" w:hAnsiTheme="minorHAnsi" w:cstheme="minorHAnsi"/>
          <w:spacing w:val="-6"/>
        </w:rPr>
        <w:t xml:space="preserve"> </w:t>
      </w:r>
      <w:r w:rsidRPr="0043288F">
        <w:rPr>
          <w:rFonts w:asciiTheme="minorHAnsi" w:hAnsiTheme="minorHAnsi" w:cstheme="minorHAnsi"/>
        </w:rPr>
        <w:t>been</w:t>
      </w:r>
      <w:r w:rsidRPr="0043288F">
        <w:rPr>
          <w:rFonts w:asciiTheme="minorHAnsi" w:hAnsiTheme="minorHAnsi" w:cstheme="minorHAnsi"/>
          <w:spacing w:val="-4"/>
        </w:rPr>
        <w:t xml:space="preserve"> </w:t>
      </w:r>
      <w:r w:rsidRPr="0043288F">
        <w:rPr>
          <w:rFonts w:asciiTheme="minorHAnsi" w:hAnsiTheme="minorHAnsi" w:cstheme="minorHAnsi"/>
        </w:rPr>
        <w:t>answered</w:t>
      </w:r>
      <w:r w:rsidRPr="0043288F">
        <w:rPr>
          <w:rFonts w:asciiTheme="minorHAnsi" w:hAnsiTheme="minorHAnsi" w:cstheme="minorHAnsi"/>
          <w:spacing w:val="-4"/>
        </w:rPr>
        <w:t xml:space="preserve"> </w:t>
      </w:r>
      <w:r w:rsidRPr="0043288F">
        <w:rPr>
          <w:rFonts w:asciiTheme="minorHAnsi" w:hAnsiTheme="minorHAnsi" w:cstheme="minorHAnsi"/>
        </w:rPr>
        <w:t>in</w:t>
      </w:r>
      <w:r w:rsidRPr="0043288F">
        <w:rPr>
          <w:rFonts w:asciiTheme="minorHAnsi" w:hAnsiTheme="minorHAnsi" w:cstheme="minorHAnsi"/>
          <w:spacing w:val="-3"/>
        </w:rPr>
        <w:t xml:space="preserve"> </w:t>
      </w:r>
      <w:r w:rsidRPr="0043288F">
        <w:rPr>
          <w:rFonts w:asciiTheme="minorHAnsi" w:hAnsiTheme="minorHAnsi" w:cstheme="minorHAnsi"/>
        </w:rPr>
        <w:t>class,</w:t>
      </w:r>
      <w:r w:rsidRPr="0043288F">
        <w:rPr>
          <w:rFonts w:asciiTheme="minorHAnsi" w:hAnsiTheme="minorHAnsi" w:cstheme="minorHAnsi"/>
          <w:spacing w:val="-3"/>
        </w:rPr>
        <w:t xml:space="preserve"> </w:t>
      </w:r>
      <w:r w:rsidRPr="0043288F">
        <w:rPr>
          <w:rFonts w:asciiTheme="minorHAnsi" w:hAnsiTheme="minorHAnsi" w:cstheme="minorHAnsi"/>
        </w:rPr>
        <w:t>on</w:t>
      </w:r>
      <w:r w:rsidRPr="0043288F">
        <w:rPr>
          <w:rFonts w:asciiTheme="minorHAnsi" w:hAnsiTheme="minorHAnsi" w:cstheme="minorHAnsi"/>
          <w:spacing w:val="-4"/>
        </w:rPr>
        <w:t xml:space="preserve"> </w:t>
      </w:r>
      <w:r w:rsidRPr="0043288F">
        <w:rPr>
          <w:rFonts w:asciiTheme="minorHAnsi" w:hAnsiTheme="minorHAnsi" w:cstheme="minorHAnsi"/>
        </w:rPr>
        <w:t>Learn,</w:t>
      </w:r>
      <w:r w:rsidRPr="0043288F">
        <w:rPr>
          <w:rFonts w:asciiTheme="minorHAnsi" w:hAnsiTheme="minorHAnsi" w:cstheme="minorHAnsi"/>
          <w:spacing w:val="-3"/>
        </w:rPr>
        <w:t xml:space="preserve"> </w:t>
      </w:r>
      <w:r w:rsidRPr="0043288F">
        <w:rPr>
          <w:rFonts w:asciiTheme="minorHAnsi" w:hAnsiTheme="minorHAnsi" w:cstheme="minorHAnsi"/>
        </w:rPr>
        <w:t>or</w:t>
      </w:r>
      <w:r w:rsidRPr="0043288F">
        <w:rPr>
          <w:rFonts w:asciiTheme="minorHAnsi" w:hAnsiTheme="minorHAnsi" w:cstheme="minorHAnsi"/>
          <w:spacing w:val="-2"/>
        </w:rPr>
        <w:t xml:space="preserve"> </w:t>
      </w:r>
      <w:r w:rsidRPr="0043288F">
        <w:rPr>
          <w:rFonts w:asciiTheme="minorHAnsi" w:hAnsiTheme="minorHAnsi" w:cstheme="minorHAnsi"/>
        </w:rPr>
        <w:t>in</w:t>
      </w:r>
      <w:r w:rsidRPr="0043288F">
        <w:rPr>
          <w:rFonts w:asciiTheme="minorHAnsi" w:hAnsiTheme="minorHAnsi" w:cstheme="minorHAnsi"/>
          <w:spacing w:val="-3"/>
        </w:rPr>
        <w:t xml:space="preserve"> </w:t>
      </w:r>
      <w:r w:rsidRPr="0043288F">
        <w:rPr>
          <w:rFonts w:asciiTheme="minorHAnsi" w:hAnsiTheme="minorHAnsi" w:cstheme="minorHAnsi"/>
        </w:rPr>
        <w:t>course</w:t>
      </w:r>
      <w:r w:rsidRPr="0043288F">
        <w:rPr>
          <w:rFonts w:asciiTheme="minorHAnsi" w:hAnsiTheme="minorHAnsi" w:cstheme="minorHAnsi"/>
          <w:spacing w:val="-3"/>
        </w:rPr>
        <w:t xml:space="preserve"> </w:t>
      </w:r>
      <w:r w:rsidRPr="0043288F">
        <w:rPr>
          <w:rFonts w:asciiTheme="minorHAnsi" w:hAnsiTheme="minorHAnsi" w:cstheme="minorHAnsi"/>
        </w:rPr>
        <w:t>materials.</w:t>
      </w:r>
      <w:r w:rsidRPr="0043288F">
        <w:rPr>
          <w:rFonts w:asciiTheme="minorHAnsi" w:hAnsiTheme="minorHAnsi" w:cstheme="minorHAnsi"/>
          <w:spacing w:val="-8"/>
        </w:rPr>
        <w:t xml:space="preserve"> </w:t>
      </w:r>
      <w:r w:rsidRPr="0043288F">
        <w:rPr>
          <w:rFonts w:asciiTheme="minorHAnsi" w:hAnsiTheme="minorHAnsi" w:cstheme="minorHAnsi"/>
          <w:spacing w:val="2"/>
        </w:rPr>
        <w:t>We</w:t>
      </w:r>
      <w:r w:rsidRPr="0043288F">
        <w:rPr>
          <w:rFonts w:asciiTheme="minorHAnsi" w:hAnsiTheme="minorHAnsi" w:cstheme="minorHAnsi"/>
          <w:spacing w:val="-6"/>
        </w:rPr>
        <w:t xml:space="preserve"> </w:t>
      </w:r>
      <w:r w:rsidRPr="0043288F">
        <w:rPr>
          <w:rFonts w:asciiTheme="minorHAnsi" w:hAnsiTheme="minorHAnsi" w:cstheme="minorHAnsi"/>
        </w:rPr>
        <w:t>will</w:t>
      </w:r>
      <w:r w:rsidRPr="0043288F">
        <w:rPr>
          <w:rFonts w:asciiTheme="minorHAnsi" w:hAnsiTheme="minorHAnsi" w:cstheme="minorHAnsi"/>
          <w:spacing w:val="-6"/>
        </w:rPr>
        <w:t xml:space="preserve"> </w:t>
      </w:r>
      <w:r w:rsidRPr="0043288F">
        <w:rPr>
          <w:rFonts w:asciiTheme="minorHAnsi" w:hAnsiTheme="minorHAnsi" w:cstheme="minorHAnsi"/>
        </w:rPr>
        <w:t>reply</w:t>
      </w:r>
      <w:r w:rsidRPr="0043288F">
        <w:rPr>
          <w:rFonts w:asciiTheme="minorHAnsi" w:hAnsiTheme="minorHAnsi" w:cstheme="minorHAnsi"/>
          <w:spacing w:val="-9"/>
        </w:rPr>
        <w:t xml:space="preserve"> </w:t>
      </w:r>
      <w:r w:rsidRPr="0043288F">
        <w:rPr>
          <w:rFonts w:asciiTheme="minorHAnsi" w:hAnsiTheme="minorHAnsi" w:cstheme="minorHAnsi"/>
        </w:rPr>
        <w:t>to</w:t>
      </w:r>
      <w:r w:rsidRPr="0043288F">
        <w:rPr>
          <w:rFonts w:asciiTheme="minorHAnsi" w:hAnsiTheme="minorHAnsi" w:cstheme="minorHAnsi"/>
          <w:spacing w:val="-3"/>
        </w:rPr>
        <w:t xml:space="preserve"> </w:t>
      </w:r>
      <w:r w:rsidRPr="0043288F">
        <w:rPr>
          <w:rFonts w:asciiTheme="minorHAnsi" w:hAnsiTheme="minorHAnsi" w:cstheme="minorHAnsi"/>
        </w:rPr>
        <w:t>questions</w:t>
      </w:r>
      <w:r w:rsidRPr="0043288F">
        <w:rPr>
          <w:rFonts w:asciiTheme="minorHAnsi" w:hAnsiTheme="minorHAnsi" w:cstheme="minorHAnsi"/>
          <w:spacing w:val="-2"/>
        </w:rPr>
        <w:t xml:space="preserve"> </w:t>
      </w:r>
      <w:r w:rsidRPr="0043288F">
        <w:rPr>
          <w:rFonts w:asciiTheme="minorHAnsi" w:hAnsiTheme="minorHAnsi" w:cstheme="minorHAnsi"/>
        </w:rPr>
        <w:t>not</w:t>
      </w:r>
      <w:r w:rsidRPr="0043288F">
        <w:rPr>
          <w:rFonts w:asciiTheme="minorHAnsi" w:hAnsiTheme="minorHAnsi" w:cstheme="minorHAnsi"/>
          <w:spacing w:val="-3"/>
        </w:rPr>
        <w:t xml:space="preserve"> </w:t>
      </w:r>
      <w:r w:rsidRPr="0043288F">
        <w:rPr>
          <w:rFonts w:asciiTheme="minorHAnsi" w:hAnsiTheme="minorHAnsi" w:cstheme="minorHAnsi"/>
        </w:rPr>
        <w:t>covered by these sources within 2 business days (Monday to</w:t>
      </w:r>
      <w:r w:rsidRPr="0043288F">
        <w:rPr>
          <w:rFonts w:asciiTheme="minorHAnsi" w:hAnsiTheme="minorHAnsi" w:cstheme="minorHAnsi"/>
          <w:spacing w:val="-12"/>
        </w:rPr>
        <w:t xml:space="preserve"> </w:t>
      </w:r>
      <w:r w:rsidRPr="0043288F">
        <w:rPr>
          <w:rFonts w:asciiTheme="minorHAnsi" w:hAnsiTheme="minorHAnsi" w:cstheme="minorHAnsi"/>
        </w:rPr>
        <w:t>Thursday).</w:t>
      </w:r>
    </w:p>
    <w:p w14:paraId="471B1AB2" w14:textId="4798523F" w:rsidR="00DD4A44" w:rsidRPr="0043288F" w:rsidRDefault="00D6313A">
      <w:pPr>
        <w:pStyle w:val="BodyText"/>
        <w:spacing w:before="149"/>
        <w:ind w:left="203"/>
        <w:rPr>
          <w:rFonts w:asciiTheme="minorHAnsi" w:hAnsiTheme="minorHAnsi" w:cstheme="minorHAnsi"/>
        </w:rPr>
      </w:pPr>
      <w:r w:rsidRPr="0043288F">
        <w:rPr>
          <w:rFonts w:asciiTheme="minorHAnsi" w:hAnsiTheme="minorHAnsi" w:cstheme="minorHAnsi"/>
        </w:rPr>
        <w:t>In the subject line include the course number and a meaningful descriptor of why you are contacting us.</w:t>
      </w:r>
    </w:p>
    <w:p w14:paraId="6178F1F6" w14:textId="77777777" w:rsidR="0013137D" w:rsidRPr="0043288F" w:rsidRDefault="0013137D">
      <w:pPr>
        <w:pStyle w:val="Heading3"/>
        <w:rPr>
          <w:rFonts w:asciiTheme="minorHAnsi" w:hAnsiTheme="minorHAnsi" w:cstheme="minorHAnsi"/>
        </w:rPr>
      </w:pPr>
    </w:p>
    <w:p w14:paraId="12D65EAB" w14:textId="36F7F4D9" w:rsidR="00DD4A44" w:rsidRPr="0043288F" w:rsidRDefault="00D6313A">
      <w:pPr>
        <w:pStyle w:val="Heading3"/>
        <w:rPr>
          <w:rFonts w:asciiTheme="minorHAnsi" w:hAnsiTheme="minorHAnsi" w:cstheme="minorHAnsi"/>
        </w:rPr>
      </w:pPr>
      <w:r w:rsidRPr="0043288F">
        <w:rPr>
          <w:rFonts w:asciiTheme="minorHAnsi" w:hAnsiTheme="minorHAnsi" w:cstheme="minorHAnsi"/>
        </w:rPr>
        <w:t>Policy on Use of Electronics and Electronic Media in Class Laptop use in-class</w:t>
      </w:r>
    </w:p>
    <w:p w14:paraId="44FA7D58" w14:textId="77777777" w:rsidR="00DD4A44" w:rsidRPr="0043288F" w:rsidRDefault="00D6313A">
      <w:pPr>
        <w:spacing w:before="18" w:line="249" w:lineRule="auto"/>
        <w:ind w:left="212" w:right="124" w:hanging="10"/>
        <w:jc w:val="both"/>
        <w:rPr>
          <w:rFonts w:asciiTheme="minorHAnsi" w:hAnsiTheme="minorHAnsi" w:cstheme="minorHAnsi"/>
          <w:sz w:val="20"/>
          <w:szCs w:val="20"/>
        </w:rPr>
      </w:pPr>
      <w:r w:rsidRPr="0043288F">
        <w:rPr>
          <w:rFonts w:asciiTheme="minorHAnsi" w:hAnsiTheme="minorHAnsi" w:cstheme="minorHAnsi"/>
          <w:sz w:val="20"/>
          <w:szCs w:val="20"/>
        </w:rPr>
        <w:t xml:space="preserve">Laptops are permitted in class for </w:t>
      </w:r>
      <w:r w:rsidRPr="0043288F">
        <w:rPr>
          <w:rFonts w:asciiTheme="minorHAnsi" w:hAnsiTheme="minorHAnsi" w:cstheme="minorHAnsi"/>
          <w:b/>
          <w:sz w:val="20"/>
          <w:szCs w:val="20"/>
        </w:rPr>
        <w:t xml:space="preserve">course-related purposes only. </w:t>
      </w:r>
      <w:r w:rsidRPr="0043288F">
        <w:rPr>
          <w:rFonts w:asciiTheme="minorHAnsi" w:hAnsiTheme="minorHAnsi" w:cstheme="minorHAnsi"/>
          <w:sz w:val="20"/>
          <w:szCs w:val="20"/>
        </w:rPr>
        <w:t xml:space="preserve">We request that you have a sense of courtesy and respect and do not misuse the computer in class. Anybody found accessing the internet for other purposes </w:t>
      </w:r>
      <w:r w:rsidRPr="0043288F">
        <w:rPr>
          <w:rFonts w:asciiTheme="minorHAnsi" w:hAnsiTheme="minorHAnsi" w:cstheme="minorHAnsi"/>
          <w:b/>
          <w:sz w:val="20"/>
          <w:szCs w:val="20"/>
        </w:rPr>
        <w:t>will be asked to leave the class</w:t>
      </w:r>
      <w:r w:rsidRPr="0043288F">
        <w:rPr>
          <w:rFonts w:asciiTheme="minorHAnsi" w:hAnsiTheme="minorHAnsi" w:cstheme="minorHAnsi"/>
          <w:sz w:val="20"/>
          <w:szCs w:val="20"/>
        </w:rPr>
        <w:t>. We also refer you to university policy:</w:t>
      </w:r>
    </w:p>
    <w:p w14:paraId="58A76DC9" w14:textId="77777777" w:rsidR="00DD4A44" w:rsidRPr="0043288F" w:rsidRDefault="00D6313A">
      <w:pPr>
        <w:pStyle w:val="BodyText"/>
        <w:spacing w:before="166" w:line="249" w:lineRule="auto"/>
        <w:ind w:left="510" w:right="409" w:hanging="10"/>
        <w:jc w:val="both"/>
        <w:rPr>
          <w:rFonts w:asciiTheme="minorHAnsi" w:hAnsiTheme="minorHAnsi" w:cstheme="minorHAnsi"/>
        </w:rPr>
      </w:pPr>
      <w:r w:rsidRPr="0043288F">
        <w:rPr>
          <w:rFonts w:asciiTheme="minorHAnsi" w:hAnsiTheme="minorHAnsi" w:cstheme="minorHAnsi"/>
        </w:rPr>
        <w:t>University</w:t>
      </w:r>
      <w:r w:rsidRPr="0043288F">
        <w:rPr>
          <w:rFonts w:asciiTheme="minorHAnsi" w:hAnsiTheme="minorHAnsi" w:cstheme="minorHAnsi"/>
          <w:spacing w:val="-9"/>
        </w:rPr>
        <w:t xml:space="preserve"> </w:t>
      </w:r>
      <w:r w:rsidRPr="0043288F">
        <w:rPr>
          <w:rFonts w:asciiTheme="minorHAnsi" w:hAnsiTheme="minorHAnsi" w:cstheme="minorHAnsi"/>
        </w:rPr>
        <w:t>Policy</w:t>
      </w:r>
      <w:r w:rsidRPr="0043288F">
        <w:rPr>
          <w:rFonts w:asciiTheme="minorHAnsi" w:hAnsiTheme="minorHAnsi" w:cstheme="minorHAnsi"/>
          <w:spacing w:val="-6"/>
        </w:rPr>
        <w:t xml:space="preserve"> </w:t>
      </w:r>
      <w:r w:rsidRPr="0043288F">
        <w:rPr>
          <w:rFonts w:asciiTheme="minorHAnsi" w:hAnsiTheme="minorHAnsi" w:cstheme="minorHAnsi"/>
        </w:rPr>
        <w:t>33</w:t>
      </w:r>
      <w:r w:rsidRPr="0043288F">
        <w:rPr>
          <w:rFonts w:asciiTheme="minorHAnsi" w:hAnsiTheme="minorHAnsi" w:cstheme="minorHAnsi"/>
          <w:spacing w:val="-6"/>
        </w:rPr>
        <w:t xml:space="preserve"> </w:t>
      </w:r>
      <w:r w:rsidRPr="0043288F">
        <w:rPr>
          <w:rFonts w:asciiTheme="minorHAnsi" w:hAnsiTheme="minorHAnsi" w:cstheme="minorHAnsi"/>
        </w:rPr>
        <w:t>("Ethical</w:t>
      </w:r>
      <w:r w:rsidRPr="0043288F">
        <w:rPr>
          <w:rFonts w:asciiTheme="minorHAnsi" w:hAnsiTheme="minorHAnsi" w:cstheme="minorHAnsi"/>
          <w:spacing w:val="-7"/>
        </w:rPr>
        <w:t xml:space="preserve"> </w:t>
      </w:r>
      <w:r w:rsidRPr="0043288F">
        <w:rPr>
          <w:rFonts w:asciiTheme="minorHAnsi" w:hAnsiTheme="minorHAnsi" w:cstheme="minorHAnsi"/>
        </w:rPr>
        <w:t>Behaviour")</w:t>
      </w:r>
      <w:r w:rsidRPr="0043288F">
        <w:rPr>
          <w:rFonts w:asciiTheme="minorHAnsi" w:hAnsiTheme="minorHAnsi" w:cstheme="minorHAnsi"/>
          <w:spacing w:val="-5"/>
        </w:rPr>
        <w:t xml:space="preserve"> </w:t>
      </w:r>
      <w:r w:rsidRPr="0043288F">
        <w:rPr>
          <w:rFonts w:asciiTheme="minorHAnsi" w:hAnsiTheme="minorHAnsi" w:cstheme="minorHAnsi"/>
        </w:rPr>
        <w:t>states</w:t>
      </w:r>
      <w:r w:rsidRPr="0043288F">
        <w:rPr>
          <w:rFonts w:asciiTheme="minorHAnsi" w:hAnsiTheme="minorHAnsi" w:cstheme="minorHAnsi"/>
          <w:spacing w:val="-5"/>
        </w:rPr>
        <w:t xml:space="preserve"> </w:t>
      </w:r>
      <w:r w:rsidRPr="0043288F">
        <w:rPr>
          <w:rFonts w:asciiTheme="minorHAnsi" w:hAnsiTheme="minorHAnsi" w:cstheme="minorHAnsi"/>
        </w:rPr>
        <w:t>that</w:t>
      </w:r>
      <w:r w:rsidRPr="0043288F">
        <w:rPr>
          <w:rFonts w:asciiTheme="minorHAnsi" w:hAnsiTheme="minorHAnsi" w:cstheme="minorHAnsi"/>
          <w:spacing w:val="-3"/>
        </w:rPr>
        <w:t xml:space="preserve"> </w:t>
      </w:r>
      <w:r w:rsidRPr="0043288F">
        <w:rPr>
          <w:rFonts w:asciiTheme="minorHAnsi" w:hAnsiTheme="minorHAnsi" w:cstheme="minorHAnsi"/>
        </w:rPr>
        <w:t>"no</w:t>
      </w:r>
      <w:r w:rsidRPr="0043288F">
        <w:rPr>
          <w:rFonts w:asciiTheme="minorHAnsi" w:hAnsiTheme="minorHAnsi" w:cstheme="minorHAnsi"/>
          <w:spacing w:val="-6"/>
        </w:rPr>
        <w:t xml:space="preserve"> </w:t>
      </w:r>
      <w:r w:rsidRPr="0043288F">
        <w:rPr>
          <w:rFonts w:asciiTheme="minorHAnsi" w:hAnsiTheme="minorHAnsi" w:cstheme="minorHAnsi"/>
        </w:rPr>
        <w:t>member</w:t>
      </w:r>
      <w:r w:rsidRPr="0043288F">
        <w:rPr>
          <w:rFonts w:asciiTheme="minorHAnsi" w:hAnsiTheme="minorHAnsi" w:cstheme="minorHAnsi"/>
          <w:spacing w:val="-5"/>
        </w:rPr>
        <w:t xml:space="preserve"> </w:t>
      </w:r>
      <w:r w:rsidRPr="0043288F">
        <w:rPr>
          <w:rFonts w:asciiTheme="minorHAnsi" w:hAnsiTheme="minorHAnsi" w:cstheme="minorHAnsi"/>
        </w:rPr>
        <w:t>of</w:t>
      </w:r>
      <w:r w:rsidRPr="0043288F">
        <w:rPr>
          <w:rFonts w:asciiTheme="minorHAnsi" w:hAnsiTheme="minorHAnsi" w:cstheme="minorHAnsi"/>
          <w:spacing w:val="-4"/>
        </w:rPr>
        <w:t xml:space="preserve"> </w:t>
      </w:r>
      <w:r w:rsidRPr="0043288F">
        <w:rPr>
          <w:rFonts w:asciiTheme="minorHAnsi" w:hAnsiTheme="minorHAnsi" w:cstheme="minorHAnsi"/>
        </w:rPr>
        <w:t>the</w:t>
      </w:r>
      <w:r w:rsidRPr="0043288F">
        <w:rPr>
          <w:rFonts w:asciiTheme="minorHAnsi" w:hAnsiTheme="minorHAnsi" w:cstheme="minorHAnsi"/>
          <w:spacing w:val="-6"/>
        </w:rPr>
        <w:t xml:space="preserve"> </w:t>
      </w:r>
      <w:r w:rsidRPr="0043288F">
        <w:rPr>
          <w:rFonts w:asciiTheme="minorHAnsi" w:hAnsiTheme="minorHAnsi" w:cstheme="minorHAnsi"/>
        </w:rPr>
        <w:t>University</w:t>
      </w:r>
      <w:r w:rsidRPr="0043288F">
        <w:rPr>
          <w:rFonts w:asciiTheme="minorHAnsi" w:hAnsiTheme="minorHAnsi" w:cstheme="minorHAnsi"/>
          <w:spacing w:val="-6"/>
        </w:rPr>
        <w:t xml:space="preserve"> </w:t>
      </w:r>
      <w:r w:rsidRPr="0043288F">
        <w:rPr>
          <w:rFonts w:asciiTheme="minorHAnsi" w:hAnsiTheme="minorHAnsi" w:cstheme="minorHAnsi"/>
        </w:rPr>
        <w:t>community</w:t>
      </w:r>
      <w:r w:rsidRPr="0043288F">
        <w:rPr>
          <w:rFonts w:asciiTheme="minorHAnsi" w:hAnsiTheme="minorHAnsi" w:cstheme="minorHAnsi"/>
          <w:spacing w:val="-9"/>
        </w:rPr>
        <w:t xml:space="preserve"> </w:t>
      </w:r>
      <w:r w:rsidRPr="0043288F">
        <w:rPr>
          <w:rFonts w:asciiTheme="minorHAnsi" w:hAnsiTheme="minorHAnsi" w:cstheme="minorHAnsi"/>
        </w:rPr>
        <w:t>(faculty,</w:t>
      </w:r>
      <w:r w:rsidRPr="0043288F">
        <w:rPr>
          <w:rFonts w:asciiTheme="minorHAnsi" w:hAnsiTheme="minorHAnsi" w:cstheme="minorHAnsi"/>
          <w:spacing w:val="-5"/>
        </w:rPr>
        <w:t xml:space="preserve"> </w:t>
      </w:r>
      <w:r w:rsidRPr="0043288F">
        <w:rPr>
          <w:rFonts w:asciiTheme="minorHAnsi" w:hAnsiTheme="minorHAnsi" w:cstheme="minorHAnsi"/>
        </w:rPr>
        <w:t>staff, student)</w:t>
      </w:r>
      <w:r w:rsidRPr="0043288F">
        <w:rPr>
          <w:rFonts w:asciiTheme="minorHAnsi" w:hAnsiTheme="minorHAnsi" w:cstheme="minorHAnsi"/>
          <w:spacing w:val="-14"/>
        </w:rPr>
        <w:t xml:space="preserve"> </w:t>
      </w:r>
      <w:r w:rsidRPr="0043288F">
        <w:rPr>
          <w:rFonts w:asciiTheme="minorHAnsi" w:hAnsiTheme="minorHAnsi" w:cstheme="minorHAnsi"/>
        </w:rPr>
        <w:t>may</w:t>
      </w:r>
      <w:r w:rsidRPr="0043288F">
        <w:rPr>
          <w:rFonts w:asciiTheme="minorHAnsi" w:hAnsiTheme="minorHAnsi" w:cstheme="minorHAnsi"/>
          <w:spacing w:val="-18"/>
        </w:rPr>
        <w:t xml:space="preserve"> </w:t>
      </w:r>
      <w:r w:rsidRPr="0043288F">
        <w:rPr>
          <w:rFonts w:asciiTheme="minorHAnsi" w:hAnsiTheme="minorHAnsi" w:cstheme="minorHAnsi"/>
        </w:rPr>
        <w:t>unduly</w:t>
      </w:r>
      <w:r w:rsidRPr="0043288F">
        <w:rPr>
          <w:rFonts w:asciiTheme="minorHAnsi" w:hAnsiTheme="minorHAnsi" w:cstheme="minorHAnsi"/>
          <w:spacing w:val="-18"/>
        </w:rPr>
        <w:t xml:space="preserve"> </w:t>
      </w:r>
      <w:r w:rsidRPr="0043288F">
        <w:rPr>
          <w:rFonts w:asciiTheme="minorHAnsi" w:hAnsiTheme="minorHAnsi" w:cstheme="minorHAnsi"/>
        </w:rPr>
        <w:t>interfere</w:t>
      </w:r>
      <w:r w:rsidRPr="0043288F">
        <w:rPr>
          <w:rFonts w:asciiTheme="minorHAnsi" w:hAnsiTheme="minorHAnsi" w:cstheme="minorHAnsi"/>
          <w:spacing w:val="-12"/>
        </w:rPr>
        <w:t xml:space="preserve"> </w:t>
      </w:r>
      <w:r w:rsidRPr="0043288F">
        <w:rPr>
          <w:rFonts w:asciiTheme="minorHAnsi" w:hAnsiTheme="minorHAnsi" w:cstheme="minorHAnsi"/>
        </w:rPr>
        <w:t>with</w:t>
      </w:r>
      <w:r w:rsidRPr="0043288F">
        <w:rPr>
          <w:rFonts w:asciiTheme="minorHAnsi" w:hAnsiTheme="minorHAnsi" w:cstheme="minorHAnsi"/>
          <w:spacing w:val="-15"/>
        </w:rPr>
        <w:t xml:space="preserve"> </w:t>
      </w:r>
      <w:r w:rsidRPr="0043288F">
        <w:rPr>
          <w:rFonts w:asciiTheme="minorHAnsi" w:hAnsiTheme="minorHAnsi" w:cstheme="minorHAnsi"/>
        </w:rPr>
        <w:t>the</w:t>
      </w:r>
      <w:r w:rsidRPr="0043288F">
        <w:rPr>
          <w:rFonts w:asciiTheme="minorHAnsi" w:hAnsiTheme="minorHAnsi" w:cstheme="minorHAnsi"/>
          <w:spacing w:val="-15"/>
        </w:rPr>
        <w:t xml:space="preserve"> </w:t>
      </w:r>
      <w:r w:rsidRPr="0043288F">
        <w:rPr>
          <w:rFonts w:asciiTheme="minorHAnsi" w:hAnsiTheme="minorHAnsi" w:cstheme="minorHAnsi"/>
        </w:rPr>
        <w:t>study,</w:t>
      </w:r>
      <w:r w:rsidRPr="0043288F">
        <w:rPr>
          <w:rFonts w:asciiTheme="minorHAnsi" w:hAnsiTheme="minorHAnsi" w:cstheme="minorHAnsi"/>
          <w:spacing w:val="-10"/>
        </w:rPr>
        <w:t xml:space="preserve"> </w:t>
      </w:r>
      <w:r w:rsidRPr="0043288F">
        <w:rPr>
          <w:rFonts w:asciiTheme="minorHAnsi" w:hAnsiTheme="minorHAnsi" w:cstheme="minorHAnsi"/>
        </w:rPr>
        <w:t>work</w:t>
      </w:r>
      <w:r w:rsidRPr="0043288F">
        <w:rPr>
          <w:rFonts w:asciiTheme="minorHAnsi" w:hAnsiTheme="minorHAnsi" w:cstheme="minorHAnsi"/>
          <w:spacing w:val="-11"/>
        </w:rPr>
        <w:t xml:space="preserve"> </w:t>
      </w:r>
      <w:r w:rsidRPr="0043288F">
        <w:rPr>
          <w:rFonts w:asciiTheme="minorHAnsi" w:hAnsiTheme="minorHAnsi" w:cstheme="minorHAnsi"/>
        </w:rPr>
        <w:t>or</w:t>
      </w:r>
      <w:r w:rsidRPr="0043288F">
        <w:rPr>
          <w:rFonts w:asciiTheme="minorHAnsi" w:hAnsiTheme="minorHAnsi" w:cstheme="minorHAnsi"/>
          <w:spacing w:val="-14"/>
        </w:rPr>
        <w:t xml:space="preserve"> </w:t>
      </w:r>
      <w:r w:rsidRPr="0043288F">
        <w:rPr>
          <w:rFonts w:asciiTheme="minorHAnsi" w:hAnsiTheme="minorHAnsi" w:cstheme="minorHAnsi"/>
        </w:rPr>
        <w:t>working</w:t>
      </w:r>
      <w:r w:rsidRPr="0043288F">
        <w:rPr>
          <w:rFonts w:asciiTheme="minorHAnsi" w:hAnsiTheme="minorHAnsi" w:cstheme="minorHAnsi"/>
          <w:spacing w:val="-16"/>
        </w:rPr>
        <w:t xml:space="preserve"> </w:t>
      </w:r>
      <w:r w:rsidRPr="0043288F">
        <w:rPr>
          <w:rFonts w:asciiTheme="minorHAnsi" w:hAnsiTheme="minorHAnsi" w:cstheme="minorHAnsi"/>
        </w:rPr>
        <w:t>environment</w:t>
      </w:r>
      <w:r w:rsidRPr="0043288F">
        <w:rPr>
          <w:rFonts w:asciiTheme="minorHAnsi" w:hAnsiTheme="minorHAnsi" w:cstheme="minorHAnsi"/>
          <w:spacing w:val="-15"/>
        </w:rPr>
        <w:t xml:space="preserve"> </w:t>
      </w:r>
      <w:r w:rsidRPr="0043288F">
        <w:rPr>
          <w:rFonts w:asciiTheme="minorHAnsi" w:hAnsiTheme="minorHAnsi" w:cstheme="minorHAnsi"/>
        </w:rPr>
        <w:t>of</w:t>
      </w:r>
      <w:r w:rsidRPr="0043288F">
        <w:rPr>
          <w:rFonts w:asciiTheme="minorHAnsi" w:hAnsiTheme="minorHAnsi" w:cstheme="minorHAnsi"/>
          <w:spacing w:val="-13"/>
        </w:rPr>
        <w:t xml:space="preserve"> </w:t>
      </w:r>
      <w:r w:rsidRPr="0043288F">
        <w:rPr>
          <w:rFonts w:asciiTheme="minorHAnsi" w:hAnsiTheme="minorHAnsi" w:cstheme="minorHAnsi"/>
        </w:rPr>
        <w:t>other</w:t>
      </w:r>
      <w:r w:rsidRPr="0043288F">
        <w:rPr>
          <w:rFonts w:asciiTheme="minorHAnsi" w:hAnsiTheme="minorHAnsi" w:cstheme="minorHAnsi"/>
          <w:spacing w:val="-14"/>
        </w:rPr>
        <w:t xml:space="preserve"> </w:t>
      </w:r>
      <w:r w:rsidRPr="0043288F">
        <w:rPr>
          <w:rFonts w:asciiTheme="minorHAnsi" w:hAnsiTheme="minorHAnsi" w:cstheme="minorHAnsi"/>
        </w:rPr>
        <w:t>members</w:t>
      </w:r>
      <w:r w:rsidRPr="0043288F">
        <w:rPr>
          <w:rFonts w:asciiTheme="minorHAnsi" w:hAnsiTheme="minorHAnsi" w:cstheme="minorHAnsi"/>
          <w:spacing w:val="-14"/>
        </w:rPr>
        <w:t xml:space="preserve"> </w:t>
      </w:r>
      <w:r w:rsidRPr="0043288F">
        <w:rPr>
          <w:rFonts w:asciiTheme="minorHAnsi" w:hAnsiTheme="minorHAnsi" w:cstheme="minorHAnsi"/>
        </w:rPr>
        <w:t>of</w:t>
      </w:r>
      <w:r w:rsidRPr="0043288F">
        <w:rPr>
          <w:rFonts w:asciiTheme="minorHAnsi" w:hAnsiTheme="minorHAnsi" w:cstheme="minorHAnsi"/>
          <w:spacing w:val="-13"/>
        </w:rPr>
        <w:t xml:space="preserve"> </w:t>
      </w:r>
      <w:r w:rsidRPr="0043288F">
        <w:rPr>
          <w:rFonts w:asciiTheme="minorHAnsi" w:hAnsiTheme="minorHAnsi" w:cstheme="minorHAnsi"/>
        </w:rPr>
        <w:t>the</w:t>
      </w:r>
      <w:r w:rsidRPr="0043288F">
        <w:rPr>
          <w:rFonts w:asciiTheme="minorHAnsi" w:hAnsiTheme="minorHAnsi" w:cstheme="minorHAnsi"/>
          <w:spacing w:val="-16"/>
        </w:rPr>
        <w:t xml:space="preserve"> </w:t>
      </w:r>
      <w:r w:rsidRPr="0043288F">
        <w:rPr>
          <w:rFonts w:asciiTheme="minorHAnsi" w:hAnsiTheme="minorHAnsi" w:cstheme="minorHAnsi"/>
        </w:rPr>
        <w:t>University or</w:t>
      </w:r>
      <w:r w:rsidRPr="0043288F">
        <w:rPr>
          <w:rFonts w:asciiTheme="minorHAnsi" w:hAnsiTheme="minorHAnsi" w:cstheme="minorHAnsi"/>
          <w:spacing w:val="-5"/>
        </w:rPr>
        <w:t xml:space="preserve"> </w:t>
      </w:r>
      <w:r w:rsidRPr="0043288F">
        <w:rPr>
          <w:rFonts w:asciiTheme="minorHAnsi" w:hAnsiTheme="minorHAnsi" w:cstheme="minorHAnsi"/>
        </w:rPr>
        <w:t>any</w:t>
      </w:r>
      <w:r w:rsidRPr="0043288F">
        <w:rPr>
          <w:rFonts w:asciiTheme="minorHAnsi" w:hAnsiTheme="minorHAnsi" w:cstheme="minorHAnsi"/>
          <w:spacing w:val="-6"/>
        </w:rPr>
        <w:t xml:space="preserve"> </w:t>
      </w:r>
      <w:r w:rsidRPr="0043288F">
        <w:rPr>
          <w:rFonts w:asciiTheme="minorHAnsi" w:hAnsiTheme="minorHAnsi" w:cstheme="minorHAnsi"/>
        </w:rPr>
        <w:t>aspect</w:t>
      </w:r>
      <w:r w:rsidRPr="0043288F">
        <w:rPr>
          <w:rFonts w:asciiTheme="minorHAnsi" w:hAnsiTheme="minorHAnsi" w:cstheme="minorHAnsi"/>
          <w:spacing w:val="-5"/>
        </w:rPr>
        <w:t xml:space="preserve"> </w:t>
      </w:r>
      <w:r w:rsidRPr="0043288F">
        <w:rPr>
          <w:rFonts w:asciiTheme="minorHAnsi" w:hAnsiTheme="minorHAnsi" w:cstheme="minorHAnsi"/>
        </w:rPr>
        <w:t>of</w:t>
      </w:r>
      <w:r w:rsidRPr="0043288F">
        <w:rPr>
          <w:rFonts w:asciiTheme="minorHAnsi" w:hAnsiTheme="minorHAnsi" w:cstheme="minorHAnsi"/>
          <w:spacing w:val="-4"/>
        </w:rPr>
        <w:t xml:space="preserve"> </w:t>
      </w:r>
      <w:r w:rsidRPr="0043288F">
        <w:rPr>
          <w:rFonts w:asciiTheme="minorHAnsi" w:hAnsiTheme="minorHAnsi" w:cstheme="minorHAnsi"/>
        </w:rPr>
        <w:t>another's</w:t>
      </w:r>
      <w:r w:rsidRPr="0043288F">
        <w:rPr>
          <w:rFonts w:asciiTheme="minorHAnsi" w:hAnsiTheme="minorHAnsi" w:cstheme="minorHAnsi"/>
          <w:spacing w:val="-2"/>
        </w:rPr>
        <w:t xml:space="preserve"> </w:t>
      </w:r>
      <w:r w:rsidRPr="0043288F">
        <w:rPr>
          <w:rFonts w:asciiTheme="minorHAnsi" w:hAnsiTheme="minorHAnsi" w:cstheme="minorHAnsi"/>
        </w:rPr>
        <w:t>University</w:t>
      </w:r>
      <w:r w:rsidRPr="0043288F">
        <w:rPr>
          <w:rFonts w:asciiTheme="minorHAnsi" w:hAnsiTheme="minorHAnsi" w:cstheme="minorHAnsi"/>
          <w:spacing w:val="-9"/>
        </w:rPr>
        <w:t xml:space="preserve"> </w:t>
      </w:r>
      <w:r w:rsidRPr="0043288F">
        <w:rPr>
          <w:rFonts w:asciiTheme="minorHAnsi" w:hAnsiTheme="minorHAnsi" w:cstheme="minorHAnsi"/>
        </w:rPr>
        <w:t>activity."</w:t>
      </w:r>
      <w:r w:rsidRPr="0043288F">
        <w:rPr>
          <w:rFonts w:asciiTheme="minorHAnsi" w:hAnsiTheme="minorHAnsi" w:cstheme="minorHAnsi"/>
          <w:spacing w:val="-6"/>
        </w:rPr>
        <w:t xml:space="preserve"> </w:t>
      </w:r>
      <w:r w:rsidRPr="0043288F">
        <w:rPr>
          <w:rFonts w:asciiTheme="minorHAnsi" w:hAnsiTheme="minorHAnsi" w:cstheme="minorHAnsi"/>
        </w:rPr>
        <w:t>The</w:t>
      </w:r>
      <w:r w:rsidRPr="0043288F">
        <w:rPr>
          <w:rFonts w:asciiTheme="minorHAnsi" w:hAnsiTheme="minorHAnsi" w:cstheme="minorHAnsi"/>
          <w:spacing w:val="-6"/>
        </w:rPr>
        <w:t xml:space="preserve"> </w:t>
      </w:r>
      <w:r w:rsidRPr="0043288F">
        <w:rPr>
          <w:rFonts w:asciiTheme="minorHAnsi" w:hAnsiTheme="minorHAnsi" w:cstheme="minorHAnsi"/>
        </w:rPr>
        <w:t>policy</w:t>
      </w:r>
      <w:r w:rsidRPr="0043288F">
        <w:rPr>
          <w:rFonts w:asciiTheme="minorHAnsi" w:hAnsiTheme="minorHAnsi" w:cstheme="minorHAnsi"/>
          <w:spacing w:val="-9"/>
        </w:rPr>
        <w:t xml:space="preserve"> </w:t>
      </w:r>
      <w:r w:rsidRPr="0043288F">
        <w:rPr>
          <w:rFonts w:asciiTheme="minorHAnsi" w:hAnsiTheme="minorHAnsi" w:cstheme="minorHAnsi"/>
        </w:rPr>
        <w:t>adds</w:t>
      </w:r>
      <w:r w:rsidRPr="0043288F">
        <w:rPr>
          <w:rFonts w:asciiTheme="minorHAnsi" w:hAnsiTheme="minorHAnsi" w:cstheme="minorHAnsi"/>
          <w:spacing w:val="-4"/>
        </w:rPr>
        <w:t xml:space="preserve"> </w:t>
      </w:r>
      <w:r w:rsidRPr="0043288F">
        <w:rPr>
          <w:rFonts w:asciiTheme="minorHAnsi" w:hAnsiTheme="minorHAnsi" w:cstheme="minorHAnsi"/>
        </w:rPr>
        <w:t>that</w:t>
      </w:r>
      <w:r w:rsidRPr="0043288F">
        <w:rPr>
          <w:rFonts w:asciiTheme="minorHAnsi" w:hAnsiTheme="minorHAnsi" w:cstheme="minorHAnsi"/>
          <w:spacing w:val="-3"/>
        </w:rPr>
        <w:t xml:space="preserve"> </w:t>
      </w:r>
      <w:r w:rsidRPr="0043288F">
        <w:rPr>
          <w:rFonts w:asciiTheme="minorHAnsi" w:hAnsiTheme="minorHAnsi" w:cstheme="minorHAnsi"/>
        </w:rPr>
        <w:t>"A</w:t>
      </w:r>
      <w:r w:rsidRPr="0043288F">
        <w:rPr>
          <w:rFonts w:asciiTheme="minorHAnsi" w:hAnsiTheme="minorHAnsi" w:cstheme="minorHAnsi"/>
          <w:spacing w:val="-6"/>
        </w:rPr>
        <w:t xml:space="preserve"> </w:t>
      </w:r>
      <w:r w:rsidRPr="0043288F">
        <w:rPr>
          <w:rFonts w:asciiTheme="minorHAnsi" w:hAnsiTheme="minorHAnsi" w:cstheme="minorHAnsi"/>
        </w:rPr>
        <w:t>'poisoned</w:t>
      </w:r>
      <w:r w:rsidRPr="0043288F">
        <w:rPr>
          <w:rFonts w:asciiTheme="minorHAnsi" w:hAnsiTheme="minorHAnsi" w:cstheme="minorHAnsi"/>
          <w:spacing w:val="-3"/>
        </w:rPr>
        <w:t xml:space="preserve"> </w:t>
      </w:r>
      <w:r w:rsidRPr="0043288F">
        <w:rPr>
          <w:rFonts w:asciiTheme="minorHAnsi" w:hAnsiTheme="minorHAnsi" w:cstheme="minorHAnsi"/>
        </w:rPr>
        <w:t>environment'</w:t>
      </w:r>
      <w:r w:rsidRPr="0043288F">
        <w:rPr>
          <w:rFonts w:asciiTheme="minorHAnsi" w:hAnsiTheme="minorHAnsi" w:cstheme="minorHAnsi"/>
          <w:spacing w:val="-5"/>
        </w:rPr>
        <w:t xml:space="preserve"> </w:t>
      </w:r>
      <w:r w:rsidRPr="0043288F">
        <w:rPr>
          <w:rFonts w:asciiTheme="minorHAnsi" w:hAnsiTheme="minorHAnsi" w:cstheme="minorHAnsi"/>
        </w:rPr>
        <w:t>(or</w:t>
      </w:r>
      <w:r w:rsidRPr="0043288F">
        <w:rPr>
          <w:rFonts w:asciiTheme="minorHAnsi" w:hAnsiTheme="minorHAnsi" w:cstheme="minorHAnsi"/>
          <w:spacing w:val="-5"/>
        </w:rPr>
        <w:t xml:space="preserve"> </w:t>
      </w:r>
      <w:r w:rsidRPr="0043288F">
        <w:rPr>
          <w:rFonts w:asciiTheme="minorHAnsi" w:hAnsiTheme="minorHAnsi" w:cstheme="minorHAnsi"/>
        </w:rPr>
        <w:t>one</w:t>
      </w:r>
      <w:r w:rsidRPr="0043288F">
        <w:rPr>
          <w:rFonts w:asciiTheme="minorHAnsi" w:hAnsiTheme="minorHAnsi" w:cstheme="minorHAnsi"/>
          <w:spacing w:val="-6"/>
        </w:rPr>
        <w:t xml:space="preserve"> </w:t>
      </w:r>
      <w:r w:rsidRPr="0043288F">
        <w:rPr>
          <w:rFonts w:asciiTheme="minorHAnsi" w:hAnsiTheme="minorHAnsi" w:cstheme="minorHAnsi"/>
        </w:rPr>
        <w:t>that</w:t>
      </w:r>
      <w:r w:rsidRPr="0043288F">
        <w:rPr>
          <w:rFonts w:asciiTheme="minorHAnsi" w:hAnsiTheme="minorHAnsi" w:cstheme="minorHAnsi"/>
          <w:spacing w:val="-3"/>
        </w:rPr>
        <w:t xml:space="preserve"> </w:t>
      </w:r>
      <w:r w:rsidRPr="0043288F">
        <w:rPr>
          <w:rFonts w:asciiTheme="minorHAnsi" w:hAnsiTheme="minorHAnsi" w:cstheme="minorHAnsi"/>
        </w:rPr>
        <w:t>is intimidating, hostile or offensive) can be created based on any of the prohibited grounds under the Ontario Human</w:t>
      </w:r>
      <w:r w:rsidRPr="0043288F">
        <w:rPr>
          <w:rFonts w:asciiTheme="minorHAnsi" w:hAnsiTheme="minorHAnsi" w:cstheme="minorHAnsi"/>
          <w:spacing w:val="-15"/>
        </w:rPr>
        <w:t xml:space="preserve"> </w:t>
      </w:r>
      <w:r w:rsidRPr="0043288F">
        <w:rPr>
          <w:rFonts w:asciiTheme="minorHAnsi" w:hAnsiTheme="minorHAnsi" w:cstheme="minorHAnsi"/>
        </w:rPr>
        <w:t>Rights</w:t>
      </w:r>
      <w:r w:rsidRPr="0043288F">
        <w:rPr>
          <w:rFonts w:asciiTheme="minorHAnsi" w:hAnsiTheme="minorHAnsi" w:cstheme="minorHAnsi"/>
          <w:spacing w:val="-13"/>
        </w:rPr>
        <w:t xml:space="preserve"> </w:t>
      </w:r>
      <w:r w:rsidRPr="0043288F">
        <w:rPr>
          <w:rFonts w:asciiTheme="minorHAnsi" w:hAnsiTheme="minorHAnsi" w:cstheme="minorHAnsi"/>
        </w:rPr>
        <w:t>Code,</w:t>
      </w:r>
      <w:r w:rsidRPr="0043288F">
        <w:rPr>
          <w:rFonts w:asciiTheme="minorHAnsi" w:hAnsiTheme="minorHAnsi" w:cstheme="minorHAnsi"/>
          <w:spacing w:val="-12"/>
        </w:rPr>
        <w:t xml:space="preserve"> </w:t>
      </w:r>
      <w:r w:rsidRPr="0043288F">
        <w:rPr>
          <w:rFonts w:asciiTheme="minorHAnsi" w:hAnsiTheme="minorHAnsi" w:cstheme="minorHAnsi"/>
        </w:rPr>
        <w:t>and</w:t>
      </w:r>
      <w:r w:rsidRPr="0043288F">
        <w:rPr>
          <w:rFonts w:asciiTheme="minorHAnsi" w:hAnsiTheme="minorHAnsi" w:cstheme="minorHAnsi"/>
          <w:spacing w:val="-14"/>
        </w:rPr>
        <w:t xml:space="preserve"> </w:t>
      </w:r>
      <w:r w:rsidRPr="0043288F">
        <w:rPr>
          <w:rFonts w:asciiTheme="minorHAnsi" w:hAnsiTheme="minorHAnsi" w:cstheme="minorHAnsi"/>
        </w:rPr>
        <w:t>can</w:t>
      </w:r>
      <w:r w:rsidRPr="0043288F">
        <w:rPr>
          <w:rFonts w:asciiTheme="minorHAnsi" w:hAnsiTheme="minorHAnsi" w:cstheme="minorHAnsi"/>
          <w:spacing w:val="-12"/>
        </w:rPr>
        <w:t xml:space="preserve"> </w:t>
      </w:r>
      <w:r w:rsidRPr="0043288F">
        <w:rPr>
          <w:rFonts w:asciiTheme="minorHAnsi" w:hAnsiTheme="minorHAnsi" w:cstheme="minorHAnsi"/>
        </w:rPr>
        <w:t>be</w:t>
      </w:r>
      <w:r w:rsidRPr="0043288F">
        <w:rPr>
          <w:rFonts w:asciiTheme="minorHAnsi" w:hAnsiTheme="minorHAnsi" w:cstheme="minorHAnsi"/>
          <w:spacing w:val="-12"/>
        </w:rPr>
        <w:t xml:space="preserve"> </w:t>
      </w:r>
      <w:r w:rsidRPr="0043288F">
        <w:rPr>
          <w:rFonts w:asciiTheme="minorHAnsi" w:hAnsiTheme="minorHAnsi" w:cstheme="minorHAnsi"/>
        </w:rPr>
        <w:t>described</w:t>
      </w:r>
      <w:r w:rsidRPr="0043288F">
        <w:rPr>
          <w:rFonts w:asciiTheme="minorHAnsi" w:hAnsiTheme="minorHAnsi" w:cstheme="minorHAnsi"/>
          <w:spacing w:val="-12"/>
        </w:rPr>
        <w:t xml:space="preserve"> </w:t>
      </w:r>
      <w:r w:rsidRPr="0043288F">
        <w:rPr>
          <w:rFonts w:asciiTheme="minorHAnsi" w:hAnsiTheme="minorHAnsi" w:cstheme="minorHAnsi"/>
        </w:rPr>
        <w:t>as</w:t>
      </w:r>
      <w:r w:rsidRPr="0043288F">
        <w:rPr>
          <w:rFonts w:asciiTheme="minorHAnsi" w:hAnsiTheme="minorHAnsi" w:cstheme="minorHAnsi"/>
          <w:spacing w:val="-13"/>
        </w:rPr>
        <w:t xml:space="preserve"> </w:t>
      </w:r>
      <w:r w:rsidRPr="0043288F">
        <w:rPr>
          <w:rFonts w:asciiTheme="minorHAnsi" w:hAnsiTheme="minorHAnsi" w:cstheme="minorHAnsi"/>
        </w:rPr>
        <w:t>comment</w:t>
      </w:r>
      <w:r w:rsidRPr="0043288F">
        <w:rPr>
          <w:rFonts w:asciiTheme="minorHAnsi" w:hAnsiTheme="minorHAnsi" w:cstheme="minorHAnsi"/>
          <w:spacing w:val="-14"/>
        </w:rPr>
        <w:t xml:space="preserve"> </w:t>
      </w:r>
      <w:r w:rsidRPr="0043288F">
        <w:rPr>
          <w:rFonts w:asciiTheme="minorHAnsi" w:hAnsiTheme="minorHAnsi" w:cstheme="minorHAnsi"/>
        </w:rPr>
        <w:t>or</w:t>
      </w:r>
      <w:r w:rsidRPr="0043288F">
        <w:rPr>
          <w:rFonts w:asciiTheme="minorHAnsi" w:hAnsiTheme="minorHAnsi" w:cstheme="minorHAnsi"/>
          <w:spacing w:val="-11"/>
        </w:rPr>
        <w:t xml:space="preserve"> </w:t>
      </w:r>
      <w:r w:rsidRPr="0043288F">
        <w:rPr>
          <w:rFonts w:asciiTheme="minorHAnsi" w:hAnsiTheme="minorHAnsi" w:cstheme="minorHAnsi"/>
        </w:rPr>
        <w:t>conduct</w:t>
      </w:r>
      <w:r w:rsidRPr="0043288F">
        <w:rPr>
          <w:rFonts w:asciiTheme="minorHAnsi" w:hAnsiTheme="minorHAnsi" w:cstheme="minorHAnsi"/>
          <w:spacing w:val="-14"/>
        </w:rPr>
        <w:t xml:space="preserve"> </w:t>
      </w:r>
      <w:r w:rsidRPr="0043288F">
        <w:rPr>
          <w:rFonts w:asciiTheme="minorHAnsi" w:hAnsiTheme="minorHAnsi" w:cstheme="minorHAnsi"/>
        </w:rPr>
        <w:t>that</w:t>
      </w:r>
      <w:r w:rsidRPr="0043288F">
        <w:rPr>
          <w:rFonts w:asciiTheme="minorHAnsi" w:hAnsiTheme="minorHAnsi" w:cstheme="minorHAnsi"/>
          <w:spacing w:val="-12"/>
        </w:rPr>
        <w:t xml:space="preserve"> </w:t>
      </w:r>
      <w:r w:rsidRPr="0043288F">
        <w:rPr>
          <w:rFonts w:asciiTheme="minorHAnsi" w:hAnsiTheme="minorHAnsi" w:cstheme="minorHAnsi"/>
        </w:rPr>
        <w:t>is</w:t>
      </w:r>
      <w:r w:rsidRPr="0043288F">
        <w:rPr>
          <w:rFonts w:asciiTheme="minorHAnsi" w:hAnsiTheme="minorHAnsi" w:cstheme="minorHAnsi"/>
          <w:spacing w:val="-13"/>
        </w:rPr>
        <w:t xml:space="preserve"> </w:t>
      </w:r>
      <w:r w:rsidRPr="0043288F">
        <w:rPr>
          <w:rFonts w:asciiTheme="minorHAnsi" w:hAnsiTheme="minorHAnsi" w:cstheme="minorHAnsi"/>
        </w:rPr>
        <w:t>contrary</w:t>
      </w:r>
      <w:r w:rsidRPr="0043288F">
        <w:rPr>
          <w:rFonts w:asciiTheme="minorHAnsi" w:hAnsiTheme="minorHAnsi" w:cstheme="minorHAnsi"/>
          <w:spacing w:val="-15"/>
        </w:rPr>
        <w:t xml:space="preserve"> </w:t>
      </w:r>
      <w:r w:rsidRPr="0043288F">
        <w:rPr>
          <w:rFonts w:asciiTheme="minorHAnsi" w:hAnsiTheme="minorHAnsi" w:cstheme="minorHAnsi"/>
        </w:rPr>
        <w:t>to</w:t>
      </w:r>
      <w:r w:rsidRPr="0043288F">
        <w:rPr>
          <w:rFonts w:asciiTheme="minorHAnsi" w:hAnsiTheme="minorHAnsi" w:cstheme="minorHAnsi"/>
          <w:spacing w:val="-14"/>
        </w:rPr>
        <w:t xml:space="preserve"> </w:t>
      </w:r>
      <w:r w:rsidRPr="0043288F">
        <w:rPr>
          <w:rFonts w:asciiTheme="minorHAnsi" w:hAnsiTheme="minorHAnsi" w:cstheme="minorHAnsi"/>
        </w:rPr>
        <w:t>the</w:t>
      </w:r>
      <w:r w:rsidRPr="0043288F">
        <w:rPr>
          <w:rFonts w:asciiTheme="minorHAnsi" w:hAnsiTheme="minorHAnsi" w:cstheme="minorHAnsi"/>
          <w:spacing w:val="-12"/>
        </w:rPr>
        <w:t xml:space="preserve"> </w:t>
      </w:r>
      <w:r w:rsidRPr="0043288F">
        <w:rPr>
          <w:rFonts w:asciiTheme="minorHAnsi" w:hAnsiTheme="minorHAnsi" w:cstheme="minorHAnsi"/>
        </w:rPr>
        <w:t>aims</w:t>
      </w:r>
      <w:r w:rsidRPr="0043288F">
        <w:rPr>
          <w:rFonts w:asciiTheme="minorHAnsi" w:hAnsiTheme="minorHAnsi" w:cstheme="minorHAnsi"/>
          <w:spacing w:val="-13"/>
        </w:rPr>
        <w:t xml:space="preserve"> </w:t>
      </w:r>
      <w:r w:rsidRPr="0043288F">
        <w:rPr>
          <w:rFonts w:asciiTheme="minorHAnsi" w:hAnsiTheme="minorHAnsi" w:cstheme="minorHAnsi"/>
        </w:rPr>
        <w:t>of</w:t>
      </w:r>
      <w:r w:rsidRPr="0043288F">
        <w:rPr>
          <w:rFonts w:asciiTheme="minorHAnsi" w:hAnsiTheme="minorHAnsi" w:cstheme="minorHAnsi"/>
          <w:spacing w:val="-15"/>
        </w:rPr>
        <w:t xml:space="preserve"> </w:t>
      </w:r>
      <w:r w:rsidRPr="0043288F">
        <w:rPr>
          <w:rFonts w:asciiTheme="minorHAnsi" w:hAnsiTheme="minorHAnsi" w:cstheme="minorHAnsi"/>
        </w:rPr>
        <w:t>maintaining a</w:t>
      </w:r>
      <w:r w:rsidRPr="0043288F">
        <w:rPr>
          <w:rFonts w:asciiTheme="minorHAnsi" w:hAnsiTheme="minorHAnsi" w:cstheme="minorHAnsi"/>
          <w:spacing w:val="-11"/>
        </w:rPr>
        <w:t xml:space="preserve"> </w:t>
      </w:r>
      <w:r w:rsidRPr="0043288F">
        <w:rPr>
          <w:rFonts w:asciiTheme="minorHAnsi" w:hAnsiTheme="minorHAnsi" w:cstheme="minorHAnsi"/>
        </w:rPr>
        <w:t>supportive,</w:t>
      </w:r>
      <w:r w:rsidRPr="0043288F">
        <w:rPr>
          <w:rFonts w:asciiTheme="minorHAnsi" w:hAnsiTheme="minorHAnsi" w:cstheme="minorHAnsi"/>
          <w:spacing w:val="-12"/>
        </w:rPr>
        <w:t xml:space="preserve"> </w:t>
      </w:r>
      <w:r w:rsidRPr="0043288F">
        <w:rPr>
          <w:rFonts w:asciiTheme="minorHAnsi" w:hAnsiTheme="minorHAnsi" w:cstheme="minorHAnsi"/>
        </w:rPr>
        <w:t>respectful</w:t>
      </w:r>
      <w:r w:rsidRPr="0043288F">
        <w:rPr>
          <w:rFonts w:asciiTheme="minorHAnsi" w:hAnsiTheme="minorHAnsi" w:cstheme="minorHAnsi"/>
          <w:spacing w:val="-12"/>
        </w:rPr>
        <w:t xml:space="preserve"> </w:t>
      </w:r>
      <w:r w:rsidRPr="0043288F">
        <w:rPr>
          <w:rFonts w:asciiTheme="minorHAnsi" w:hAnsiTheme="minorHAnsi" w:cstheme="minorHAnsi"/>
        </w:rPr>
        <w:t>and</w:t>
      </w:r>
      <w:r w:rsidRPr="0043288F">
        <w:rPr>
          <w:rFonts w:asciiTheme="minorHAnsi" w:hAnsiTheme="minorHAnsi" w:cstheme="minorHAnsi"/>
          <w:spacing w:val="-9"/>
        </w:rPr>
        <w:t xml:space="preserve"> </w:t>
      </w:r>
      <w:r w:rsidRPr="0043288F">
        <w:rPr>
          <w:rFonts w:asciiTheme="minorHAnsi" w:hAnsiTheme="minorHAnsi" w:cstheme="minorHAnsi"/>
        </w:rPr>
        <w:t>tolerant</w:t>
      </w:r>
      <w:r w:rsidRPr="0043288F">
        <w:rPr>
          <w:rFonts w:asciiTheme="minorHAnsi" w:hAnsiTheme="minorHAnsi" w:cstheme="minorHAnsi"/>
          <w:spacing w:val="-12"/>
        </w:rPr>
        <w:t xml:space="preserve"> </w:t>
      </w:r>
      <w:r w:rsidRPr="0043288F">
        <w:rPr>
          <w:rFonts w:asciiTheme="minorHAnsi" w:hAnsiTheme="minorHAnsi" w:cstheme="minorHAnsi"/>
        </w:rPr>
        <w:t>environment."</w:t>
      </w:r>
      <w:r w:rsidRPr="0043288F">
        <w:rPr>
          <w:rFonts w:asciiTheme="minorHAnsi" w:hAnsiTheme="minorHAnsi" w:cstheme="minorHAnsi"/>
          <w:spacing w:val="-12"/>
        </w:rPr>
        <w:t xml:space="preserve"> </w:t>
      </w:r>
      <w:r w:rsidRPr="0043288F">
        <w:rPr>
          <w:rFonts w:asciiTheme="minorHAnsi" w:hAnsiTheme="minorHAnsi" w:cstheme="minorHAnsi"/>
        </w:rPr>
        <w:t>Using</w:t>
      </w:r>
      <w:r w:rsidRPr="0043288F">
        <w:rPr>
          <w:rFonts w:asciiTheme="minorHAnsi" w:hAnsiTheme="minorHAnsi" w:cstheme="minorHAnsi"/>
          <w:spacing w:val="-11"/>
        </w:rPr>
        <w:t xml:space="preserve"> </w:t>
      </w:r>
      <w:r w:rsidRPr="0043288F">
        <w:rPr>
          <w:rFonts w:asciiTheme="minorHAnsi" w:hAnsiTheme="minorHAnsi" w:cstheme="minorHAnsi"/>
        </w:rPr>
        <w:t>a</w:t>
      </w:r>
      <w:r w:rsidRPr="0043288F">
        <w:rPr>
          <w:rFonts w:asciiTheme="minorHAnsi" w:hAnsiTheme="minorHAnsi" w:cstheme="minorHAnsi"/>
          <w:spacing w:val="-11"/>
        </w:rPr>
        <w:t xml:space="preserve"> </w:t>
      </w:r>
      <w:r w:rsidRPr="0043288F">
        <w:rPr>
          <w:rFonts w:asciiTheme="minorHAnsi" w:hAnsiTheme="minorHAnsi" w:cstheme="minorHAnsi"/>
        </w:rPr>
        <w:t>laptop</w:t>
      </w:r>
      <w:r w:rsidRPr="0043288F">
        <w:rPr>
          <w:rFonts w:asciiTheme="minorHAnsi" w:hAnsiTheme="minorHAnsi" w:cstheme="minorHAnsi"/>
          <w:spacing w:val="-12"/>
        </w:rPr>
        <w:t xml:space="preserve"> </w:t>
      </w:r>
      <w:r w:rsidRPr="0043288F">
        <w:rPr>
          <w:rFonts w:asciiTheme="minorHAnsi" w:hAnsiTheme="minorHAnsi" w:cstheme="minorHAnsi"/>
        </w:rPr>
        <w:t>to</w:t>
      </w:r>
      <w:r w:rsidRPr="0043288F">
        <w:rPr>
          <w:rFonts w:asciiTheme="minorHAnsi" w:hAnsiTheme="minorHAnsi" w:cstheme="minorHAnsi"/>
          <w:spacing w:val="-9"/>
        </w:rPr>
        <w:t xml:space="preserve"> </w:t>
      </w:r>
      <w:r w:rsidRPr="0043288F">
        <w:rPr>
          <w:rFonts w:asciiTheme="minorHAnsi" w:hAnsiTheme="minorHAnsi" w:cstheme="minorHAnsi"/>
        </w:rPr>
        <w:t>view</w:t>
      </w:r>
      <w:r w:rsidRPr="0043288F">
        <w:rPr>
          <w:rFonts w:asciiTheme="minorHAnsi" w:hAnsiTheme="minorHAnsi" w:cstheme="minorHAnsi"/>
          <w:spacing w:val="-13"/>
        </w:rPr>
        <w:t xml:space="preserve"> </w:t>
      </w:r>
      <w:r w:rsidRPr="0043288F">
        <w:rPr>
          <w:rFonts w:asciiTheme="minorHAnsi" w:hAnsiTheme="minorHAnsi" w:cstheme="minorHAnsi"/>
        </w:rPr>
        <w:t>potentially</w:t>
      </w:r>
      <w:r w:rsidRPr="0043288F">
        <w:rPr>
          <w:rFonts w:asciiTheme="minorHAnsi" w:hAnsiTheme="minorHAnsi" w:cstheme="minorHAnsi"/>
          <w:spacing w:val="-12"/>
        </w:rPr>
        <w:t xml:space="preserve"> </w:t>
      </w:r>
      <w:r w:rsidRPr="0043288F">
        <w:rPr>
          <w:rFonts w:asciiTheme="minorHAnsi" w:hAnsiTheme="minorHAnsi" w:cstheme="minorHAnsi"/>
        </w:rPr>
        <w:t>offensive,</w:t>
      </w:r>
      <w:r w:rsidRPr="0043288F">
        <w:rPr>
          <w:rFonts w:asciiTheme="minorHAnsi" w:hAnsiTheme="minorHAnsi" w:cstheme="minorHAnsi"/>
          <w:spacing w:val="-12"/>
        </w:rPr>
        <w:t xml:space="preserve"> </w:t>
      </w:r>
      <w:r w:rsidRPr="0043288F">
        <w:rPr>
          <w:rFonts w:asciiTheme="minorHAnsi" w:hAnsiTheme="minorHAnsi" w:cstheme="minorHAnsi"/>
        </w:rPr>
        <w:t>inappropriate or distracting images during class could certainly contravene this policy, and we would therefore have the responsibility to direct a student to refrain from this activity during</w:t>
      </w:r>
      <w:r w:rsidRPr="0043288F">
        <w:rPr>
          <w:rFonts w:asciiTheme="minorHAnsi" w:hAnsiTheme="minorHAnsi" w:cstheme="minorHAnsi"/>
          <w:spacing w:val="-10"/>
        </w:rPr>
        <w:t xml:space="preserve"> </w:t>
      </w:r>
      <w:r w:rsidRPr="0043288F">
        <w:rPr>
          <w:rFonts w:asciiTheme="minorHAnsi" w:hAnsiTheme="minorHAnsi" w:cstheme="minorHAnsi"/>
        </w:rPr>
        <w:t>class.</w:t>
      </w:r>
    </w:p>
    <w:p w14:paraId="2A2BA98A" w14:textId="77777777" w:rsidR="00DD4A44" w:rsidRPr="0043288F" w:rsidRDefault="00D6313A">
      <w:pPr>
        <w:pStyle w:val="BodyText"/>
        <w:spacing w:before="155" w:line="249" w:lineRule="auto"/>
        <w:ind w:left="510" w:right="408" w:hanging="10"/>
        <w:jc w:val="both"/>
        <w:rPr>
          <w:rFonts w:asciiTheme="minorHAnsi" w:hAnsiTheme="minorHAnsi" w:cstheme="minorHAnsi"/>
        </w:rPr>
      </w:pPr>
      <w:r w:rsidRPr="0043288F">
        <w:rPr>
          <w:rFonts w:asciiTheme="minorHAnsi" w:hAnsiTheme="minorHAnsi" w:cstheme="minorHAnsi"/>
          <w:spacing w:val="1"/>
        </w:rPr>
        <w:t>We</w:t>
      </w:r>
      <w:r w:rsidRPr="0043288F">
        <w:rPr>
          <w:rFonts w:asciiTheme="minorHAnsi" w:hAnsiTheme="minorHAnsi" w:cstheme="minorHAnsi"/>
          <w:spacing w:val="-15"/>
        </w:rPr>
        <w:t xml:space="preserve"> </w:t>
      </w:r>
      <w:r w:rsidRPr="0043288F">
        <w:rPr>
          <w:rFonts w:asciiTheme="minorHAnsi" w:hAnsiTheme="minorHAnsi" w:cstheme="minorHAnsi"/>
        </w:rPr>
        <w:t>may</w:t>
      </w:r>
      <w:r w:rsidRPr="0043288F">
        <w:rPr>
          <w:rFonts w:asciiTheme="minorHAnsi" w:hAnsiTheme="minorHAnsi" w:cstheme="minorHAnsi"/>
          <w:spacing w:val="-14"/>
        </w:rPr>
        <w:t xml:space="preserve"> </w:t>
      </w:r>
      <w:r w:rsidRPr="0043288F">
        <w:rPr>
          <w:rFonts w:asciiTheme="minorHAnsi" w:hAnsiTheme="minorHAnsi" w:cstheme="minorHAnsi"/>
        </w:rPr>
        <w:t>ask</w:t>
      </w:r>
      <w:r w:rsidRPr="0043288F">
        <w:rPr>
          <w:rFonts w:asciiTheme="minorHAnsi" w:hAnsiTheme="minorHAnsi" w:cstheme="minorHAnsi"/>
          <w:spacing w:val="-7"/>
        </w:rPr>
        <w:t xml:space="preserve"> </w:t>
      </w:r>
      <w:r w:rsidRPr="0043288F">
        <w:rPr>
          <w:rFonts w:asciiTheme="minorHAnsi" w:hAnsiTheme="minorHAnsi" w:cstheme="minorHAnsi"/>
        </w:rPr>
        <w:t>that</w:t>
      </w:r>
      <w:r w:rsidRPr="0043288F">
        <w:rPr>
          <w:rFonts w:asciiTheme="minorHAnsi" w:hAnsiTheme="minorHAnsi" w:cstheme="minorHAnsi"/>
          <w:spacing w:val="-8"/>
        </w:rPr>
        <w:t xml:space="preserve"> </w:t>
      </w:r>
      <w:r w:rsidRPr="0043288F">
        <w:rPr>
          <w:rFonts w:asciiTheme="minorHAnsi" w:hAnsiTheme="minorHAnsi" w:cstheme="minorHAnsi"/>
        </w:rPr>
        <w:t>you</w:t>
      </w:r>
      <w:r w:rsidRPr="0043288F">
        <w:rPr>
          <w:rFonts w:asciiTheme="minorHAnsi" w:hAnsiTheme="minorHAnsi" w:cstheme="minorHAnsi"/>
          <w:spacing w:val="-11"/>
        </w:rPr>
        <w:t xml:space="preserve"> </w:t>
      </w:r>
      <w:r w:rsidRPr="0043288F">
        <w:rPr>
          <w:rFonts w:asciiTheme="minorHAnsi" w:hAnsiTheme="minorHAnsi" w:cstheme="minorHAnsi"/>
        </w:rPr>
        <w:t>close</w:t>
      </w:r>
      <w:r w:rsidRPr="0043288F">
        <w:rPr>
          <w:rFonts w:asciiTheme="minorHAnsi" w:hAnsiTheme="minorHAnsi" w:cstheme="minorHAnsi"/>
          <w:spacing w:val="-8"/>
        </w:rPr>
        <w:t xml:space="preserve"> </w:t>
      </w:r>
      <w:r w:rsidRPr="0043288F">
        <w:rPr>
          <w:rFonts w:asciiTheme="minorHAnsi" w:hAnsiTheme="minorHAnsi" w:cstheme="minorHAnsi"/>
        </w:rPr>
        <w:t>your</w:t>
      </w:r>
      <w:r w:rsidRPr="0043288F">
        <w:rPr>
          <w:rFonts w:asciiTheme="minorHAnsi" w:hAnsiTheme="minorHAnsi" w:cstheme="minorHAnsi"/>
          <w:spacing w:val="-7"/>
        </w:rPr>
        <w:t xml:space="preserve"> </w:t>
      </w:r>
      <w:r w:rsidRPr="0043288F">
        <w:rPr>
          <w:rFonts w:asciiTheme="minorHAnsi" w:hAnsiTheme="minorHAnsi" w:cstheme="minorHAnsi"/>
        </w:rPr>
        <w:t>laptops</w:t>
      </w:r>
      <w:r w:rsidRPr="0043288F">
        <w:rPr>
          <w:rFonts w:asciiTheme="minorHAnsi" w:hAnsiTheme="minorHAnsi" w:cstheme="minorHAnsi"/>
          <w:spacing w:val="-9"/>
        </w:rPr>
        <w:t xml:space="preserve"> </w:t>
      </w:r>
      <w:r w:rsidRPr="0043288F">
        <w:rPr>
          <w:rFonts w:asciiTheme="minorHAnsi" w:hAnsiTheme="minorHAnsi" w:cstheme="minorHAnsi"/>
        </w:rPr>
        <w:t>for</w:t>
      </w:r>
      <w:r w:rsidRPr="0043288F">
        <w:rPr>
          <w:rFonts w:asciiTheme="minorHAnsi" w:hAnsiTheme="minorHAnsi" w:cstheme="minorHAnsi"/>
          <w:spacing w:val="-9"/>
        </w:rPr>
        <w:t xml:space="preserve"> </w:t>
      </w:r>
      <w:r w:rsidRPr="0043288F">
        <w:rPr>
          <w:rFonts w:asciiTheme="minorHAnsi" w:hAnsiTheme="minorHAnsi" w:cstheme="minorHAnsi"/>
        </w:rPr>
        <w:t>short</w:t>
      </w:r>
      <w:r w:rsidRPr="0043288F">
        <w:rPr>
          <w:rFonts w:asciiTheme="minorHAnsi" w:hAnsiTheme="minorHAnsi" w:cstheme="minorHAnsi"/>
          <w:spacing w:val="-10"/>
        </w:rPr>
        <w:t xml:space="preserve"> </w:t>
      </w:r>
      <w:r w:rsidRPr="0043288F">
        <w:rPr>
          <w:rFonts w:asciiTheme="minorHAnsi" w:hAnsiTheme="minorHAnsi" w:cstheme="minorHAnsi"/>
        </w:rPr>
        <w:t>times</w:t>
      </w:r>
      <w:r w:rsidRPr="0043288F">
        <w:rPr>
          <w:rFonts w:asciiTheme="minorHAnsi" w:hAnsiTheme="minorHAnsi" w:cstheme="minorHAnsi"/>
          <w:spacing w:val="-12"/>
        </w:rPr>
        <w:t xml:space="preserve"> </w:t>
      </w:r>
      <w:r w:rsidRPr="0043288F">
        <w:rPr>
          <w:rFonts w:asciiTheme="minorHAnsi" w:hAnsiTheme="minorHAnsi" w:cstheme="minorHAnsi"/>
        </w:rPr>
        <w:t>during</w:t>
      </w:r>
      <w:r w:rsidRPr="0043288F">
        <w:rPr>
          <w:rFonts w:asciiTheme="minorHAnsi" w:hAnsiTheme="minorHAnsi" w:cstheme="minorHAnsi"/>
          <w:spacing w:val="-10"/>
        </w:rPr>
        <w:t xml:space="preserve"> </w:t>
      </w:r>
      <w:r w:rsidRPr="0043288F">
        <w:rPr>
          <w:rFonts w:asciiTheme="minorHAnsi" w:hAnsiTheme="minorHAnsi" w:cstheme="minorHAnsi"/>
        </w:rPr>
        <w:t>certain</w:t>
      </w:r>
      <w:r w:rsidRPr="0043288F">
        <w:rPr>
          <w:rFonts w:asciiTheme="minorHAnsi" w:hAnsiTheme="minorHAnsi" w:cstheme="minorHAnsi"/>
          <w:spacing w:val="-10"/>
        </w:rPr>
        <w:t xml:space="preserve"> </w:t>
      </w:r>
      <w:r w:rsidRPr="0043288F">
        <w:rPr>
          <w:rFonts w:asciiTheme="minorHAnsi" w:hAnsiTheme="minorHAnsi" w:cstheme="minorHAnsi"/>
        </w:rPr>
        <w:t>activities,</w:t>
      </w:r>
      <w:r w:rsidRPr="0043288F">
        <w:rPr>
          <w:rFonts w:asciiTheme="minorHAnsi" w:hAnsiTheme="minorHAnsi" w:cstheme="minorHAnsi"/>
          <w:spacing w:val="-10"/>
        </w:rPr>
        <w:t xml:space="preserve"> </w:t>
      </w:r>
      <w:r w:rsidRPr="0043288F">
        <w:rPr>
          <w:rFonts w:asciiTheme="minorHAnsi" w:hAnsiTheme="minorHAnsi" w:cstheme="minorHAnsi"/>
        </w:rPr>
        <w:t>such</w:t>
      </w:r>
      <w:r w:rsidRPr="0043288F">
        <w:rPr>
          <w:rFonts w:asciiTheme="minorHAnsi" w:hAnsiTheme="minorHAnsi" w:cstheme="minorHAnsi"/>
          <w:spacing w:val="-10"/>
        </w:rPr>
        <w:t xml:space="preserve"> </w:t>
      </w:r>
      <w:r w:rsidRPr="0043288F">
        <w:rPr>
          <w:rFonts w:asciiTheme="minorHAnsi" w:hAnsiTheme="minorHAnsi" w:cstheme="minorHAnsi"/>
        </w:rPr>
        <w:t>as</w:t>
      </w:r>
      <w:r w:rsidRPr="0043288F">
        <w:rPr>
          <w:rFonts w:asciiTheme="minorHAnsi" w:hAnsiTheme="minorHAnsi" w:cstheme="minorHAnsi"/>
          <w:spacing w:val="-9"/>
        </w:rPr>
        <w:t xml:space="preserve"> </w:t>
      </w:r>
      <w:r w:rsidRPr="0043288F">
        <w:rPr>
          <w:rFonts w:asciiTheme="minorHAnsi" w:hAnsiTheme="minorHAnsi" w:cstheme="minorHAnsi"/>
        </w:rPr>
        <w:t>during</w:t>
      </w:r>
      <w:r w:rsidRPr="0043288F">
        <w:rPr>
          <w:rFonts w:asciiTheme="minorHAnsi" w:hAnsiTheme="minorHAnsi" w:cstheme="minorHAnsi"/>
          <w:spacing w:val="-11"/>
        </w:rPr>
        <w:t xml:space="preserve"> </w:t>
      </w:r>
      <w:r w:rsidRPr="0043288F">
        <w:rPr>
          <w:rFonts w:asciiTheme="minorHAnsi" w:hAnsiTheme="minorHAnsi" w:cstheme="minorHAnsi"/>
        </w:rPr>
        <w:t>a</w:t>
      </w:r>
      <w:r w:rsidRPr="0043288F">
        <w:rPr>
          <w:rFonts w:asciiTheme="minorHAnsi" w:hAnsiTheme="minorHAnsi" w:cstheme="minorHAnsi"/>
          <w:spacing w:val="-10"/>
        </w:rPr>
        <w:t xml:space="preserve"> </w:t>
      </w:r>
      <w:r w:rsidRPr="0043288F">
        <w:rPr>
          <w:rFonts w:asciiTheme="minorHAnsi" w:hAnsiTheme="minorHAnsi" w:cstheme="minorHAnsi"/>
        </w:rPr>
        <w:t>small</w:t>
      </w:r>
      <w:r w:rsidRPr="0043288F">
        <w:rPr>
          <w:rFonts w:asciiTheme="minorHAnsi" w:hAnsiTheme="minorHAnsi" w:cstheme="minorHAnsi"/>
          <w:spacing w:val="-11"/>
        </w:rPr>
        <w:t xml:space="preserve"> </w:t>
      </w:r>
      <w:r w:rsidRPr="0043288F">
        <w:rPr>
          <w:rFonts w:asciiTheme="minorHAnsi" w:hAnsiTheme="minorHAnsi" w:cstheme="minorHAnsi"/>
        </w:rPr>
        <w:t>group discussion. In the past, we have had students complain that it is hard to concentrate in the midst of all the tapping being made by classmates who are taking notes with laptops. If we get complaints throughout the semester, we may designate a "laptop</w:t>
      </w:r>
      <w:r w:rsidRPr="0043288F">
        <w:rPr>
          <w:rFonts w:asciiTheme="minorHAnsi" w:hAnsiTheme="minorHAnsi" w:cstheme="minorHAnsi"/>
          <w:spacing w:val="-7"/>
        </w:rPr>
        <w:t xml:space="preserve"> </w:t>
      </w:r>
      <w:r w:rsidRPr="0043288F">
        <w:rPr>
          <w:rFonts w:asciiTheme="minorHAnsi" w:hAnsiTheme="minorHAnsi" w:cstheme="minorHAnsi"/>
        </w:rPr>
        <w:t>zone".</w:t>
      </w:r>
    </w:p>
    <w:p w14:paraId="6813CDBA" w14:textId="77777777" w:rsidR="00DD4A44" w:rsidRPr="0043288F" w:rsidRDefault="00DD4A44">
      <w:pPr>
        <w:pStyle w:val="BodyText"/>
        <w:spacing w:before="9"/>
        <w:rPr>
          <w:rFonts w:asciiTheme="minorHAnsi" w:hAnsiTheme="minorHAnsi" w:cstheme="minorHAnsi"/>
        </w:rPr>
      </w:pPr>
    </w:p>
    <w:p w14:paraId="5AC8340E" w14:textId="07A519F5" w:rsidR="00DD4A44" w:rsidRPr="0043288F" w:rsidRDefault="00D6313A">
      <w:pPr>
        <w:pStyle w:val="Heading3"/>
        <w:rPr>
          <w:rFonts w:asciiTheme="minorHAnsi" w:hAnsiTheme="minorHAnsi" w:cstheme="minorHAnsi"/>
        </w:rPr>
      </w:pPr>
      <w:r w:rsidRPr="0043288F">
        <w:rPr>
          <w:rFonts w:asciiTheme="minorHAnsi" w:hAnsiTheme="minorHAnsi" w:cstheme="minorHAnsi"/>
        </w:rPr>
        <w:t>L</w:t>
      </w:r>
      <w:r w:rsidR="002D1C06" w:rsidRPr="0043288F">
        <w:rPr>
          <w:rFonts w:asciiTheme="minorHAnsi" w:hAnsiTheme="minorHAnsi" w:cstheme="minorHAnsi"/>
        </w:rPr>
        <w:t>EARN</w:t>
      </w:r>
    </w:p>
    <w:p w14:paraId="4D81F4F8" w14:textId="63E16E05" w:rsidR="00DD4A44" w:rsidRPr="0043288F" w:rsidRDefault="00D6313A">
      <w:pPr>
        <w:pStyle w:val="BodyText"/>
        <w:spacing w:before="20" w:line="252" w:lineRule="auto"/>
        <w:ind w:left="212" w:right="120" w:hanging="10"/>
        <w:jc w:val="both"/>
        <w:rPr>
          <w:rFonts w:asciiTheme="minorHAnsi" w:hAnsiTheme="minorHAnsi" w:cstheme="minorHAnsi"/>
        </w:rPr>
      </w:pPr>
      <w:r w:rsidRPr="0043288F">
        <w:rPr>
          <w:rFonts w:asciiTheme="minorHAnsi" w:hAnsiTheme="minorHAnsi" w:cstheme="minorHAnsi"/>
        </w:rPr>
        <w:t>We will be using L</w:t>
      </w:r>
      <w:r w:rsidR="002D1C06" w:rsidRPr="0043288F">
        <w:rPr>
          <w:rFonts w:asciiTheme="minorHAnsi" w:hAnsiTheme="minorHAnsi" w:cstheme="minorHAnsi"/>
        </w:rPr>
        <w:t>EARN</w:t>
      </w:r>
      <w:r w:rsidRPr="0043288F">
        <w:rPr>
          <w:rFonts w:asciiTheme="minorHAnsi" w:hAnsiTheme="minorHAnsi" w:cstheme="minorHAnsi"/>
        </w:rPr>
        <w:t xml:space="preserve"> online for this course. The course website will be the PRIMARY mode of communication for this course. Check this website </w:t>
      </w:r>
      <w:r w:rsidR="00214706" w:rsidRPr="0043288F">
        <w:rPr>
          <w:rFonts w:asciiTheme="minorHAnsi" w:hAnsiTheme="minorHAnsi" w:cstheme="minorHAnsi"/>
        </w:rPr>
        <w:t>daily</w:t>
      </w:r>
      <w:r w:rsidRPr="0043288F">
        <w:rPr>
          <w:rFonts w:asciiTheme="minorHAnsi" w:hAnsiTheme="minorHAnsi" w:cstheme="minorHAnsi"/>
        </w:rPr>
        <w:t xml:space="preserve"> for announcements and other material that may be added from time to time. Handouts as well as lecture notes will be added to the website throughout the semester.</w:t>
      </w:r>
    </w:p>
    <w:p w14:paraId="0D9FBFEA" w14:textId="77777777" w:rsidR="00DD4A44" w:rsidRPr="0043288F" w:rsidRDefault="00D6313A">
      <w:pPr>
        <w:pStyle w:val="BodyText"/>
        <w:spacing w:before="152" w:line="249" w:lineRule="auto"/>
        <w:ind w:left="212" w:right="118" w:hanging="10"/>
        <w:jc w:val="both"/>
        <w:rPr>
          <w:rFonts w:asciiTheme="minorHAnsi" w:hAnsiTheme="minorHAnsi" w:cstheme="minorHAnsi"/>
        </w:rPr>
      </w:pPr>
      <w:r w:rsidRPr="0043288F">
        <w:rPr>
          <w:rFonts w:asciiTheme="minorHAnsi" w:hAnsiTheme="minorHAnsi" w:cstheme="minorHAnsi"/>
        </w:rPr>
        <w:t xml:space="preserve">Detailed descriptions of the requirements for each assignment will be placed on Learn (D2L). Unless otherwise noted on the Assignment outline, all assignments must be </w:t>
      </w:r>
      <w:r w:rsidRPr="0043288F">
        <w:rPr>
          <w:rFonts w:asciiTheme="minorHAnsi" w:hAnsiTheme="minorHAnsi" w:cstheme="minorHAnsi"/>
          <w:b/>
        </w:rPr>
        <w:t xml:space="preserve">submitted electronically to Learn (D2L) </w:t>
      </w:r>
      <w:r w:rsidRPr="0043288F">
        <w:rPr>
          <w:rFonts w:asciiTheme="minorHAnsi" w:hAnsiTheme="minorHAnsi" w:cstheme="minorHAnsi"/>
        </w:rPr>
        <w:t>by the indicated deadline.</w:t>
      </w:r>
    </w:p>
    <w:p w14:paraId="4492241D" w14:textId="3F1C5061" w:rsidR="00DD4A44" w:rsidRPr="0043288F" w:rsidRDefault="00D6313A">
      <w:pPr>
        <w:pStyle w:val="BodyText"/>
        <w:spacing w:before="153" w:line="249" w:lineRule="auto"/>
        <w:ind w:left="212" w:right="128" w:hanging="10"/>
        <w:jc w:val="both"/>
        <w:rPr>
          <w:rFonts w:asciiTheme="minorHAnsi" w:hAnsiTheme="minorHAnsi" w:cstheme="minorHAnsi"/>
        </w:rPr>
      </w:pPr>
      <w:r w:rsidRPr="0043288F">
        <w:rPr>
          <w:rFonts w:asciiTheme="minorHAnsi" w:hAnsiTheme="minorHAnsi" w:cstheme="minorHAnsi"/>
        </w:rPr>
        <w:t xml:space="preserve">It is your responsibility to ensure that your Learn (D2L) email address is kept up to date so you do not miss any emails we might send. </w:t>
      </w:r>
    </w:p>
    <w:p w14:paraId="3580378A" w14:textId="77777777" w:rsidR="00DD4A44" w:rsidRPr="0043288F" w:rsidRDefault="00DD4A44">
      <w:pPr>
        <w:pStyle w:val="BodyText"/>
        <w:rPr>
          <w:rFonts w:asciiTheme="minorHAnsi" w:hAnsiTheme="minorHAnsi" w:cstheme="minorHAnsi"/>
        </w:rPr>
      </w:pPr>
    </w:p>
    <w:p w14:paraId="12DF7C28" w14:textId="77777777" w:rsidR="00DD4A44" w:rsidRPr="0043288F" w:rsidRDefault="00D6313A">
      <w:pPr>
        <w:pStyle w:val="Heading3"/>
        <w:rPr>
          <w:rFonts w:asciiTheme="minorHAnsi" w:hAnsiTheme="minorHAnsi" w:cstheme="minorHAnsi"/>
        </w:rPr>
      </w:pPr>
      <w:r w:rsidRPr="0043288F">
        <w:rPr>
          <w:rFonts w:asciiTheme="minorHAnsi" w:hAnsiTheme="minorHAnsi" w:cstheme="minorHAnsi"/>
        </w:rPr>
        <w:t>Cell phones and other mobile devices</w:t>
      </w:r>
    </w:p>
    <w:p w14:paraId="22AAC7E6" w14:textId="23BA89D8" w:rsidR="00DD4A44" w:rsidRPr="0043288F" w:rsidRDefault="00D6313A">
      <w:pPr>
        <w:pStyle w:val="BodyText"/>
        <w:spacing w:before="142"/>
        <w:ind w:left="203"/>
        <w:rPr>
          <w:rFonts w:asciiTheme="minorHAnsi" w:hAnsiTheme="minorHAnsi" w:cstheme="minorHAnsi"/>
        </w:rPr>
      </w:pPr>
      <w:r w:rsidRPr="0043288F">
        <w:rPr>
          <w:rFonts w:asciiTheme="minorHAnsi" w:hAnsiTheme="minorHAnsi" w:cstheme="minorHAnsi"/>
        </w:rPr>
        <w:t>Please make sure that cell phones</w:t>
      </w:r>
      <w:r w:rsidR="00214706" w:rsidRPr="0043288F">
        <w:rPr>
          <w:rFonts w:asciiTheme="minorHAnsi" w:hAnsiTheme="minorHAnsi" w:cstheme="minorHAnsi"/>
        </w:rPr>
        <w:t xml:space="preserve"> and</w:t>
      </w:r>
      <w:r w:rsidRPr="0043288F">
        <w:rPr>
          <w:rFonts w:asciiTheme="minorHAnsi" w:hAnsiTheme="minorHAnsi" w:cstheme="minorHAnsi"/>
        </w:rPr>
        <w:t xml:space="preserve"> similar devices are turned off while in-class.</w:t>
      </w:r>
    </w:p>
    <w:p w14:paraId="0CC39355" w14:textId="77777777" w:rsidR="00DD4A44" w:rsidRPr="0043288F" w:rsidRDefault="00DD4A44">
      <w:pPr>
        <w:pStyle w:val="BodyText"/>
        <w:spacing w:before="1"/>
        <w:rPr>
          <w:rFonts w:asciiTheme="minorHAnsi" w:hAnsiTheme="minorHAnsi" w:cstheme="minorHAnsi"/>
        </w:rPr>
      </w:pPr>
    </w:p>
    <w:p w14:paraId="45F7D003" w14:textId="77777777" w:rsidR="00DD4A44" w:rsidRPr="0043288F" w:rsidRDefault="00D6313A">
      <w:pPr>
        <w:pStyle w:val="Heading3"/>
        <w:spacing w:before="1"/>
        <w:rPr>
          <w:rFonts w:asciiTheme="minorHAnsi" w:hAnsiTheme="minorHAnsi" w:cstheme="minorHAnsi"/>
        </w:rPr>
      </w:pPr>
      <w:r w:rsidRPr="0043288F">
        <w:rPr>
          <w:rFonts w:asciiTheme="minorHAnsi" w:hAnsiTheme="minorHAnsi" w:cstheme="minorHAnsi"/>
        </w:rPr>
        <w:t>Policy on Remarking of Assignments</w:t>
      </w:r>
    </w:p>
    <w:p w14:paraId="4EF3DC67" w14:textId="77777777" w:rsidR="00DD4A44" w:rsidRPr="0043288F" w:rsidRDefault="00D6313A">
      <w:pPr>
        <w:spacing w:before="19" w:line="247" w:lineRule="auto"/>
        <w:ind w:left="212" w:right="117" w:hanging="10"/>
        <w:jc w:val="both"/>
        <w:rPr>
          <w:rFonts w:asciiTheme="minorHAnsi" w:hAnsiTheme="minorHAnsi" w:cstheme="minorHAnsi"/>
          <w:b/>
          <w:sz w:val="20"/>
          <w:szCs w:val="20"/>
        </w:rPr>
      </w:pPr>
      <w:r w:rsidRPr="0043288F">
        <w:rPr>
          <w:rFonts w:asciiTheme="minorHAnsi" w:hAnsiTheme="minorHAnsi" w:cstheme="minorHAnsi"/>
          <w:sz w:val="20"/>
          <w:szCs w:val="20"/>
        </w:rPr>
        <w:t xml:space="preserve">If you feel a mistake has been made in marking on assignments you can request a remark </w:t>
      </w:r>
      <w:r w:rsidRPr="0043288F">
        <w:rPr>
          <w:rFonts w:asciiTheme="minorHAnsi" w:hAnsiTheme="minorHAnsi" w:cstheme="minorHAnsi"/>
          <w:b/>
          <w:sz w:val="20"/>
          <w:szCs w:val="20"/>
        </w:rPr>
        <w:t>within 1 week of your grade being posted on LEARN.</w:t>
      </w:r>
    </w:p>
    <w:p w14:paraId="7C5B4909" w14:textId="77777777" w:rsidR="00DD4A44" w:rsidRPr="0043288F" w:rsidRDefault="00DD4A44">
      <w:pPr>
        <w:pStyle w:val="BodyText"/>
        <w:rPr>
          <w:rFonts w:asciiTheme="minorHAnsi" w:hAnsiTheme="minorHAnsi" w:cstheme="minorHAnsi"/>
          <w:b/>
        </w:rPr>
      </w:pPr>
    </w:p>
    <w:p w14:paraId="550DD481" w14:textId="77777777" w:rsidR="00DD4A44" w:rsidRPr="0043288F" w:rsidRDefault="00D6313A">
      <w:pPr>
        <w:pStyle w:val="BodyText"/>
        <w:spacing w:before="169"/>
        <w:ind w:left="203"/>
        <w:jc w:val="both"/>
        <w:rPr>
          <w:rFonts w:asciiTheme="minorHAnsi" w:hAnsiTheme="minorHAnsi" w:cstheme="minorHAnsi"/>
        </w:rPr>
      </w:pPr>
      <w:r w:rsidRPr="0043288F">
        <w:rPr>
          <w:rFonts w:asciiTheme="minorHAnsi" w:hAnsiTheme="minorHAnsi" w:cstheme="minorHAnsi"/>
        </w:rPr>
        <w:t>For remarking:</w:t>
      </w:r>
    </w:p>
    <w:p w14:paraId="69AF4B29" w14:textId="77777777" w:rsidR="00DD4A44" w:rsidRPr="0043288F" w:rsidRDefault="00D6313A" w:rsidP="0043288F">
      <w:pPr>
        <w:pStyle w:val="ListParagraph"/>
        <w:numPr>
          <w:ilvl w:val="0"/>
          <w:numId w:val="3"/>
        </w:numPr>
        <w:tabs>
          <w:tab w:val="left" w:pos="939"/>
        </w:tabs>
        <w:spacing w:before="120"/>
        <w:ind w:left="935" w:right="133" w:hanging="357"/>
        <w:jc w:val="both"/>
        <w:rPr>
          <w:rFonts w:asciiTheme="minorHAnsi" w:hAnsiTheme="minorHAnsi" w:cstheme="minorHAnsi"/>
          <w:sz w:val="20"/>
          <w:szCs w:val="20"/>
        </w:rPr>
      </w:pPr>
      <w:r w:rsidRPr="0043288F">
        <w:rPr>
          <w:rFonts w:asciiTheme="minorHAnsi" w:hAnsiTheme="minorHAnsi" w:cstheme="minorHAnsi"/>
          <w:sz w:val="20"/>
          <w:szCs w:val="20"/>
        </w:rPr>
        <w:t>Print a paper copy directly from the course website that clearly shows the date of the materials, and includes all comments and grading that was provided by the</w:t>
      </w:r>
      <w:r w:rsidRPr="0043288F">
        <w:rPr>
          <w:rFonts w:asciiTheme="minorHAnsi" w:hAnsiTheme="minorHAnsi" w:cstheme="minorHAnsi"/>
          <w:spacing w:val="-2"/>
          <w:sz w:val="20"/>
          <w:szCs w:val="20"/>
        </w:rPr>
        <w:t xml:space="preserve"> </w:t>
      </w:r>
      <w:r w:rsidRPr="0043288F">
        <w:rPr>
          <w:rFonts w:asciiTheme="minorHAnsi" w:hAnsiTheme="minorHAnsi" w:cstheme="minorHAnsi"/>
          <w:sz w:val="20"/>
          <w:szCs w:val="20"/>
        </w:rPr>
        <w:t>instructors/</w:t>
      </w:r>
      <w:proofErr w:type="spellStart"/>
      <w:r w:rsidRPr="0043288F">
        <w:rPr>
          <w:rFonts w:asciiTheme="minorHAnsi" w:hAnsiTheme="minorHAnsi" w:cstheme="minorHAnsi"/>
          <w:sz w:val="20"/>
          <w:szCs w:val="20"/>
        </w:rPr>
        <w:t>TAs.</w:t>
      </w:r>
      <w:proofErr w:type="spellEnd"/>
    </w:p>
    <w:p w14:paraId="04E344C8" w14:textId="77777777" w:rsidR="00DD4A44" w:rsidRPr="0043288F" w:rsidRDefault="00D6313A" w:rsidP="0043288F">
      <w:pPr>
        <w:pStyle w:val="ListParagraph"/>
        <w:numPr>
          <w:ilvl w:val="0"/>
          <w:numId w:val="3"/>
        </w:numPr>
        <w:tabs>
          <w:tab w:val="left" w:pos="939"/>
        </w:tabs>
        <w:spacing w:before="120"/>
        <w:ind w:left="935" w:right="123" w:hanging="357"/>
        <w:jc w:val="both"/>
        <w:rPr>
          <w:rFonts w:asciiTheme="minorHAnsi" w:hAnsiTheme="minorHAnsi" w:cstheme="minorHAnsi"/>
          <w:sz w:val="20"/>
          <w:szCs w:val="20"/>
        </w:rPr>
      </w:pPr>
      <w:r w:rsidRPr="0043288F">
        <w:rPr>
          <w:rFonts w:asciiTheme="minorHAnsi" w:hAnsiTheme="minorHAnsi" w:cstheme="minorHAnsi"/>
          <w:sz w:val="20"/>
          <w:szCs w:val="20"/>
        </w:rPr>
        <w:t xml:space="preserve">Include your own coversheet (typed or handwritten is fine) with your name and your specific request for remarking. </w:t>
      </w:r>
      <w:r w:rsidRPr="0043288F">
        <w:rPr>
          <w:rFonts w:asciiTheme="minorHAnsi" w:hAnsiTheme="minorHAnsi" w:cstheme="minorHAnsi"/>
          <w:sz w:val="20"/>
          <w:szCs w:val="20"/>
        </w:rPr>
        <w:lastRenderedPageBreak/>
        <w:t>On your coversheet you must specify the sections you want addressed, a rationale for why it deserves consideration, with specific reference to the rubric and assessment criteria. General requests are not</w:t>
      </w:r>
      <w:r w:rsidRPr="0043288F">
        <w:rPr>
          <w:rFonts w:asciiTheme="minorHAnsi" w:hAnsiTheme="minorHAnsi" w:cstheme="minorHAnsi"/>
          <w:spacing w:val="-1"/>
          <w:sz w:val="20"/>
          <w:szCs w:val="20"/>
        </w:rPr>
        <w:t xml:space="preserve"> </w:t>
      </w:r>
      <w:r w:rsidRPr="0043288F">
        <w:rPr>
          <w:rFonts w:asciiTheme="minorHAnsi" w:hAnsiTheme="minorHAnsi" w:cstheme="minorHAnsi"/>
          <w:sz w:val="20"/>
          <w:szCs w:val="20"/>
        </w:rPr>
        <w:t>acceptable.</w:t>
      </w:r>
    </w:p>
    <w:p w14:paraId="1DD25AD1" w14:textId="77777777" w:rsidR="00DD4A44" w:rsidRPr="0043288F" w:rsidRDefault="00D6313A" w:rsidP="0043288F">
      <w:pPr>
        <w:pStyle w:val="ListParagraph"/>
        <w:numPr>
          <w:ilvl w:val="0"/>
          <w:numId w:val="3"/>
        </w:numPr>
        <w:tabs>
          <w:tab w:val="left" w:pos="939"/>
        </w:tabs>
        <w:spacing w:before="120"/>
        <w:ind w:left="935" w:right="131" w:hanging="357"/>
        <w:jc w:val="both"/>
        <w:rPr>
          <w:rFonts w:asciiTheme="minorHAnsi" w:hAnsiTheme="minorHAnsi" w:cstheme="minorHAnsi"/>
          <w:sz w:val="20"/>
          <w:szCs w:val="20"/>
        </w:rPr>
      </w:pPr>
      <w:r w:rsidRPr="0043288F">
        <w:rPr>
          <w:rFonts w:asciiTheme="minorHAnsi" w:hAnsiTheme="minorHAnsi" w:cstheme="minorHAnsi"/>
          <w:sz w:val="20"/>
          <w:szCs w:val="20"/>
        </w:rPr>
        <w:t>Remarks must be submitted to the professor’s office, mailbox, or under the door in paper form. Email requests for remarks will not be accepted.</w:t>
      </w:r>
    </w:p>
    <w:p w14:paraId="29F2B335" w14:textId="77777777" w:rsidR="00DD4A44" w:rsidRPr="0043288F" w:rsidRDefault="00D6313A" w:rsidP="0043288F">
      <w:pPr>
        <w:pStyle w:val="ListParagraph"/>
        <w:numPr>
          <w:ilvl w:val="0"/>
          <w:numId w:val="3"/>
        </w:numPr>
        <w:tabs>
          <w:tab w:val="left" w:pos="939"/>
        </w:tabs>
        <w:spacing w:before="120"/>
        <w:ind w:left="935" w:right="132" w:hanging="357"/>
        <w:jc w:val="both"/>
        <w:rPr>
          <w:rFonts w:asciiTheme="minorHAnsi" w:hAnsiTheme="minorHAnsi" w:cstheme="minorHAnsi"/>
          <w:sz w:val="20"/>
          <w:szCs w:val="20"/>
        </w:rPr>
      </w:pPr>
      <w:r w:rsidRPr="0043288F">
        <w:rPr>
          <w:rFonts w:asciiTheme="minorHAnsi" w:hAnsiTheme="minorHAnsi" w:cstheme="minorHAnsi"/>
          <w:sz w:val="20"/>
          <w:szCs w:val="20"/>
        </w:rPr>
        <w:t>The Professor will remark the entire submitted work for consistency with the rubric, with special attention to the specific request noted by the student. The mark may increase or decrease as a</w:t>
      </w:r>
      <w:r w:rsidRPr="0043288F">
        <w:rPr>
          <w:rFonts w:asciiTheme="minorHAnsi" w:hAnsiTheme="minorHAnsi" w:cstheme="minorHAnsi"/>
          <w:spacing w:val="-26"/>
          <w:sz w:val="20"/>
          <w:szCs w:val="20"/>
        </w:rPr>
        <w:t xml:space="preserve"> </w:t>
      </w:r>
      <w:r w:rsidRPr="0043288F">
        <w:rPr>
          <w:rFonts w:asciiTheme="minorHAnsi" w:hAnsiTheme="minorHAnsi" w:cstheme="minorHAnsi"/>
          <w:sz w:val="20"/>
          <w:szCs w:val="20"/>
        </w:rPr>
        <w:t>result.</w:t>
      </w:r>
    </w:p>
    <w:p w14:paraId="5ED1C355" w14:textId="77777777" w:rsidR="00DD4A44" w:rsidRPr="0043288F" w:rsidRDefault="00DD4A44">
      <w:pPr>
        <w:pStyle w:val="BodyText"/>
        <w:spacing w:before="8"/>
        <w:rPr>
          <w:rFonts w:asciiTheme="minorHAnsi" w:hAnsiTheme="minorHAnsi" w:cstheme="minorHAnsi"/>
        </w:rPr>
      </w:pPr>
    </w:p>
    <w:p w14:paraId="303F6DDE" w14:textId="77777777" w:rsidR="00DD4A44" w:rsidRPr="0043288F" w:rsidRDefault="00D6313A">
      <w:pPr>
        <w:pStyle w:val="Heading3"/>
        <w:rPr>
          <w:rFonts w:asciiTheme="minorHAnsi" w:hAnsiTheme="minorHAnsi" w:cstheme="minorHAnsi"/>
        </w:rPr>
      </w:pPr>
      <w:r w:rsidRPr="0043288F">
        <w:rPr>
          <w:rFonts w:asciiTheme="minorHAnsi" w:hAnsiTheme="minorHAnsi" w:cstheme="minorHAnsi"/>
        </w:rPr>
        <w:t>Policy on Late Submissions</w:t>
      </w:r>
    </w:p>
    <w:p w14:paraId="0C66BD43" w14:textId="77777777" w:rsidR="00DD4A44" w:rsidRPr="0043288F" w:rsidRDefault="00D6313A">
      <w:pPr>
        <w:pStyle w:val="BodyText"/>
        <w:spacing w:before="19" w:line="249" w:lineRule="auto"/>
        <w:ind w:left="212" w:right="126" w:hanging="10"/>
        <w:jc w:val="both"/>
        <w:rPr>
          <w:rFonts w:asciiTheme="minorHAnsi" w:hAnsiTheme="minorHAnsi" w:cstheme="minorHAnsi"/>
        </w:rPr>
      </w:pPr>
      <w:r w:rsidRPr="0043288F">
        <w:rPr>
          <w:rFonts w:asciiTheme="minorHAnsi" w:hAnsiTheme="minorHAnsi" w:cstheme="minorHAnsi"/>
        </w:rPr>
        <w:t>Please advise the instructor of any issues as soon as you are able to, and preferably before the assignment deadline.</w:t>
      </w:r>
    </w:p>
    <w:p w14:paraId="5C775E1F" w14:textId="77777777" w:rsidR="00DD4A44" w:rsidRPr="0043288F" w:rsidRDefault="00D6313A">
      <w:pPr>
        <w:spacing w:before="151" w:line="249" w:lineRule="auto"/>
        <w:ind w:left="212" w:right="118" w:hanging="10"/>
        <w:jc w:val="both"/>
        <w:rPr>
          <w:rFonts w:asciiTheme="minorHAnsi" w:hAnsiTheme="minorHAnsi" w:cstheme="minorHAnsi"/>
          <w:sz w:val="20"/>
          <w:szCs w:val="20"/>
        </w:rPr>
      </w:pPr>
      <w:r w:rsidRPr="0043288F">
        <w:rPr>
          <w:rFonts w:asciiTheme="minorHAnsi" w:hAnsiTheme="minorHAnsi" w:cstheme="minorHAnsi"/>
          <w:b/>
          <w:sz w:val="20"/>
          <w:szCs w:val="20"/>
        </w:rPr>
        <w:t>We</w:t>
      </w:r>
      <w:r w:rsidRPr="0043288F">
        <w:rPr>
          <w:rFonts w:asciiTheme="minorHAnsi" w:hAnsiTheme="minorHAnsi" w:cstheme="minorHAnsi"/>
          <w:b/>
          <w:spacing w:val="-7"/>
          <w:sz w:val="20"/>
          <w:szCs w:val="20"/>
        </w:rPr>
        <w:t xml:space="preserve"> </w:t>
      </w:r>
      <w:r w:rsidRPr="0043288F">
        <w:rPr>
          <w:rFonts w:asciiTheme="minorHAnsi" w:hAnsiTheme="minorHAnsi" w:cstheme="minorHAnsi"/>
          <w:b/>
          <w:sz w:val="20"/>
          <w:szCs w:val="20"/>
        </w:rPr>
        <w:t>do</w:t>
      </w:r>
      <w:r w:rsidRPr="0043288F">
        <w:rPr>
          <w:rFonts w:asciiTheme="minorHAnsi" w:hAnsiTheme="minorHAnsi" w:cstheme="minorHAnsi"/>
          <w:b/>
          <w:spacing w:val="-6"/>
          <w:sz w:val="20"/>
          <w:szCs w:val="20"/>
        </w:rPr>
        <w:t xml:space="preserve"> </w:t>
      </w:r>
      <w:r w:rsidRPr="0043288F">
        <w:rPr>
          <w:rFonts w:asciiTheme="minorHAnsi" w:hAnsiTheme="minorHAnsi" w:cstheme="minorHAnsi"/>
          <w:b/>
          <w:sz w:val="20"/>
          <w:szCs w:val="20"/>
        </w:rPr>
        <w:t>not</w:t>
      </w:r>
      <w:r w:rsidRPr="0043288F">
        <w:rPr>
          <w:rFonts w:asciiTheme="minorHAnsi" w:hAnsiTheme="minorHAnsi" w:cstheme="minorHAnsi"/>
          <w:b/>
          <w:spacing w:val="-6"/>
          <w:sz w:val="20"/>
          <w:szCs w:val="20"/>
        </w:rPr>
        <w:t xml:space="preserve"> </w:t>
      </w:r>
      <w:r w:rsidRPr="0043288F">
        <w:rPr>
          <w:rFonts w:asciiTheme="minorHAnsi" w:hAnsiTheme="minorHAnsi" w:cstheme="minorHAnsi"/>
          <w:b/>
          <w:sz w:val="20"/>
          <w:szCs w:val="20"/>
        </w:rPr>
        <w:t>allow</w:t>
      </w:r>
      <w:r w:rsidRPr="0043288F">
        <w:rPr>
          <w:rFonts w:asciiTheme="minorHAnsi" w:hAnsiTheme="minorHAnsi" w:cstheme="minorHAnsi"/>
          <w:b/>
          <w:spacing w:val="-3"/>
          <w:sz w:val="20"/>
          <w:szCs w:val="20"/>
        </w:rPr>
        <w:t xml:space="preserve"> </w:t>
      </w:r>
      <w:r w:rsidRPr="0043288F">
        <w:rPr>
          <w:rFonts w:asciiTheme="minorHAnsi" w:hAnsiTheme="minorHAnsi" w:cstheme="minorHAnsi"/>
          <w:b/>
          <w:sz w:val="20"/>
          <w:szCs w:val="20"/>
        </w:rPr>
        <w:t>late</w:t>
      </w:r>
      <w:r w:rsidRPr="0043288F">
        <w:rPr>
          <w:rFonts w:asciiTheme="minorHAnsi" w:hAnsiTheme="minorHAnsi" w:cstheme="minorHAnsi"/>
          <w:b/>
          <w:spacing w:val="-4"/>
          <w:sz w:val="20"/>
          <w:szCs w:val="20"/>
        </w:rPr>
        <w:t xml:space="preserve"> </w:t>
      </w:r>
      <w:r w:rsidRPr="0043288F">
        <w:rPr>
          <w:rFonts w:asciiTheme="minorHAnsi" w:hAnsiTheme="minorHAnsi" w:cstheme="minorHAnsi"/>
          <w:b/>
          <w:sz w:val="20"/>
          <w:szCs w:val="20"/>
        </w:rPr>
        <w:t>submissions</w:t>
      </w:r>
      <w:r w:rsidRPr="0043288F">
        <w:rPr>
          <w:rFonts w:asciiTheme="minorHAnsi" w:hAnsiTheme="minorHAnsi" w:cstheme="minorHAnsi"/>
          <w:b/>
          <w:spacing w:val="-4"/>
          <w:sz w:val="20"/>
          <w:szCs w:val="20"/>
        </w:rPr>
        <w:t xml:space="preserve"> </w:t>
      </w:r>
      <w:r w:rsidRPr="0043288F">
        <w:rPr>
          <w:rFonts w:asciiTheme="minorHAnsi" w:hAnsiTheme="minorHAnsi" w:cstheme="minorHAnsi"/>
          <w:b/>
          <w:sz w:val="20"/>
          <w:szCs w:val="20"/>
        </w:rPr>
        <w:t>unless</w:t>
      </w:r>
      <w:r w:rsidRPr="0043288F">
        <w:rPr>
          <w:rFonts w:asciiTheme="minorHAnsi" w:hAnsiTheme="minorHAnsi" w:cstheme="minorHAnsi"/>
          <w:b/>
          <w:spacing w:val="-4"/>
          <w:sz w:val="20"/>
          <w:szCs w:val="20"/>
        </w:rPr>
        <w:t xml:space="preserve"> </w:t>
      </w:r>
      <w:r w:rsidRPr="0043288F">
        <w:rPr>
          <w:rFonts w:asciiTheme="minorHAnsi" w:hAnsiTheme="minorHAnsi" w:cstheme="minorHAnsi"/>
          <w:b/>
          <w:sz w:val="20"/>
          <w:szCs w:val="20"/>
        </w:rPr>
        <w:t>you</w:t>
      </w:r>
      <w:r w:rsidRPr="0043288F">
        <w:rPr>
          <w:rFonts w:asciiTheme="minorHAnsi" w:hAnsiTheme="minorHAnsi" w:cstheme="minorHAnsi"/>
          <w:b/>
          <w:spacing w:val="-3"/>
          <w:sz w:val="20"/>
          <w:szCs w:val="20"/>
        </w:rPr>
        <w:t xml:space="preserve"> </w:t>
      </w:r>
      <w:r w:rsidRPr="0043288F">
        <w:rPr>
          <w:rFonts w:asciiTheme="minorHAnsi" w:hAnsiTheme="minorHAnsi" w:cstheme="minorHAnsi"/>
          <w:b/>
          <w:sz w:val="20"/>
          <w:szCs w:val="20"/>
        </w:rPr>
        <w:t>have</w:t>
      </w:r>
      <w:r w:rsidRPr="0043288F">
        <w:rPr>
          <w:rFonts w:asciiTheme="minorHAnsi" w:hAnsiTheme="minorHAnsi" w:cstheme="minorHAnsi"/>
          <w:b/>
          <w:spacing w:val="-7"/>
          <w:sz w:val="20"/>
          <w:szCs w:val="20"/>
        </w:rPr>
        <w:t xml:space="preserve"> </w:t>
      </w:r>
      <w:r w:rsidRPr="0043288F">
        <w:rPr>
          <w:rFonts w:asciiTheme="minorHAnsi" w:hAnsiTheme="minorHAnsi" w:cstheme="minorHAnsi"/>
          <w:b/>
          <w:sz w:val="20"/>
          <w:szCs w:val="20"/>
        </w:rPr>
        <w:t>compassionate</w:t>
      </w:r>
      <w:r w:rsidRPr="0043288F">
        <w:rPr>
          <w:rFonts w:asciiTheme="minorHAnsi" w:hAnsiTheme="minorHAnsi" w:cstheme="minorHAnsi"/>
          <w:b/>
          <w:spacing w:val="-7"/>
          <w:sz w:val="20"/>
          <w:szCs w:val="20"/>
        </w:rPr>
        <w:t xml:space="preserve"> </w:t>
      </w:r>
      <w:r w:rsidRPr="0043288F">
        <w:rPr>
          <w:rFonts w:asciiTheme="minorHAnsi" w:hAnsiTheme="minorHAnsi" w:cstheme="minorHAnsi"/>
          <w:b/>
          <w:sz w:val="20"/>
          <w:szCs w:val="20"/>
        </w:rPr>
        <w:t>grounds</w:t>
      </w:r>
      <w:r w:rsidRPr="0043288F">
        <w:rPr>
          <w:rFonts w:asciiTheme="minorHAnsi" w:hAnsiTheme="minorHAnsi" w:cstheme="minorHAnsi"/>
          <w:b/>
          <w:spacing w:val="-7"/>
          <w:sz w:val="20"/>
          <w:szCs w:val="20"/>
        </w:rPr>
        <w:t xml:space="preserve"> </w:t>
      </w:r>
      <w:r w:rsidRPr="0043288F">
        <w:rPr>
          <w:rFonts w:asciiTheme="minorHAnsi" w:hAnsiTheme="minorHAnsi" w:cstheme="minorHAnsi"/>
          <w:b/>
          <w:sz w:val="20"/>
          <w:szCs w:val="20"/>
        </w:rPr>
        <w:t>for</w:t>
      </w:r>
      <w:r w:rsidRPr="0043288F">
        <w:rPr>
          <w:rFonts w:asciiTheme="minorHAnsi" w:hAnsiTheme="minorHAnsi" w:cstheme="minorHAnsi"/>
          <w:b/>
          <w:spacing w:val="-4"/>
          <w:sz w:val="20"/>
          <w:szCs w:val="20"/>
        </w:rPr>
        <w:t xml:space="preserve"> </w:t>
      </w:r>
      <w:r w:rsidRPr="0043288F">
        <w:rPr>
          <w:rFonts w:asciiTheme="minorHAnsi" w:hAnsiTheme="minorHAnsi" w:cstheme="minorHAnsi"/>
          <w:b/>
          <w:sz w:val="20"/>
          <w:szCs w:val="20"/>
        </w:rPr>
        <w:t>lateness.</w:t>
      </w:r>
      <w:r w:rsidRPr="0043288F">
        <w:rPr>
          <w:rFonts w:asciiTheme="minorHAnsi" w:hAnsiTheme="minorHAnsi" w:cstheme="minorHAnsi"/>
          <w:b/>
          <w:spacing w:val="6"/>
          <w:sz w:val="20"/>
          <w:szCs w:val="20"/>
        </w:rPr>
        <w:t xml:space="preserve"> </w:t>
      </w:r>
      <w:r w:rsidRPr="0043288F">
        <w:rPr>
          <w:rFonts w:asciiTheme="minorHAnsi" w:hAnsiTheme="minorHAnsi" w:cstheme="minorHAnsi"/>
          <w:sz w:val="20"/>
          <w:szCs w:val="20"/>
        </w:rPr>
        <w:t>Should</w:t>
      </w:r>
      <w:r w:rsidRPr="0043288F">
        <w:rPr>
          <w:rFonts w:asciiTheme="minorHAnsi" w:hAnsiTheme="minorHAnsi" w:cstheme="minorHAnsi"/>
          <w:spacing w:val="-2"/>
          <w:sz w:val="20"/>
          <w:szCs w:val="20"/>
        </w:rPr>
        <w:t xml:space="preserve"> </w:t>
      </w:r>
      <w:r w:rsidRPr="0043288F">
        <w:rPr>
          <w:rFonts w:asciiTheme="minorHAnsi" w:hAnsiTheme="minorHAnsi" w:cstheme="minorHAnsi"/>
          <w:sz w:val="20"/>
          <w:szCs w:val="20"/>
        </w:rPr>
        <w:t>you</w:t>
      </w:r>
      <w:r w:rsidRPr="0043288F">
        <w:rPr>
          <w:rFonts w:asciiTheme="minorHAnsi" w:hAnsiTheme="minorHAnsi" w:cstheme="minorHAnsi"/>
          <w:spacing w:val="-4"/>
          <w:sz w:val="20"/>
          <w:szCs w:val="20"/>
        </w:rPr>
        <w:t xml:space="preserve"> </w:t>
      </w:r>
      <w:r w:rsidRPr="0043288F">
        <w:rPr>
          <w:rFonts w:asciiTheme="minorHAnsi" w:hAnsiTheme="minorHAnsi" w:cstheme="minorHAnsi"/>
          <w:sz w:val="20"/>
          <w:szCs w:val="20"/>
        </w:rPr>
        <w:t>not</w:t>
      </w:r>
      <w:r w:rsidRPr="0043288F">
        <w:rPr>
          <w:rFonts w:asciiTheme="minorHAnsi" w:hAnsiTheme="minorHAnsi" w:cstheme="minorHAnsi"/>
          <w:spacing w:val="-4"/>
          <w:sz w:val="20"/>
          <w:szCs w:val="20"/>
        </w:rPr>
        <w:t xml:space="preserve"> </w:t>
      </w:r>
      <w:r w:rsidRPr="0043288F">
        <w:rPr>
          <w:rFonts w:asciiTheme="minorHAnsi" w:hAnsiTheme="minorHAnsi" w:cstheme="minorHAnsi"/>
          <w:sz w:val="20"/>
          <w:szCs w:val="20"/>
        </w:rPr>
        <w:t xml:space="preserve">be able to meet a deadline due to compassionate reasons (e.g. illness or death in the family), you </w:t>
      </w:r>
      <w:r w:rsidRPr="0043288F">
        <w:rPr>
          <w:rFonts w:asciiTheme="minorHAnsi" w:hAnsiTheme="minorHAnsi" w:cstheme="minorHAnsi"/>
          <w:b/>
          <w:sz w:val="20"/>
          <w:szCs w:val="20"/>
        </w:rPr>
        <w:t xml:space="preserve">may </w:t>
      </w:r>
      <w:r w:rsidRPr="0043288F">
        <w:rPr>
          <w:rFonts w:asciiTheme="minorHAnsi" w:hAnsiTheme="minorHAnsi" w:cstheme="minorHAnsi"/>
          <w:sz w:val="20"/>
          <w:szCs w:val="20"/>
        </w:rPr>
        <w:t>be asked for documentation. Technological failures and bad planning (e.g. printers not working, ran out of paper) are NOT acceptable reasons for</w:t>
      </w:r>
      <w:r w:rsidRPr="0043288F">
        <w:rPr>
          <w:rFonts w:asciiTheme="minorHAnsi" w:hAnsiTheme="minorHAnsi" w:cstheme="minorHAnsi"/>
          <w:spacing w:val="-3"/>
          <w:sz w:val="20"/>
          <w:szCs w:val="20"/>
        </w:rPr>
        <w:t xml:space="preserve"> </w:t>
      </w:r>
      <w:r w:rsidRPr="0043288F">
        <w:rPr>
          <w:rFonts w:asciiTheme="minorHAnsi" w:hAnsiTheme="minorHAnsi" w:cstheme="minorHAnsi"/>
          <w:sz w:val="20"/>
          <w:szCs w:val="20"/>
        </w:rPr>
        <w:t>lateness.</w:t>
      </w:r>
    </w:p>
    <w:p w14:paraId="78842E28" w14:textId="2A08441B" w:rsidR="00DD4A44" w:rsidRPr="0043288F" w:rsidRDefault="00D6313A">
      <w:pPr>
        <w:pStyle w:val="BodyText"/>
        <w:ind w:left="203"/>
        <w:rPr>
          <w:rFonts w:asciiTheme="minorHAnsi" w:hAnsiTheme="minorHAnsi" w:cstheme="minorHAnsi"/>
        </w:rPr>
      </w:pPr>
      <w:r w:rsidRPr="0043288F">
        <w:rPr>
          <w:rFonts w:asciiTheme="minorHAnsi" w:hAnsiTheme="minorHAnsi" w:cstheme="minorHAnsi"/>
        </w:rPr>
        <w:t>Submissions are due by the times and dates indicated. Submissions received after this time will be penalized 10 per cent per day, or any part thereof, including weekends (i.e. 10% of an assignment that is worth 10% of your course grade would be penalized 1% of your final grade per day). Only in exceptional cases will this penalty be waived!</w:t>
      </w:r>
      <w:r w:rsidR="0043288F" w:rsidRPr="0043288F">
        <w:rPr>
          <w:rFonts w:asciiTheme="minorHAnsi" w:hAnsiTheme="minorHAnsi" w:cstheme="minorHAnsi"/>
        </w:rPr>
        <w:t xml:space="preserve"> </w:t>
      </w:r>
      <w:r w:rsidRPr="0043288F">
        <w:rPr>
          <w:rFonts w:asciiTheme="minorHAnsi" w:hAnsiTheme="minorHAnsi" w:cstheme="minorHAnsi"/>
        </w:rPr>
        <w:t>If you miss a milestone, you get 0%.</w:t>
      </w:r>
    </w:p>
    <w:p w14:paraId="01EBBF87" w14:textId="77777777" w:rsidR="00DD4A44" w:rsidRPr="0043288F" w:rsidRDefault="00DD4A44">
      <w:pPr>
        <w:pStyle w:val="BodyText"/>
        <w:spacing w:before="2"/>
        <w:rPr>
          <w:rFonts w:asciiTheme="minorHAnsi" w:hAnsiTheme="minorHAnsi" w:cstheme="minorHAnsi"/>
        </w:rPr>
      </w:pPr>
    </w:p>
    <w:p w14:paraId="4C1F4F6C" w14:textId="77777777" w:rsidR="00DD4A44" w:rsidRPr="0043288F" w:rsidRDefault="00D6313A">
      <w:pPr>
        <w:pStyle w:val="Heading3"/>
        <w:rPr>
          <w:rFonts w:asciiTheme="minorHAnsi" w:hAnsiTheme="minorHAnsi" w:cstheme="minorHAnsi"/>
        </w:rPr>
      </w:pPr>
      <w:r w:rsidRPr="0043288F">
        <w:rPr>
          <w:rFonts w:asciiTheme="minorHAnsi" w:hAnsiTheme="minorHAnsi" w:cstheme="minorHAnsi"/>
        </w:rPr>
        <w:t>Unclaimed assignments</w:t>
      </w:r>
    </w:p>
    <w:p w14:paraId="6836B09C" w14:textId="77777777" w:rsidR="00DD4A44" w:rsidRPr="0043288F" w:rsidRDefault="00D6313A">
      <w:pPr>
        <w:pStyle w:val="BodyText"/>
        <w:spacing w:before="193" w:line="252" w:lineRule="auto"/>
        <w:ind w:left="212" w:right="126" w:hanging="10"/>
        <w:jc w:val="both"/>
        <w:rPr>
          <w:rFonts w:asciiTheme="minorHAnsi" w:hAnsiTheme="minorHAnsi" w:cstheme="minorHAnsi"/>
        </w:rPr>
      </w:pPr>
      <w:r w:rsidRPr="0043288F">
        <w:rPr>
          <w:rFonts w:asciiTheme="minorHAnsi" w:hAnsiTheme="minorHAnsi" w:cstheme="minorHAnsi"/>
        </w:rPr>
        <w:t>Unclaimed</w:t>
      </w:r>
      <w:r w:rsidRPr="0043288F">
        <w:rPr>
          <w:rFonts w:asciiTheme="minorHAnsi" w:hAnsiTheme="minorHAnsi" w:cstheme="minorHAnsi"/>
          <w:spacing w:val="-11"/>
        </w:rPr>
        <w:t xml:space="preserve"> </w:t>
      </w:r>
      <w:r w:rsidRPr="0043288F">
        <w:rPr>
          <w:rFonts w:asciiTheme="minorHAnsi" w:hAnsiTheme="minorHAnsi" w:cstheme="minorHAnsi"/>
        </w:rPr>
        <w:t>assignments</w:t>
      </w:r>
      <w:r w:rsidRPr="0043288F">
        <w:rPr>
          <w:rFonts w:asciiTheme="minorHAnsi" w:hAnsiTheme="minorHAnsi" w:cstheme="minorHAnsi"/>
          <w:spacing w:val="-7"/>
        </w:rPr>
        <w:t xml:space="preserve"> </w:t>
      </w:r>
      <w:r w:rsidRPr="0043288F">
        <w:rPr>
          <w:rFonts w:asciiTheme="minorHAnsi" w:hAnsiTheme="minorHAnsi" w:cstheme="minorHAnsi"/>
        </w:rPr>
        <w:t>will</w:t>
      </w:r>
      <w:r w:rsidRPr="0043288F">
        <w:rPr>
          <w:rFonts w:asciiTheme="minorHAnsi" w:hAnsiTheme="minorHAnsi" w:cstheme="minorHAnsi"/>
          <w:spacing w:val="-9"/>
        </w:rPr>
        <w:t xml:space="preserve"> </w:t>
      </w:r>
      <w:r w:rsidRPr="0043288F">
        <w:rPr>
          <w:rFonts w:asciiTheme="minorHAnsi" w:hAnsiTheme="minorHAnsi" w:cstheme="minorHAnsi"/>
        </w:rPr>
        <w:t>be</w:t>
      </w:r>
      <w:r w:rsidRPr="0043288F">
        <w:rPr>
          <w:rFonts w:asciiTheme="minorHAnsi" w:hAnsiTheme="minorHAnsi" w:cstheme="minorHAnsi"/>
          <w:spacing w:val="-9"/>
        </w:rPr>
        <w:t xml:space="preserve"> </w:t>
      </w:r>
      <w:r w:rsidRPr="0043288F">
        <w:rPr>
          <w:rFonts w:asciiTheme="minorHAnsi" w:hAnsiTheme="minorHAnsi" w:cstheme="minorHAnsi"/>
        </w:rPr>
        <w:t>retained</w:t>
      </w:r>
      <w:r w:rsidRPr="0043288F">
        <w:rPr>
          <w:rFonts w:asciiTheme="minorHAnsi" w:hAnsiTheme="minorHAnsi" w:cstheme="minorHAnsi"/>
          <w:spacing w:val="-8"/>
        </w:rPr>
        <w:t xml:space="preserve"> </w:t>
      </w:r>
      <w:r w:rsidRPr="0043288F">
        <w:rPr>
          <w:rFonts w:asciiTheme="minorHAnsi" w:hAnsiTheme="minorHAnsi" w:cstheme="minorHAnsi"/>
        </w:rPr>
        <w:t>until</w:t>
      </w:r>
      <w:r w:rsidRPr="0043288F">
        <w:rPr>
          <w:rFonts w:asciiTheme="minorHAnsi" w:hAnsiTheme="minorHAnsi" w:cstheme="minorHAnsi"/>
          <w:spacing w:val="-9"/>
        </w:rPr>
        <w:t xml:space="preserve"> </w:t>
      </w:r>
      <w:r w:rsidRPr="0043288F">
        <w:rPr>
          <w:rFonts w:asciiTheme="minorHAnsi" w:hAnsiTheme="minorHAnsi" w:cstheme="minorHAnsi"/>
        </w:rPr>
        <w:t>one</w:t>
      </w:r>
      <w:r w:rsidRPr="0043288F">
        <w:rPr>
          <w:rFonts w:asciiTheme="minorHAnsi" w:hAnsiTheme="minorHAnsi" w:cstheme="minorHAnsi"/>
          <w:spacing w:val="-10"/>
        </w:rPr>
        <w:t xml:space="preserve"> </w:t>
      </w:r>
      <w:r w:rsidRPr="0043288F">
        <w:rPr>
          <w:rFonts w:asciiTheme="minorHAnsi" w:hAnsiTheme="minorHAnsi" w:cstheme="minorHAnsi"/>
        </w:rPr>
        <w:t>month</w:t>
      </w:r>
      <w:r w:rsidRPr="0043288F">
        <w:rPr>
          <w:rFonts w:asciiTheme="minorHAnsi" w:hAnsiTheme="minorHAnsi" w:cstheme="minorHAnsi"/>
          <w:spacing w:val="-8"/>
        </w:rPr>
        <w:t xml:space="preserve"> </w:t>
      </w:r>
      <w:r w:rsidRPr="0043288F">
        <w:rPr>
          <w:rFonts w:asciiTheme="minorHAnsi" w:hAnsiTheme="minorHAnsi" w:cstheme="minorHAnsi"/>
        </w:rPr>
        <w:t>after</w:t>
      </w:r>
      <w:r w:rsidRPr="0043288F">
        <w:rPr>
          <w:rFonts w:asciiTheme="minorHAnsi" w:hAnsiTheme="minorHAnsi" w:cstheme="minorHAnsi"/>
          <w:spacing w:val="-10"/>
        </w:rPr>
        <w:t xml:space="preserve"> </w:t>
      </w:r>
      <w:r w:rsidRPr="0043288F">
        <w:rPr>
          <w:rFonts w:asciiTheme="minorHAnsi" w:hAnsiTheme="minorHAnsi" w:cstheme="minorHAnsi"/>
        </w:rPr>
        <w:t>term</w:t>
      </w:r>
      <w:r w:rsidRPr="0043288F">
        <w:rPr>
          <w:rFonts w:asciiTheme="minorHAnsi" w:hAnsiTheme="minorHAnsi" w:cstheme="minorHAnsi"/>
          <w:spacing w:val="-5"/>
        </w:rPr>
        <w:t xml:space="preserve"> </w:t>
      </w:r>
      <w:r w:rsidRPr="0043288F">
        <w:rPr>
          <w:rFonts w:asciiTheme="minorHAnsi" w:hAnsiTheme="minorHAnsi" w:cstheme="minorHAnsi"/>
        </w:rPr>
        <w:t>grades</w:t>
      </w:r>
      <w:r w:rsidRPr="0043288F">
        <w:rPr>
          <w:rFonts w:asciiTheme="minorHAnsi" w:hAnsiTheme="minorHAnsi" w:cstheme="minorHAnsi"/>
          <w:spacing w:val="-10"/>
        </w:rPr>
        <w:t xml:space="preserve"> </w:t>
      </w:r>
      <w:r w:rsidRPr="0043288F">
        <w:rPr>
          <w:rFonts w:asciiTheme="minorHAnsi" w:hAnsiTheme="minorHAnsi" w:cstheme="minorHAnsi"/>
        </w:rPr>
        <w:t>become</w:t>
      </w:r>
      <w:r w:rsidRPr="0043288F">
        <w:rPr>
          <w:rFonts w:asciiTheme="minorHAnsi" w:hAnsiTheme="minorHAnsi" w:cstheme="minorHAnsi"/>
          <w:spacing w:val="-10"/>
        </w:rPr>
        <w:t xml:space="preserve"> </w:t>
      </w:r>
      <w:r w:rsidRPr="0043288F">
        <w:rPr>
          <w:rFonts w:asciiTheme="minorHAnsi" w:hAnsiTheme="minorHAnsi" w:cstheme="minorHAnsi"/>
        </w:rPr>
        <w:t>official</w:t>
      </w:r>
      <w:r w:rsidRPr="0043288F">
        <w:rPr>
          <w:rFonts w:asciiTheme="minorHAnsi" w:hAnsiTheme="minorHAnsi" w:cstheme="minorHAnsi"/>
          <w:spacing w:val="-11"/>
        </w:rPr>
        <w:t xml:space="preserve"> </w:t>
      </w:r>
      <w:r w:rsidRPr="0043288F">
        <w:rPr>
          <w:rFonts w:asciiTheme="minorHAnsi" w:hAnsiTheme="minorHAnsi" w:cstheme="minorHAnsi"/>
        </w:rPr>
        <w:t>in</w:t>
      </w:r>
      <w:r w:rsidRPr="0043288F">
        <w:rPr>
          <w:rFonts w:asciiTheme="minorHAnsi" w:hAnsiTheme="minorHAnsi" w:cstheme="minorHAnsi"/>
          <w:spacing w:val="-10"/>
        </w:rPr>
        <w:t xml:space="preserve"> </w:t>
      </w:r>
      <w:r w:rsidRPr="0043288F">
        <w:rPr>
          <w:rFonts w:asciiTheme="minorHAnsi" w:hAnsiTheme="minorHAnsi" w:cstheme="minorHAnsi"/>
        </w:rPr>
        <w:t>Quest.</w:t>
      </w:r>
      <w:r w:rsidRPr="0043288F">
        <w:rPr>
          <w:rFonts w:asciiTheme="minorHAnsi" w:hAnsiTheme="minorHAnsi" w:cstheme="minorHAnsi"/>
          <w:spacing w:val="41"/>
        </w:rPr>
        <w:t xml:space="preserve"> </w:t>
      </w:r>
      <w:r w:rsidRPr="0043288F">
        <w:rPr>
          <w:rFonts w:asciiTheme="minorHAnsi" w:hAnsiTheme="minorHAnsi" w:cstheme="minorHAnsi"/>
        </w:rPr>
        <w:t>After</w:t>
      </w:r>
      <w:r w:rsidRPr="0043288F">
        <w:rPr>
          <w:rFonts w:asciiTheme="minorHAnsi" w:hAnsiTheme="minorHAnsi" w:cstheme="minorHAnsi"/>
          <w:spacing w:val="-10"/>
        </w:rPr>
        <w:t xml:space="preserve"> </w:t>
      </w:r>
      <w:r w:rsidRPr="0043288F">
        <w:rPr>
          <w:rFonts w:asciiTheme="minorHAnsi" w:hAnsiTheme="minorHAnsi" w:cstheme="minorHAnsi"/>
        </w:rPr>
        <w:t>that</w:t>
      </w:r>
      <w:r w:rsidRPr="0043288F">
        <w:rPr>
          <w:rFonts w:asciiTheme="minorHAnsi" w:hAnsiTheme="minorHAnsi" w:cstheme="minorHAnsi"/>
          <w:spacing w:val="-11"/>
        </w:rPr>
        <w:t xml:space="preserve"> </w:t>
      </w:r>
      <w:r w:rsidRPr="0043288F">
        <w:rPr>
          <w:rFonts w:asciiTheme="minorHAnsi" w:hAnsiTheme="minorHAnsi" w:cstheme="minorHAnsi"/>
        </w:rPr>
        <w:t>time, they will be destroyed in compliance with UW’s confidential shredding</w:t>
      </w:r>
      <w:r w:rsidRPr="0043288F">
        <w:rPr>
          <w:rFonts w:asciiTheme="minorHAnsi" w:hAnsiTheme="minorHAnsi" w:cstheme="minorHAnsi"/>
          <w:spacing w:val="-7"/>
        </w:rPr>
        <w:t xml:space="preserve"> </w:t>
      </w:r>
      <w:r w:rsidRPr="0043288F">
        <w:rPr>
          <w:rFonts w:asciiTheme="minorHAnsi" w:hAnsiTheme="minorHAnsi" w:cstheme="minorHAnsi"/>
        </w:rPr>
        <w:t>procedures.</w:t>
      </w:r>
    </w:p>
    <w:p w14:paraId="1522415E" w14:textId="77777777" w:rsidR="00DD4A44" w:rsidRPr="0043288F" w:rsidRDefault="00DD4A44">
      <w:pPr>
        <w:pStyle w:val="BodyText"/>
        <w:spacing w:before="2"/>
        <w:rPr>
          <w:rFonts w:asciiTheme="minorHAnsi" w:hAnsiTheme="minorHAnsi" w:cstheme="minorHAnsi"/>
        </w:rPr>
      </w:pPr>
    </w:p>
    <w:p w14:paraId="5E326DD1" w14:textId="77777777" w:rsidR="00DD4A44" w:rsidRPr="0043288F" w:rsidRDefault="00D6313A">
      <w:pPr>
        <w:pStyle w:val="Heading3"/>
        <w:spacing w:before="1"/>
        <w:rPr>
          <w:rFonts w:asciiTheme="minorHAnsi" w:hAnsiTheme="minorHAnsi" w:cstheme="minorHAnsi"/>
        </w:rPr>
      </w:pPr>
      <w:r w:rsidRPr="0043288F">
        <w:rPr>
          <w:rFonts w:asciiTheme="minorHAnsi" w:hAnsiTheme="minorHAnsi" w:cstheme="minorHAnsi"/>
        </w:rPr>
        <w:t>Grading Guidelines</w:t>
      </w:r>
    </w:p>
    <w:p w14:paraId="1C96577A" w14:textId="3C58A900" w:rsidR="00DD4A44" w:rsidRPr="0043288F" w:rsidRDefault="00D6313A" w:rsidP="007861F4">
      <w:pPr>
        <w:pStyle w:val="BodyText"/>
        <w:spacing w:before="22" w:after="14" w:line="249" w:lineRule="auto"/>
        <w:ind w:left="212" w:right="122" w:hanging="10"/>
        <w:jc w:val="both"/>
        <w:rPr>
          <w:rFonts w:asciiTheme="minorHAnsi" w:hAnsiTheme="minorHAnsi" w:cstheme="minorHAnsi"/>
        </w:rPr>
        <w:sectPr w:rsidR="00DD4A44" w:rsidRPr="0043288F">
          <w:pgSz w:w="12240" w:h="15840"/>
          <w:pgMar w:top="860" w:right="940" w:bottom="1020" w:left="920" w:header="0" w:footer="837" w:gutter="0"/>
          <w:cols w:space="720"/>
        </w:sectPr>
      </w:pPr>
      <w:r w:rsidRPr="0043288F">
        <w:rPr>
          <w:rFonts w:asciiTheme="minorHAnsi" w:hAnsiTheme="minorHAnsi" w:cstheme="minorHAnsi"/>
        </w:rPr>
        <w:t>The</w:t>
      </w:r>
      <w:r w:rsidRPr="0043288F">
        <w:rPr>
          <w:rFonts w:asciiTheme="minorHAnsi" w:hAnsiTheme="minorHAnsi" w:cstheme="minorHAnsi"/>
          <w:spacing w:val="-8"/>
        </w:rPr>
        <w:t xml:space="preserve"> </w:t>
      </w:r>
      <w:r w:rsidRPr="0043288F">
        <w:rPr>
          <w:rFonts w:asciiTheme="minorHAnsi" w:hAnsiTheme="minorHAnsi" w:cstheme="minorHAnsi"/>
        </w:rPr>
        <w:t>table</w:t>
      </w:r>
      <w:r w:rsidRPr="0043288F">
        <w:rPr>
          <w:rFonts w:asciiTheme="minorHAnsi" w:hAnsiTheme="minorHAnsi" w:cstheme="minorHAnsi"/>
          <w:spacing w:val="-6"/>
        </w:rPr>
        <w:t xml:space="preserve"> </w:t>
      </w:r>
      <w:r w:rsidRPr="0043288F">
        <w:rPr>
          <w:rFonts w:asciiTheme="minorHAnsi" w:hAnsiTheme="minorHAnsi" w:cstheme="minorHAnsi"/>
        </w:rPr>
        <w:t>below</w:t>
      </w:r>
      <w:r w:rsidRPr="0043288F">
        <w:rPr>
          <w:rFonts w:asciiTheme="minorHAnsi" w:hAnsiTheme="minorHAnsi" w:cstheme="minorHAnsi"/>
          <w:spacing w:val="-7"/>
        </w:rPr>
        <w:t xml:space="preserve"> </w:t>
      </w:r>
      <w:r w:rsidRPr="0043288F">
        <w:rPr>
          <w:rFonts w:asciiTheme="minorHAnsi" w:hAnsiTheme="minorHAnsi" w:cstheme="minorHAnsi"/>
        </w:rPr>
        <w:t>identifies</w:t>
      </w:r>
      <w:r w:rsidRPr="0043288F">
        <w:rPr>
          <w:rFonts w:asciiTheme="minorHAnsi" w:hAnsiTheme="minorHAnsi" w:cstheme="minorHAnsi"/>
          <w:spacing w:val="-7"/>
        </w:rPr>
        <w:t xml:space="preserve"> </w:t>
      </w:r>
      <w:r w:rsidRPr="0043288F">
        <w:rPr>
          <w:rFonts w:asciiTheme="minorHAnsi" w:hAnsiTheme="minorHAnsi" w:cstheme="minorHAnsi"/>
        </w:rPr>
        <w:t>a</w:t>
      </w:r>
      <w:r w:rsidRPr="0043288F">
        <w:rPr>
          <w:rFonts w:asciiTheme="minorHAnsi" w:hAnsiTheme="minorHAnsi" w:cstheme="minorHAnsi"/>
          <w:spacing w:val="-6"/>
        </w:rPr>
        <w:t xml:space="preserve"> </w:t>
      </w:r>
      <w:r w:rsidRPr="0043288F">
        <w:rPr>
          <w:rFonts w:asciiTheme="minorHAnsi" w:hAnsiTheme="minorHAnsi" w:cstheme="minorHAnsi"/>
        </w:rPr>
        <w:t>number</w:t>
      </w:r>
      <w:r w:rsidRPr="0043288F">
        <w:rPr>
          <w:rFonts w:asciiTheme="minorHAnsi" w:hAnsiTheme="minorHAnsi" w:cstheme="minorHAnsi"/>
          <w:spacing w:val="-7"/>
        </w:rPr>
        <w:t xml:space="preserve"> </w:t>
      </w:r>
      <w:r w:rsidRPr="0043288F">
        <w:rPr>
          <w:rFonts w:asciiTheme="minorHAnsi" w:hAnsiTheme="minorHAnsi" w:cstheme="minorHAnsi"/>
        </w:rPr>
        <w:t>of</w:t>
      </w:r>
      <w:r w:rsidRPr="0043288F">
        <w:rPr>
          <w:rFonts w:asciiTheme="minorHAnsi" w:hAnsiTheme="minorHAnsi" w:cstheme="minorHAnsi"/>
          <w:spacing w:val="-6"/>
        </w:rPr>
        <w:t xml:space="preserve"> </w:t>
      </w:r>
      <w:r w:rsidRPr="0043288F">
        <w:rPr>
          <w:rFonts w:asciiTheme="minorHAnsi" w:hAnsiTheme="minorHAnsi" w:cstheme="minorHAnsi"/>
        </w:rPr>
        <w:t>generic</w:t>
      </w:r>
      <w:r w:rsidRPr="0043288F">
        <w:rPr>
          <w:rFonts w:asciiTheme="minorHAnsi" w:hAnsiTheme="minorHAnsi" w:cstheme="minorHAnsi"/>
          <w:spacing w:val="-7"/>
        </w:rPr>
        <w:t xml:space="preserve"> </w:t>
      </w:r>
      <w:r w:rsidRPr="0043288F">
        <w:rPr>
          <w:rFonts w:asciiTheme="minorHAnsi" w:hAnsiTheme="minorHAnsi" w:cstheme="minorHAnsi"/>
        </w:rPr>
        <w:t>elements</w:t>
      </w:r>
      <w:r w:rsidRPr="0043288F">
        <w:rPr>
          <w:rFonts w:asciiTheme="minorHAnsi" w:hAnsiTheme="minorHAnsi" w:cstheme="minorHAnsi"/>
          <w:spacing w:val="-7"/>
        </w:rPr>
        <w:t xml:space="preserve"> </w:t>
      </w:r>
      <w:r w:rsidRPr="0043288F">
        <w:rPr>
          <w:rFonts w:asciiTheme="minorHAnsi" w:hAnsiTheme="minorHAnsi" w:cstheme="minorHAnsi"/>
        </w:rPr>
        <w:t>to</w:t>
      </w:r>
      <w:r w:rsidRPr="0043288F">
        <w:rPr>
          <w:rFonts w:asciiTheme="minorHAnsi" w:hAnsiTheme="minorHAnsi" w:cstheme="minorHAnsi"/>
          <w:spacing w:val="-8"/>
        </w:rPr>
        <w:t xml:space="preserve"> </w:t>
      </w:r>
      <w:r w:rsidRPr="0043288F">
        <w:rPr>
          <w:rFonts w:asciiTheme="minorHAnsi" w:hAnsiTheme="minorHAnsi" w:cstheme="minorHAnsi"/>
        </w:rPr>
        <w:t>guide</w:t>
      </w:r>
      <w:r w:rsidRPr="0043288F">
        <w:rPr>
          <w:rFonts w:asciiTheme="minorHAnsi" w:hAnsiTheme="minorHAnsi" w:cstheme="minorHAnsi"/>
          <w:spacing w:val="-6"/>
        </w:rPr>
        <w:t xml:space="preserve"> </w:t>
      </w:r>
      <w:r w:rsidRPr="0043288F">
        <w:rPr>
          <w:rFonts w:asciiTheme="minorHAnsi" w:hAnsiTheme="minorHAnsi" w:cstheme="minorHAnsi"/>
        </w:rPr>
        <w:t>grading</w:t>
      </w:r>
      <w:r w:rsidRPr="0043288F">
        <w:rPr>
          <w:rFonts w:asciiTheme="minorHAnsi" w:hAnsiTheme="minorHAnsi" w:cstheme="minorHAnsi"/>
          <w:spacing w:val="-8"/>
        </w:rPr>
        <w:t xml:space="preserve"> </w:t>
      </w:r>
      <w:r w:rsidRPr="0043288F">
        <w:rPr>
          <w:rFonts w:asciiTheme="minorHAnsi" w:hAnsiTheme="minorHAnsi" w:cstheme="minorHAnsi"/>
        </w:rPr>
        <w:t>of</w:t>
      </w:r>
      <w:r w:rsidRPr="0043288F">
        <w:rPr>
          <w:rFonts w:asciiTheme="minorHAnsi" w:hAnsiTheme="minorHAnsi" w:cstheme="minorHAnsi"/>
          <w:spacing w:val="-6"/>
        </w:rPr>
        <w:t xml:space="preserve"> </w:t>
      </w:r>
      <w:r w:rsidRPr="0043288F">
        <w:rPr>
          <w:rFonts w:asciiTheme="minorHAnsi" w:hAnsiTheme="minorHAnsi" w:cstheme="minorHAnsi"/>
        </w:rPr>
        <w:t>assignments,</w:t>
      </w:r>
      <w:r w:rsidRPr="0043288F">
        <w:rPr>
          <w:rFonts w:asciiTheme="minorHAnsi" w:hAnsiTheme="minorHAnsi" w:cstheme="minorHAnsi"/>
          <w:spacing w:val="-8"/>
        </w:rPr>
        <w:t xml:space="preserve"> </w:t>
      </w:r>
      <w:r w:rsidRPr="0043288F">
        <w:rPr>
          <w:rFonts w:asciiTheme="minorHAnsi" w:hAnsiTheme="minorHAnsi" w:cstheme="minorHAnsi"/>
        </w:rPr>
        <w:t>but</w:t>
      </w:r>
      <w:r w:rsidRPr="0043288F">
        <w:rPr>
          <w:rFonts w:asciiTheme="minorHAnsi" w:hAnsiTheme="minorHAnsi" w:cstheme="minorHAnsi"/>
          <w:spacing w:val="-8"/>
        </w:rPr>
        <w:t xml:space="preserve"> </w:t>
      </w:r>
      <w:r w:rsidRPr="0043288F">
        <w:rPr>
          <w:rFonts w:asciiTheme="minorHAnsi" w:hAnsiTheme="minorHAnsi" w:cstheme="minorHAnsi"/>
        </w:rPr>
        <w:t>to</w:t>
      </w:r>
      <w:r w:rsidRPr="0043288F">
        <w:rPr>
          <w:rFonts w:asciiTheme="minorHAnsi" w:hAnsiTheme="minorHAnsi" w:cstheme="minorHAnsi"/>
          <w:spacing w:val="-8"/>
        </w:rPr>
        <w:t xml:space="preserve"> </w:t>
      </w:r>
      <w:r w:rsidRPr="0043288F">
        <w:rPr>
          <w:rFonts w:asciiTheme="minorHAnsi" w:hAnsiTheme="minorHAnsi" w:cstheme="minorHAnsi"/>
        </w:rPr>
        <w:t>be</w:t>
      </w:r>
      <w:r w:rsidRPr="0043288F">
        <w:rPr>
          <w:rFonts w:asciiTheme="minorHAnsi" w:hAnsiTheme="minorHAnsi" w:cstheme="minorHAnsi"/>
          <w:spacing w:val="-8"/>
        </w:rPr>
        <w:t xml:space="preserve"> </w:t>
      </w:r>
      <w:r w:rsidRPr="0043288F">
        <w:rPr>
          <w:rFonts w:asciiTheme="minorHAnsi" w:hAnsiTheme="minorHAnsi" w:cstheme="minorHAnsi"/>
        </w:rPr>
        <w:t>clear</w:t>
      </w:r>
      <w:r w:rsidRPr="0043288F">
        <w:rPr>
          <w:rFonts w:asciiTheme="minorHAnsi" w:hAnsiTheme="minorHAnsi" w:cstheme="minorHAnsi"/>
          <w:spacing w:val="-5"/>
        </w:rPr>
        <w:t xml:space="preserve"> </w:t>
      </w:r>
      <w:r w:rsidRPr="0043288F">
        <w:rPr>
          <w:rFonts w:asciiTheme="minorHAnsi" w:hAnsiTheme="minorHAnsi" w:cstheme="minorHAnsi"/>
        </w:rPr>
        <w:t>we</w:t>
      </w:r>
      <w:r w:rsidRPr="0043288F">
        <w:rPr>
          <w:rFonts w:asciiTheme="minorHAnsi" w:hAnsiTheme="minorHAnsi" w:cstheme="minorHAnsi"/>
          <w:spacing w:val="-6"/>
        </w:rPr>
        <w:t xml:space="preserve"> </w:t>
      </w:r>
      <w:r w:rsidRPr="0043288F">
        <w:rPr>
          <w:rFonts w:asciiTheme="minorHAnsi" w:hAnsiTheme="minorHAnsi" w:cstheme="minorHAnsi"/>
        </w:rPr>
        <w:t>do</w:t>
      </w:r>
      <w:r w:rsidRPr="0043288F">
        <w:rPr>
          <w:rFonts w:asciiTheme="minorHAnsi" w:hAnsiTheme="minorHAnsi" w:cstheme="minorHAnsi"/>
          <w:spacing w:val="-8"/>
        </w:rPr>
        <w:t xml:space="preserve"> </w:t>
      </w:r>
      <w:r w:rsidRPr="0043288F">
        <w:rPr>
          <w:rFonts w:asciiTheme="minorHAnsi" w:hAnsiTheme="minorHAnsi" w:cstheme="minorHAnsi"/>
        </w:rPr>
        <w:t>not apply this or the assignment specific grading rubrics mechanically. The percentage range in brackets is our expectation</w:t>
      </w:r>
      <w:r w:rsidRPr="0043288F">
        <w:rPr>
          <w:rFonts w:asciiTheme="minorHAnsi" w:hAnsiTheme="minorHAnsi" w:cstheme="minorHAnsi"/>
          <w:spacing w:val="-3"/>
        </w:rPr>
        <w:t xml:space="preserve"> </w:t>
      </w:r>
      <w:r w:rsidRPr="0043288F">
        <w:rPr>
          <w:rFonts w:asciiTheme="minorHAnsi" w:hAnsiTheme="minorHAnsi" w:cstheme="minorHAnsi"/>
        </w:rPr>
        <w:t>of</w:t>
      </w:r>
      <w:r w:rsidRPr="0043288F">
        <w:rPr>
          <w:rFonts w:asciiTheme="minorHAnsi" w:hAnsiTheme="minorHAnsi" w:cstheme="minorHAnsi"/>
          <w:spacing w:val="-4"/>
        </w:rPr>
        <w:t xml:space="preserve"> </w:t>
      </w:r>
      <w:r w:rsidRPr="0043288F">
        <w:rPr>
          <w:rFonts w:asciiTheme="minorHAnsi" w:hAnsiTheme="minorHAnsi" w:cstheme="minorHAnsi"/>
        </w:rPr>
        <w:t>how</w:t>
      </w:r>
      <w:r w:rsidRPr="0043288F">
        <w:rPr>
          <w:rFonts w:asciiTheme="minorHAnsi" w:hAnsiTheme="minorHAnsi" w:cstheme="minorHAnsi"/>
          <w:spacing w:val="-7"/>
        </w:rPr>
        <w:t xml:space="preserve"> </w:t>
      </w:r>
      <w:r w:rsidRPr="0043288F">
        <w:rPr>
          <w:rFonts w:asciiTheme="minorHAnsi" w:hAnsiTheme="minorHAnsi" w:cstheme="minorHAnsi"/>
        </w:rPr>
        <w:t>many</w:t>
      </w:r>
      <w:r w:rsidRPr="0043288F">
        <w:rPr>
          <w:rFonts w:asciiTheme="minorHAnsi" w:hAnsiTheme="minorHAnsi" w:cstheme="minorHAnsi"/>
          <w:spacing w:val="-9"/>
        </w:rPr>
        <w:t xml:space="preserve"> </w:t>
      </w:r>
      <w:r w:rsidRPr="0043288F">
        <w:rPr>
          <w:rFonts w:asciiTheme="minorHAnsi" w:hAnsiTheme="minorHAnsi" w:cstheme="minorHAnsi"/>
        </w:rPr>
        <w:t>students</w:t>
      </w:r>
      <w:r w:rsidRPr="0043288F">
        <w:rPr>
          <w:rFonts w:asciiTheme="minorHAnsi" w:hAnsiTheme="minorHAnsi" w:cstheme="minorHAnsi"/>
          <w:spacing w:val="-2"/>
        </w:rPr>
        <w:t xml:space="preserve"> </w:t>
      </w:r>
      <w:r w:rsidRPr="0043288F">
        <w:rPr>
          <w:rFonts w:asciiTheme="minorHAnsi" w:hAnsiTheme="minorHAnsi" w:cstheme="minorHAnsi"/>
        </w:rPr>
        <w:t>would</w:t>
      </w:r>
      <w:r w:rsidRPr="0043288F">
        <w:rPr>
          <w:rFonts w:asciiTheme="minorHAnsi" w:hAnsiTheme="minorHAnsi" w:cstheme="minorHAnsi"/>
          <w:spacing w:val="-6"/>
        </w:rPr>
        <w:t xml:space="preserve"> </w:t>
      </w:r>
      <w:r w:rsidRPr="0043288F">
        <w:rPr>
          <w:rFonts w:asciiTheme="minorHAnsi" w:hAnsiTheme="minorHAnsi" w:cstheme="minorHAnsi"/>
        </w:rPr>
        <w:t>fall</w:t>
      </w:r>
      <w:r w:rsidRPr="0043288F">
        <w:rPr>
          <w:rFonts w:asciiTheme="minorHAnsi" w:hAnsiTheme="minorHAnsi" w:cstheme="minorHAnsi"/>
          <w:spacing w:val="-4"/>
        </w:rPr>
        <w:t xml:space="preserve"> </w:t>
      </w:r>
      <w:r w:rsidRPr="0043288F">
        <w:rPr>
          <w:rFonts w:asciiTheme="minorHAnsi" w:hAnsiTheme="minorHAnsi" w:cstheme="minorHAnsi"/>
        </w:rPr>
        <w:t>in</w:t>
      </w:r>
      <w:r w:rsidRPr="0043288F">
        <w:rPr>
          <w:rFonts w:asciiTheme="minorHAnsi" w:hAnsiTheme="minorHAnsi" w:cstheme="minorHAnsi"/>
          <w:spacing w:val="-6"/>
        </w:rPr>
        <w:t xml:space="preserve"> </w:t>
      </w:r>
      <w:r w:rsidRPr="0043288F">
        <w:rPr>
          <w:rFonts w:asciiTheme="minorHAnsi" w:hAnsiTheme="minorHAnsi" w:cstheme="minorHAnsi"/>
        </w:rPr>
        <w:t>this</w:t>
      </w:r>
      <w:r w:rsidRPr="0043288F">
        <w:rPr>
          <w:rFonts w:asciiTheme="minorHAnsi" w:hAnsiTheme="minorHAnsi" w:cstheme="minorHAnsi"/>
          <w:spacing w:val="-4"/>
        </w:rPr>
        <w:t xml:space="preserve"> </w:t>
      </w:r>
      <w:r w:rsidRPr="0043288F">
        <w:rPr>
          <w:rFonts w:asciiTheme="minorHAnsi" w:hAnsiTheme="minorHAnsi" w:cstheme="minorHAnsi"/>
        </w:rPr>
        <w:t>range –</w:t>
      </w:r>
      <w:r w:rsidRPr="0043288F">
        <w:rPr>
          <w:rFonts w:asciiTheme="minorHAnsi" w:hAnsiTheme="minorHAnsi" w:cstheme="minorHAnsi"/>
          <w:spacing w:val="-3"/>
        </w:rPr>
        <w:t xml:space="preserve"> </w:t>
      </w:r>
      <w:r w:rsidRPr="0043288F">
        <w:rPr>
          <w:rFonts w:asciiTheme="minorHAnsi" w:hAnsiTheme="minorHAnsi" w:cstheme="minorHAnsi"/>
        </w:rPr>
        <w:t>but</w:t>
      </w:r>
      <w:r w:rsidRPr="0043288F">
        <w:rPr>
          <w:rFonts w:asciiTheme="minorHAnsi" w:hAnsiTheme="minorHAnsi" w:cstheme="minorHAnsi"/>
          <w:spacing w:val="-3"/>
        </w:rPr>
        <w:t xml:space="preserve"> </w:t>
      </w:r>
      <w:r w:rsidRPr="0043288F">
        <w:rPr>
          <w:rFonts w:asciiTheme="minorHAnsi" w:hAnsiTheme="minorHAnsi" w:cstheme="minorHAnsi"/>
        </w:rPr>
        <w:t>this</w:t>
      </w:r>
      <w:r w:rsidRPr="0043288F">
        <w:rPr>
          <w:rFonts w:asciiTheme="minorHAnsi" w:hAnsiTheme="minorHAnsi" w:cstheme="minorHAnsi"/>
          <w:spacing w:val="-2"/>
        </w:rPr>
        <w:t xml:space="preserve"> </w:t>
      </w:r>
      <w:r w:rsidRPr="0043288F">
        <w:rPr>
          <w:rFonts w:asciiTheme="minorHAnsi" w:hAnsiTheme="minorHAnsi" w:cstheme="minorHAnsi"/>
        </w:rPr>
        <w:t>does</w:t>
      </w:r>
      <w:r w:rsidRPr="0043288F">
        <w:rPr>
          <w:rFonts w:asciiTheme="minorHAnsi" w:hAnsiTheme="minorHAnsi" w:cstheme="minorHAnsi"/>
          <w:spacing w:val="-2"/>
        </w:rPr>
        <w:t xml:space="preserve"> </w:t>
      </w:r>
      <w:r w:rsidRPr="0043288F">
        <w:rPr>
          <w:rFonts w:asciiTheme="minorHAnsi" w:hAnsiTheme="minorHAnsi" w:cstheme="minorHAnsi"/>
        </w:rPr>
        <w:t>not</w:t>
      </w:r>
      <w:r w:rsidRPr="0043288F">
        <w:rPr>
          <w:rFonts w:asciiTheme="minorHAnsi" w:hAnsiTheme="minorHAnsi" w:cstheme="minorHAnsi"/>
          <w:spacing w:val="-3"/>
        </w:rPr>
        <w:t xml:space="preserve"> </w:t>
      </w:r>
      <w:r w:rsidRPr="0043288F">
        <w:rPr>
          <w:rFonts w:asciiTheme="minorHAnsi" w:hAnsiTheme="minorHAnsi" w:cstheme="minorHAnsi"/>
        </w:rPr>
        <w:t>operate</w:t>
      </w:r>
      <w:r w:rsidRPr="0043288F">
        <w:rPr>
          <w:rFonts w:asciiTheme="minorHAnsi" w:hAnsiTheme="minorHAnsi" w:cstheme="minorHAnsi"/>
          <w:spacing w:val="-6"/>
        </w:rPr>
        <w:t xml:space="preserve"> </w:t>
      </w:r>
      <w:r w:rsidRPr="0043288F">
        <w:rPr>
          <w:rFonts w:asciiTheme="minorHAnsi" w:hAnsiTheme="minorHAnsi" w:cstheme="minorHAnsi"/>
        </w:rPr>
        <w:t>as</w:t>
      </w:r>
      <w:r w:rsidRPr="0043288F">
        <w:rPr>
          <w:rFonts w:asciiTheme="minorHAnsi" w:hAnsiTheme="minorHAnsi" w:cstheme="minorHAnsi"/>
          <w:spacing w:val="-2"/>
        </w:rPr>
        <w:t xml:space="preserve"> </w:t>
      </w:r>
      <w:r w:rsidRPr="0043288F">
        <w:rPr>
          <w:rFonts w:asciiTheme="minorHAnsi" w:hAnsiTheme="minorHAnsi" w:cstheme="minorHAnsi"/>
        </w:rPr>
        <w:t>a</w:t>
      </w:r>
      <w:r w:rsidRPr="0043288F">
        <w:rPr>
          <w:rFonts w:asciiTheme="minorHAnsi" w:hAnsiTheme="minorHAnsi" w:cstheme="minorHAnsi"/>
          <w:spacing w:val="-6"/>
        </w:rPr>
        <w:t xml:space="preserve"> </w:t>
      </w:r>
      <w:r w:rsidRPr="0043288F">
        <w:rPr>
          <w:rFonts w:asciiTheme="minorHAnsi" w:hAnsiTheme="minorHAnsi" w:cstheme="minorHAnsi"/>
        </w:rPr>
        <w:t>curve</w:t>
      </w:r>
      <w:r w:rsidRPr="0043288F">
        <w:rPr>
          <w:rFonts w:asciiTheme="minorHAnsi" w:hAnsiTheme="minorHAnsi" w:cstheme="minorHAnsi"/>
          <w:spacing w:val="-4"/>
        </w:rPr>
        <w:t xml:space="preserve"> </w:t>
      </w:r>
      <w:r w:rsidRPr="0043288F">
        <w:rPr>
          <w:rFonts w:asciiTheme="minorHAnsi" w:hAnsiTheme="minorHAnsi" w:cstheme="minorHAnsi"/>
        </w:rPr>
        <w:t>–</w:t>
      </w:r>
      <w:r w:rsidRPr="0043288F">
        <w:rPr>
          <w:rFonts w:asciiTheme="minorHAnsi" w:hAnsiTheme="minorHAnsi" w:cstheme="minorHAnsi"/>
          <w:spacing w:val="-6"/>
        </w:rPr>
        <w:t xml:space="preserve"> </w:t>
      </w:r>
      <w:r w:rsidRPr="0043288F">
        <w:rPr>
          <w:rFonts w:asciiTheme="minorHAnsi" w:hAnsiTheme="minorHAnsi" w:cstheme="minorHAnsi"/>
        </w:rPr>
        <w:t>rather</w:t>
      </w:r>
      <w:r w:rsidRPr="0043288F">
        <w:rPr>
          <w:rFonts w:asciiTheme="minorHAnsi" w:hAnsiTheme="minorHAnsi" w:cstheme="minorHAnsi"/>
          <w:spacing w:val="-2"/>
        </w:rPr>
        <w:t xml:space="preserve"> </w:t>
      </w:r>
      <w:r w:rsidRPr="0043288F">
        <w:rPr>
          <w:rFonts w:asciiTheme="minorHAnsi" w:hAnsiTheme="minorHAnsi" w:cstheme="minorHAnsi"/>
        </w:rPr>
        <w:t>we</w:t>
      </w:r>
      <w:r w:rsidRPr="0043288F">
        <w:rPr>
          <w:rFonts w:asciiTheme="minorHAnsi" w:hAnsiTheme="minorHAnsi" w:cstheme="minorHAnsi"/>
          <w:spacing w:val="-3"/>
        </w:rPr>
        <w:t xml:space="preserve"> </w:t>
      </w:r>
      <w:r w:rsidRPr="0043288F">
        <w:rPr>
          <w:rFonts w:asciiTheme="minorHAnsi" w:hAnsiTheme="minorHAnsi" w:cstheme="minorHAnsi"/>
        </w:rPr>
        <w:t xml:space="preserve">would expect to see only a handful of exceptional papers and we would expect the bulk of the marks to </w:t>
      </w:r>
      <w:r w:rsidRPr="0043288F">
        <w:rPr>
          <w:rFonts w:asciiTheme="minorHAnsi" w:hAnsiTheme="minorHAnsi" w:cstheme="minorHAnsi"/>
          <w:spacing w:val="2"/>
        </w:rPr>
        <w:t xml:space="preserve">fall </w:t>
      </w:r>
      <w:r w:rsidRPr="0043288F">
        <w:rPr>
          <w:rFonts w:asciiTheme="minorHAnsi" w:hAnsiTheme="minorHAnsi" w:cstheme="minorHAnsi"/>
        </w:rPr>
        <w:t>in the 72 to 80 range. One might expect that the grades on assignments will improve over the</w:t>
      </w:r>
      <w:r w:rsidRPr="0043288F">
        <w:rPr>
          <w:rFonts w:asciiTheme="minorHAnsi" w:hAnsiTheme="minorHAnsi" w:cstheme="minorHAnsi"/>
          <w:spacing w:val="-17"/>
        </w:rPr>
        <w:t xml:space="preserve"> </w:t>
      </w:r>
      <w:r w:rsidRPr="0043288F">
        <w:rPr>
          <w:rFonts w:asciiTheme="minorHAnsi" w:hAnsiTheme="minorHAnsi" w:cstheme="minorHAnsi"/>
        </w:rPr>
        <w:t>course</w:t>
      </w:r>
      <w:r w:rsidR="007861F4" w:rsidRPr="0043288F">
        <w:rPr>
          <w:rFonts w:asciiTheme="minorHAnsi" w:hAnsiTheme="minorHAnsi" w:cstheme="minorHAnsi"/>
        </w:rPr>
        <w:t>.</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0"/>
        <w:gridCol w:w="8617"/>
      </w:tblGrid>
      <w:tr w:rsidR="007861F4" w:rsidRPr="0043288F" w14:paraId="156182FB" w14:textId="77777777" w:rsidTr="00F537D3">
        <w:trPr>
          <w:trHeight w:val="479"/>
        </w:trPr>
        <w:tc>
          <w:tcPr>
            <w:tcW w:w="960" w:type="dxa"/>
          </w:tcPr>
          <w:p w14:paraId="46A31657" w14:textId="77777777" w:rsidR="007861F4" w:rsidRPr="0043288F" w:rsidRDefault="007861F4" w:rsidP="00F537D3">
            <w:pPr>
              <w:pStyle w:val="TableParagraph"/>
              <w:spacing w:before="69"/>
              <w:ind w:left="71" w:right="239"/>
              <w:jc w:val="center"/>
              <w:rPr>
                <w:rFonts w:asciiTheme="minorHAnsi" w:hAnsiTheme="minorHAnsi" w:cstheme="minorHAnsi"/>
                <w:sz w:val="20"/>
                <w:szCs w:val="20"/>
              </w:rPr>
            </w:pPr>
            <w:r w:rsidRPr="0043288F">
              <w:rPr>
                <w:rFonts w:asciiTheme="minorHAnsi" w:hAnsiTheme="minorHAnsi" w:cstheme="minorHAnsi"/>
                <w:sz w:val="20"/>
                <w:szCs w:val="20"/>
              </w:rPr>
              <w:lastRenderedPageBreak/>
              <w:t>Mark</w:t>
            </w:r>
          </w:p>
        </w:tc>
        <w:tc>
          <w:tcPr>
            <w:tcW w:w="8617" w:type="dxa"/>
          </w:tcPr>
          <w:p w14:paraId="799CF49F" w14:textId="77777777" w:rsidR="007861F4" w:rsidRPr="0043288F" w:rsidRDefault="007861F4" w:rsidP="00F537D3">
            <w:pPr>
              <w:pStyle w:val="TableParagraph"/>
              <w:spacing w:before="69"/>
              <w:ind w:left="105"/>
              <w:rPr>
                <w:rFonts w:asciiTheme="minorHAnsi" w:hAnsiTheme="minorHAnsi" w:cstheme="minorHAnsi"/>
                <w:sz w:val="20"/>
                <w:szCs w:val="20"/>
              </w:rPr>
            </w:pPr>
            <w:r w:rsidRPr="0043288F">
              <w:rPr>
                <w:rFonts w:asciiTheme="minorHAnsi" w:hAnsiTheme="minorHAnsi" w:cstheme="minorHAnsi"/>
                <w:sz w:val="20"/>
                <w:szCs w:val="20"/>
              </w:rPr>
              <w:t>Expectations</w:t>
            </w:r>
          </w:p>
        </w:tc>
      </w:tr>
      <w:tr w:rsidR="007861F4" w:rsidRPr="0043288F" w14:paraId="1CC16D04" w14:textId="77777777" w:rsidTr="00F537D3">
        <w:trPr>
          <w:trHeight w:val="1401"/>
        </w:trPr>
        <w:tc>
          <w:tcPr>
            <w:tcW w:w="960" w:type="dxa"/>
          </w:tcPr>
          <w:p w14:paraId="58EA9D8A" w14:textId="77777777" w:rsidR="007861F4" w:rsidRPr="0043288F" w:rsidRDefault="007861F4" w:rsidP="00F537D3">
            <w:pPr>
              <w:pStyle w:val="TableParagraph"/>
              <w:spacing w:before="69"/>
              <w:ind w:left="88" w:right="239"/>
              <w:jc w:val="center"/>
              <w:rPr>
                <w:rFonts w:asciiTheme="minorHAnsi" w:hAnsiTheme="minorHAnsi" w:cstheme="minorHAnsi"/>
                <w:sz w:val="20"/>
                <w:szCs w:val="20"/>
              </w:rPr>
            </w:pPr>
            <w:r w:rsidRPr="0043288F">
              <w:rPr>
                <w:rFonts w:asciiTheme="minorHAnsi" w:hAnsiTheme="minorHAnsi" w:cstheme="minorHAnsi"/>
                <w:sz w:val="20"/>
                <w:szCs w:val="20"/>
              </w:rPr>
              <w:t>&gt; 90%</w:t>
            </w:r>
          </w:p>
        </w:tc>
        <w:tc>
          <w:tcPr>
            <w:tcW w:w="8617" w:type="dxa"/>
          </w:tcPr>
          <w:p w14:paraId="3BAAA67A" w14:textId="77777777" w:rsidR="007861F4" w:rsidRPr="0043288F" w:rsidRDefault="007861F4" w:rsidP="00F537D3">
            <w:pPr>
              <w:pStyle w:val="TableParagraph"/>
              <w:spacing w:before="69" w:line="259" w:lineRule="auto"/>
              <w:ind w:left="105" w:right="140"/>
              <w:rPr>
                <w:rFonts w:asciiTheme="minorHAnsi" w:hAnsiTheme="minorHAnsi" w:cstheme="minorHAnsi"/>
                <w:sz w:val="20"/>
                <w:szCs w:val="20"/>
              </w:rPr>
            </w:pPr>
            <w:r w:rsidRPr="0043288F">
              <w:rPr>
                <w:rFonts w:asciiTheme="minorHAnsi" w:hAnsiTheme="minorHAnsi" w:cstheme="minorHAnsi"/>
                <w:sz w:val="20"/>
                <w:szCs w:val="20"/>
              </w:rPr>
              <w:t>Exceptional (5% to 10 %) Few or no technical errors (typos, spelling, grammar); clarity in writing style; coherent structure and flow; demonstration of very strong understanding of underlying substantive content and client’s problem; clear and compelling connection made between material and client problem; appropriate reference to source materials; paper presents a logical point of view</w:t>
            </w:r>
          </w:p>
        </w:tc>
      </w:tr>
      <w:tr w:rsidR="007861F4" w:rsidRPr="0043288F" w14:paraId="499E09AC" w14:textId="77777777" w:rsidTr="00F537D3">
        <w:trPr>
          <w:trHeight w:val="1249"/>
        </w:trPr>
        <w:tc>
          <w:tcPr>
            <w:tcW w:w="960" w:type="dxa"/>
            <w:tcBorders>
              <w:bottom w:val="single" w:sz="4" w:space="0" w:color="000000"/>
            </w:tcBorders>
          </w:tcPr>
          <w:p w14:paraId="437FEC00" w14:textId="77777777" w:rsidR="007861F4" w:rsidRPr="0043288F" w:rsidRDefault="007861F4" w:rsidP="00F537D3">
            <w:pPr>
              <w:pStyle w:val="TableParagraph"/>
              <w:spacing w:before="69"/>
              <w:ind w:left="108"/>
              <w:rPr>
                <w:rFonts w:asciiTheme="minorHAnsi" w:hAnsiTheme="minorHAnsi" w:cstheme="minorHAnsi"/>
                <w:sz w:val="20"/>
                <w:szCs w:val="20"/>
              </w:rPr>
            </w:pPr>
            <w:r w:rsidRPr="0043288F">
              <w:rPr>
                <w:rFonts w:asciiTheme="minorHAnsi" w:hAnsiTheme="minorHAnsi" w:cstheme="minorHAnsi"/>
                <w:sz w:val="20"/>
                <w:szCs w:val="20"/>
              </w:rPr>
              <w:t>80 -</w:t>
            </w:r>
          </w:p>
          <w:p w14:paraId="1D8D82A9" w14:textId="77777777" w:rsidR="007861F4" w:rsidRPr="0043288F" w:rsidRDefault="007861F4" w:rsidP="00F537D3">
            <w:pPr>
              <w:pStyle w:val="TableParagraph"/>
              <w:spacing w:before="19"/>
              <w:ind w:left="108"/>
              <w:rPr>
                <w:rFonts w:asciiTheme="minorHAnsi" w:hAnsiTheme="minorHAnsi" w:cstheme="minorHAnsi"/>
                <w:sz w:val="20"/>
                <w:szCs w:val="20"/>
              </w:rPr>
            </w:pPr>
            <w:r w:rsidRPr="0043288F">
              <w:rPr>
                <w:rFonts w:asciiTheme="minorHAnsi" w:hAnsiTheme="minorHAnsi" w:cstheme="minorHAnsi"/>
                <w:sz w:val="20"/>
                <w:szCs w:val="20"/>
              </w:rPr>
              <w:t>90%</w:t>
            </w:r>
          </w:p>
        </w:tc>
        <w:tc>
          <w:tcPr>
            <w:tcW w:w="8617" w:type="dxa"/>
            <w:tcBorders>
              <w:bottom w:val="single" w:sz="4" w:space="0" w:color="000000"/>
            </w:tcBorders>
          </w:tcPr>
          <w:p w14:paraId="58DA4BE2" w14:textId="77777777" w:rsidR="007861F4" w:rsidRPr="0043288F" w:rsidRDefault="007861F4" w:rsidP="00F537D3">
            <w:pPr>
              <w:pStyle w:val="TableParagraph"/>
              <w:spacing w:before="71" w:line="242" w:lineRule="auto"/>
              <w:ind w:left="105" w:right="89"/>
              <w:rPr>
                <w:rFonts w:asciiTheme="minorHAnsi" w:hAnsiTheme="minorHAnsi" w:cstheme="minorHAnsi"/>
                <w:sz w:val="20"/>
                <w:szCs w:val="20"/>
              </w:rPr>
            </w:pPr>
            <w:r w:rsidRPr="0043288F">
              <w:rPr>
                <w:rFonts w:asciiTheme="minorHAnsi" w:hAnsiTheme="minorHAnsi" w:cstheme="minorHAnsi"/>
                <w:sz w:val="20"/>
                <w:szCs w:val="20"/>
              </w:rPr>
              <w:t>Very good (15 to 25%) Few technical errors; strong understanding of underlying content and client problem; strong connection made between material and client problem; appropriate reference to source material; perhaps a few unreferenced points or reference errors; document is well structured and consistent</w:t>
            </w:r>
          </w:p>
        </w:tc>
      </w:tr>
      <w:tr w:rsidR="00DD4A44" w:rsidRPr="0043288F" w14:paraId="31719BD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5"/>
        </w:trPr>
        <w:tc>
          <w:tcPr>
            <w:tcW w:w="960" w:type="dxa"/>
            <w:tcBorders>
              <w:left w:val="single" w:sz="8" w:space="0" w:color="000000"/>
              <w:bottom w:val="single" w:sz="8" w:space="0" w:color="000000"/>
              <w:right w:val="single" w:sz="8" w:space="0" w:color="000000"/>
            </w:tcBorders>
          </w:tcPr>
          <w:p w14:paraId="4EA69FDD" w14:textId="77777777" w:rsidR="00DD4A44" w:rsidRPr="0043288F" w:rsidRDefault="00D6313A">
            <w:pPr>
              <w:pStyle w:val="TableParagraph"/>
              <w:spacing w:before="69"/>
              <w:ind w:left="108"/>
              <w:rPr>
                <w:rFonts w:asciiTheme="minorHAnsi" w:hAnsiTheme="minorHAnsi" w:cstheme="minorHAnsi"/>
                <w:sz w:val="20"/>
                <w:szCs w:val="20"/>
              </w:rPr>
            </w:pPr>
            <w:r w:rsidRPr="0043288F">
              <w:rPr>
                <w:rFonts w:asciiTheme="minorHAnsi" w:hAnsiTheme="minorHAnsi" w:cstheme="minorHAnsi"/>
                <w:sz w:val="20"/>
                <w:szCs w:val="20"/>
              </w:rPr>
              <w:t>72-80%</w:t>
            </w:r>
          </w:p>
        </w:tc>
        <w:tc>
          <w:tcPr>
            <w:tcW w:w="8617" w:type="dxa"/>
            <w:tcBorders>
              <w:left w:val="single" w:sz="8" w:space="0" w:color="000000"/>
              <w:bottom w:val="single" w:sz="8" w:space="0" w:color="000000"/>
              <w:right w:val="single" w:sz="8" w:space="0" w:color="000000"/>
            </w:tcBorders>
          </w:tcPr>
          <w:p w14:paraId="694FB221" w14:textId="77777777" w:rsidR="00DD4A44" w:rsidRPr="0043288F" w:rsidRDefault="00D6313A">
            <w:pPr>
              <w:pStyle w:val="TableParagraph"/>
              <w:spacing w:before="69" w:line="259" w:lineRule="auto"/>
              <w:ind w:left="105" w:right="213"/>
              <w:jc w:val="both"/>
              <w:rPr>
                <w:rFonts w:asciiTheme="minorHAnsi" w:hAnsiTheme="minorHAnsi" w:cstheme="minorHAnsi"/>
                <w:sz w:val="20"/>
                <w:szCs w:val="20"/>
              </w:rPr>
            </w:pPr>
            <w:r w:rsidRPr="0043288F">
              <w:rPr>
                <w:rFonts w:asciiTheme="minorHAnsi" w:hAnsiTheme="minorHAnsi" w:cstheme="minorHAnsi"/>
                <w:sz w:val="20"/>
                <w:szCs w:val="20"/>
              </w:rPr>
              <w:t>Good (30 to 50 %) few technical errors; demonstrates solid understanding of course material; demonstrates a reasonable understanding of client problem and connects content to</w:t>
            </w:r>
            <w:r w:rsidRPr="0043288F">
              <w:rPr>
                <w:rFonts w:asciiTheme="minorHAnsi" w:hAnsiTheme="minorHAnsi" w:cstheme="minorHAnsi"/>
                <w:spacing w:val="-27"/>
                <w:sz w:val="20"/>
                <w:szCs w:val="20"/>
              </w:rPr>
              <w:t xml:space="preserve"> </w:t>
            </w:r>
            <w:r w:rsidRPr="0043288F">
              <w:rPr>
                <w:rFonts w:asciiTheme="minorHAnsi" w:hAnsiTheme="minorHAnsi" w:cstheme="minorHAnsi"/>
                <w:sz w:val="20"/>
                <w:szCs w:val="20"/>
              </w:rPr>
              <w:t>problem; well referenced; document is relatively coherent and somewhat</w:t>
            </w:r>
            <w:r w:rsidRPr="0043288F">
              <w:rPr>
                <w:rFonts w:asciiTheme="minorHAnsi" w:hAnsiTheme="minorHAnsi" w:cstheme="minorHAnsi"/>
                <w:spacing w:val="-10"/>
                <w:sz w:val="20"/>
                <w:szCs w:val="20"/>
              </w:rPr>
              <w:t xml:space="preserve"> </w:t>
            </w:r>
            <w:r w:rsidRPr="0043288F">
              <w:rPr>
                <w:rFonts w:asciiTheme="minorHAnsi" w:hAnsiTheme="minorHAnsi" w:cstheme="minorHAnsi"/>
                <w:sz w:val="20"/>
                <w:szCs w:val="20"/>
              </w:rPr>
              <w:t>consistent</w:t>
            </w:r>
          </w:p>
        </w:tc>
      </w:tr>
      <w:tr w:rsidR="00DD4A44" w:rsidRPr="0043288F" w14:paraId="496854D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9"/>
        </w:trPr>
        <w:tc>
          <w:tcPr>
            <w:tcW w:w="960" w:type="dxa"/>
            <w:tcBorders>
              <w:top w:val="single" w:sz="8" w:space="0" w:color="000000"/>
              <w:left w:val="single" w:sz="8" w:space="0" w:color="000000"/>
              <w:bottom w:val="single" w:sz="8" w:space="0" w:color="000000"/>
              <w:right w:val="single" w:sz="8" w:space="0" w:color="000000"/>
            </w:tcBorders>
          </w:tcPr>
          <w:p w14:paraId="6E73761E" w14:textId="77777777" w:rsidR="00DD4A44" w:rsidRPr="0043288F" w:rsidRDefault="00D6313A">
            <w:pPr>
              <w:pStyle w:val="TableParagraph"/>
              <w:spacing w:before="66"/>
              <w:ind w:left="108"/>
              <w:rPr>
                <w:rFonts w:asciiTheme="minorHAnsi" w:hAnsiTheme="minorHAnsi" w:cstheme="minorHAnsi"/>
                <w:sz w:val="20"/>
                <w:szCs w:val="20"/>
              </w:rPr>
            </w:pPr>
            <w:r w:rsidRPr="0043288F">
              <w:rPr>
                <w:rFonts w:asciiTheme="minorHAnsi" w:hAnsiTheme="minorHAnsi" w:cstheme="minorHAnsi"/>
                <w:sz w:val="20"/>
                <w:szCs w:val="20"/>
              </w:rPr>
              <w:t>65 to</w:t>
            </w:r>
          </w:p>
          <w:p w14:paraId="5E874AE4" w14:textId="77777777" w:rsidR="00DD4A44" w:rsidRPr="0043288F" w:rsidRDefault="00D6313A">
            <w:pPr>
              <w:pStyle w:val="TableParagraph"/>
              <w:spacing w:before="20"/>
              <w:ind w:left="108"/>
              <w:rPr>
                <w:rFonts w:asciiTheme="minorHAnsi" w:hAnsiTheme="minorHAnsi" w:cstheme="minorHAnsi"/>
                <w:sz w:val="20"/>
                <w:szCs w:val="20"/>
              </w:rPr>
            </w:pPr>
            <w:r w:rsidRPr="0043288F">
              <w:rPr>
                <w:rFonts w:asciiTheme="minorHAnsi" w:hAnsiTheme="minorHAnsi" w:cstheme="minorHAnsi"/>
                <w:sz w:val="20"/>
                <w:szCs w:val="20"/>
              </w:rPr>
              <w:t>72%</w:t>
            </w:r>
          </w:p>
        </w:tc>
        <w:tc>
          <w:tcPr>
            <w:tcW w:w="8617" w:type="dxa"/>
            <w:tcBorders>
              <w:top w:val="single" w:sz="8" w:space="0" w:color="000000"/>
              <w:left w:val="single" w:sz="8" w:space="0" w:color="000000"/>
              <w:bottom w:val="single" w:sz="8" w:space="0" w:color="000000"/>
              <w:right w:val="single" w:sz="8" w:space="0" w:color="000000"/>
            </w:tcBorders>
          </w:tcPr>
          <w:p w14:paraId="0750FF8C" w14:textId="77777777" w:rsidR="00DD4A44" w:rsidRPr="0043288F" w:rsidRDefault="00D6313A">
            <w:pPr>
              <w:pStyle w:val="TableParagraph"/>
              <w:spacing w:before="66" w:line="259" w:lineRule="auto"/>
              <w:ind w:left="105"/>
              <w:rPr>
                <w:rFonts w:asciiTheme="minorHAnsi" w:hAnsiTheme="minorHAnsi" w:cstheme="minorHAnsi"/>
                <w:sz w:val="20"/>
                <w:szCs w:val="20"/>
              </w:rPr>
            </w:pPr>
            <w:r w:rsidRPr="0043288F">
              <w:rPr>
                <w:rFonts w:asciiTheme="minorHAnsi" w:hAnsiTheme="minorHAnsi" w:cstheme="minorHAnsi"/>
                <w:sz w:val="20"/>
                <w:szCs w:val="20"/>
              </w:rPr>
              <w:t>Adequate (10 to 20 %); some technical errors; demonstrates a basic understanding of the task and client’s problem; makes some connection between material and client problem; some structure but inconsistent</w:t>
            </w:r>
          </w:p>
        </w:tc>
      </w:tr>
      <w:tr w:rsidR="00DD4A44" w:rsidRPr="0043288F" w14:paraId="247FDA4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0"/>
        </w:trPr>
        <w:tc>
          <w:tcPr>
            <w:tcW w:w="960" w:type="dxa"/>
            <w:tcBorders>
              <w:top w:val="single" w:sz="8" w:space="0" w:color="000000"/>
              <w:left w:val="single" w:sz="8" w:space="0" w:color="000000"/>
              <w:bottom w:val="single" w:sz="8" w:space="0" w:color="000000"/>
              <w:right w:val="single" w:sz="8" w:space="0" w:color="000000"/>
            </w:tcBorders>
          </w:tcPr>
          <w:p w14:paraId="428C3BD6" w14:textId="77777777" w:rsidR="00DD4A44" w:rsidRPr="0043288F" w:rsidRDefault="00D6313A">
            <w:pPr>
              <w:pStyle w:val="TableParagraph"/>
              <w:spacing w:before="66"/>
              <w:ind w:left="108"/>
              <w:rPr>
                <w:rFonts w:asciiTheme="minorHAnsi" w:hAnsiTheme="minorHAnsi" w:cstheme="minorHAnsi"/>
                <w:sz w:val="20"/>
                <w:szCs w:val="20"/>
              </w:rPr>
            </w:pPr>
            <w:r w:rsidRPr="0043288F">
              <w:rPr>
                <w:rFonts w:asciiTheme="minorHAnsi" w:hAnsiTheme="minorHAnsi" w:cstheme="minorHAnsi"/>
                <w:sz w:val="20"/>
                <w:szCs w:val="20"/>
              </w:rPr>
              <w:t>50 to</w:t>
            </w:r>
          </w:p>
          <w:p w14:paraId="18E05843" w14:textId="77777777" w:rsidR="00DD4A44" w:rsidRPr="0043288F" w:rsidRDefault="00D6313A">
            <w:pPr>
              <w:pStyle w:val="TableParagraph"/>
              <w:spacing w:before="20"/>
              <w:ind w:left="108"/>
              <w:rPr>
                <w:rFonts w:asciiTheme="minorHAnsi" w:hAnsiTheme="minorHAnsi" w:cstheme="minorHAnsi"/>
                <w:sz w:val="20"/>
                <w:szCs w:val="20"/>
              </w:rPr>
            </w:pPr>
            <w:r w:rsidRPr="0043288F">
              <w:rPr>
                <w:rFonts w:asciiTheme="minorHAnsi" w:hAnsiTheme="minorHAnsi" w:cstheme="minorHAnsi"/>
                <w:sz w:val="20"/>
                <w:szCs w:val="20"/>
              </w:rPr>
              <w:t>65%</w:t>
            </w:r>
          </w:p>
        </w:tc>
        <w:tc>
          <w:tcPr>
            <w:tcW w:w="8617" w:type="dxa"/>
            <w:tcBorders>
              <w:top w:val="single" w:sz="8" w:space="0" w:color="000000"/>
              <w:left w:val="single" w:sz="8" w:space="0" w:color="000000"/>
              <w:bottom w:val="single" w:sz="8" w:space="0" w:color="000000"/>
              <w:right w:val="single" w:sz="8" w:space="0" w:color="000000"/>
            </w:tcBorders>
          </w:tcPr>
          <w:p w14:paraId="71A6BBCF" w14:textId="77777777" w:rsidR="00DD4A44" w:rsidRPr="0043288F" w:rsidRDefault="00D6313A">
            <w:pPr>
              <w:pStyle w:val="TableParagraph"/>
              <w:spacing w:before="66" w:line="259" w:lineRule="auto"/>
              <w:ind w:left="105"/>
              <w:rPr>
                <w:rFonts w:asciiTheme="minorHAnsi" w:hAnsiTheme="minorHAnsi" w:cstheme="minorHAnsi"/>
                <w:sz w:val="20"/>
                <w:szCs w:val="20"/>
              </w:rPr>
            </w:pPr>
            <w:r w:rsidRPr="0043288F">
              <w:rPr>
                <w:rFonts w:asciiTheme="minorHAnsi" w:hAnsiTheme="minorHAnsi" w:cstheme="minorHAnsi"/>
                <w:sz w:val="20"/>
                <w:szCs w:val="20"/>
              </w:rPr>
              <w:t>Marginal (0 to 10 %) An unacceptable number of technical errors; little apparent attempt to present a coherent application of content to client’s problem; demonstrates a weak understanding of material; inappropriate or missing references; lack of structure</w:t>
            </w:r>
          </w:p>
        </w:tc>
      </w:tr>
      <w:tr w:rsidR="00DD4A44" w:rsidRPr="0043288F" w14:paraId="2605F6A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4"/>
        </w:trPr>
        <w:tc>
          <w:tcPr>
            <w:tcW w:w="960" w:type="dxa"/>
            <w:tcBorders>
              <w:top w:val="single" w:sz="8" w:space="0" w:color="000000"/>
              <w:left w:val="single" w:sz="8" w:space="0" w:color="000000"/>
              <w:bottom w:val="single" w:sz="8" w:space="0" w:color="000000"/>
              <w:right w:val="single" w:sz="8" w:space="0" w:color="000000"/>
            </w:tcBorders>
          </w:tcPr>
          <w:p w14:paraId="57E4B260" w14:textId="77777777" w:rsidR="00DD4A44" w:rsidRPr="0043288F" w:rsidRDefault="00D6313A">
            <w:pPr>
              <w:pStyle w:val="TableParagraph"/>
              <w:spacing w:before="69"/>
              <w:ind w:left="108"/>
              <w:rPr>
                <w:rFonts w:asciiTheme="minorHAnsi" w:hAnsiTheme="minorHAnsi" w:cstheme="minorHAnsi"/>
                <w:sz w:val="20"/>
                <w:szCs w:val="20"/>
              </w:rPr>
            </w:pPr>
            <w:r w:rsidRPr="0043288F">
              <w:rPr>
                <w:rFonts w:asciiTheme="minorHAnsi" w:hAnsiTheme="minorHAnsi" w:cstheme="minorHAnsi"/>
                <w:sz w:val="20"/>
                <w:szCs w:val="20"/>
              </w:rPr>
              <w:t>&lt; 50%</w:t>
            </w:r>
          </w:p>
        </w:tc>
        <w:tc>
          <w:tcPr>
            <w:tcW w:w="8617" w:type="dxa"/>
            <w:tcBorders>
              <w:top w:val="single" w:sz="8" w:space="0" w:color="000000"/>
              <w:left w:val="single" w:sz="8" w:space="0" w:color="000000"/>
              <w:bottom w:val="single" w:sz="8" w:space="0" w:color="000000"/>
              <w:right w:val="single" w:sz="8" w:space="0" w:color="000000"/>
            </w:tcBorders>
          </w:tcPr>
          <w:p w14:paraId="7B9BE0A4" w14:textId="77777777" w:rsidR="00DD4A44" w:rsidRPr="0043288F" w:rsidRDefault="00D6313A">
            <w:pPr>
              <w:pStyle w:val="TableParagraph"/>
              <w:spacing w:before="69"/>
              <w:ind w:left="105"/>
              <w:rPr>
                <w:rFonts w:asciiTheme="minorHAnsi" w:hAnsiTheme="minorHAnsi" w:cstheme="minorHAnsi"/>
                <w:sz w:val="20"/>
                <w:szCs w:val="20"/>
              </w:rPr>
            </w:pPr>
            <w:r w:rsidRPr="0043288F">
              <w:rPr>
                <w:rFonts w:asciiTheme="minorHAnsi" w:hAnsiTheme="minorHAnsi" w:cstheme="minorHAnsi"/>
                <w:sz w:val="20"/>
                <w:szCs w:val="20"/>
              </w:rPr>
              <w:t>Inadequate</w:t>
            </w:r>
          </w:p>
        </w:tc>
      </w:tr>
    </w:tbl>
    <w:p w14:paraId="522F202E" w14:textId="77777777" w:rsidR="0043288F" w:rsidRPr="0043288F" w:rsidRDefault="0043288F" w:rsidP="0043288F">
      <w:pPr>
        <w:spacing w:after="240"/>
        <w:ind w:left="215" w:right="618" w:firstLine="57"/>
        <w:rPr>
          <w:rFonts w:asciiTheme="minorHAnsi" w:hAnsiTheme="minorHAnsi" w:cstheme="minorHAnsi"/>
          <w:sz w:val="20"/>
          <w:szCs w:val="20"/>
        </w:rPr>
      </w:pPr>
    </w:p>
    <w:p w14:paraId="07A4A00D" w14:textId="77777777" w:rsidR="00C61C9F" w:rsidRPr="0043288F" w:rsidRDefault="00C61C9F" w:rsidP="0043288F">
      <w:pPr>
        <w:spacing w:after="240"/>
        <w:ind w:left="142" w:right="618"/>
        <w:rPr>
          <w:rFonts w:asciiTheme="minorHAnsi" w:hAnsiTheme="minorHAnsi" w:cstheme="minorHAnsi"/>
          <w:sz w:val="20"/>
          <w:szCs w:val="20"/>
        </w:rPr>
      </w:pPr>
      <w:r w:rsidRPr="0043288F">
        <w:rPr>
          <w:rFonts w:asciiTheme="minorHAnsi" w:hAnsiTheme="minorHAnsi" w:cstheme="minorHAnsi"/>
          <w:b/>
          <w:sz w:val="20"/>
          <w:szCs w:val="20"/>
        </w:rPr>
        <w:t>Academic integrity:</w:t>
      </w:r>
      <w:r w:rsidRPr="0043288F">
        <w:rPr>
          <w:rFonts w:asciiTheme="minorHAnsi" w:hAnsiTheme="minorHAnsi" w:cstheme="minorHAnsi"/>
          <w:sz w:val="20"/>
          <w:szCs w:val="20"/>
        </w:rPr>
        <w:t xml:space="preserve"> In order to maintain a culture of academic integrity, members of the University of Waterloo community are expected to promote honesty, trust, fairness, respect and responsibility. [Check </w:t>
      </w:r>
      <w:hyperlink r:id="rId17" w:history="1">
        <w:r w:rsidRPr="0043288F">
          <w:rPr>
            <w:rFonts w:asciiTheme="minorHAnsi" w:hAnsiTheme="minorHAnsi" w:cstheme="minorHAnsi"/>
            <w:sz w:val="20"/>
            <w:szCs w:val="20"/>
          </w:rPr>
          <w:t>the Office of Academic Integrity</w:t>
        </w:r>
      </w:hyperlink>
      <w:r w:rsidRPr="0043288F">
        <w:rPr>
          <w:rFonts w:asciiTheme="minorHAnsi" w:hAnsiTheme="minorHAnsi" w:cstheme="minorHAnsi"/>
          <w:sz w:val="20"/>
          <w:szCs w:val="20"/>
        </w:rPr>
        <w:t xml:space="preserve"> for more information.]</w:t>
      </w:r>
    </w:p>
    <w:p w14:paraId="519CC825" w14:textId="77777777" w:rsidR="00C61C9F" w:rsidRPr="0043288F" w:rsidRDefault="00C61C9F" w:rsidP="0043288F">
      <w:pPr>
        <w:spacing w:after="240"/>
        <w:ind w:left="142" w:right="618"/>
        <w:rPr>
          <w:rFonts w:asciiTheme="minorHAnsi" w:hAnsiTheme="minorHAnsi" w:cstheme="minorHAnsi"/>
          <w:sz w:val="20"/>
          <w:szCs w:val="20"/>
        </w:rPr>
      </w:pPr>
      <w:r w:rsidRPr="00640DBD">
        <w:rPr>
          <w:rFonts w:asciiTheme="minorHAnsi" w:hAnsiTheme="minorHAnsi" w:cstheme="minorHAnsi"/>
          <w:b/>
          <w:sz w:val="20"/>
          <w:szCs w:val="20"/>
        </w:rPr>
        <w:t>Grievance:</w:t>
      </w:r>
      <w:r w:rsidRPr="0043288F">
        <w:rPr>
          <w:rFonts w:asciiTheme="minorHAnsi" w:hAnsiTheme="minorHAnsi" w:cstheme="minorHAnsi"/>
          <w:sz w:val="20"/>
          <w:szCs w:val="20"/>
        </w:rPr>
        <w:t xml:space="preserve"> A student who believes that a decision affecting some aspect of his/her university life has been unfair or unreasonable may have grounds for initiating a grievance. Read </w:t>
      </w:r>
      <w:hyperlink r:id="rId18" w:history="1">
        <w:r w:rsidRPr="0043288F">
          <w:rPr>
            <w:rFonts w:asciiTheme="minorHAnsi" w:hAnsiTheme="minorHAnsi" w:cstheme="minorHAnsi"/>
            <w:sz w:val="20"/>
            <w:szCs w:val="20"/>
          </w:rPr>
          <w:t>Policy 70, Student Petitions and Grievances, Section 4</w:t>
        </w:r>
      </w:hyperlink>
      <w:r w:rsidRPr="0043288F">
        <w:rPr>
          <w:rFonts w:asciiTheme="minorHAnsi" w:hAnsiTheme="minorHAnsi" w:cstheme="minorHAnsi"/>
          <w:sz w:val="20"/>
          <w:szCs w:val="20"/>
        </w:rPr>
        <w:t>. When in doubt, please be certain to contact the department’s administrative assistant who will provide further assistance.</w:t>
      </w:r>
    </w:p>
    <w:p w14:paraId="06B720D7" w14:textId="77777777" w:rsidR="00C61C9F" w:rsidRPr="0043288F" w:rsidRDefault="00C61C9F" w:rsidP="0043288F">
      <w:pPr>
        <w:spacing w:after="240"/>
        <w:ind w:left="142" w:right="618"/>
        <w:rPr>
          <w:rFonts w:asciiTheme="minorHAnsi" w:hAnsiTheme="minorHAnsi" w:cstheme="minorHAnsi"/>
          <w:sz w:val="20"/>
          <w:szCs w:val="20"/>
        </w:rPr>
      </w:pPr>
      <w:r w:rsidRPr="00640DBD">
        <w:rPr>
          <w:rFonts w:asciiTheme="minorHAnsi" w:hAnsiTheme="minorHAnsi" w:cstheme="minorHAnsi"/>
          <w:b/>
          <w:sz w:val="20"/>
          <w:szCs w:val="20"/>
        </w:rPr>
        <w:t>Discipline:</w:t>
      </w:r>
      <w:r w:rsidRPr="0043288F">
        <w:rPr>
          <w:rFonts w:asciiTheme="minorHAnsi" w:hAnsiTheme="minorHAnsi" w:cstheme="minorHAnsi"/>
          <w:sz w:val="20"/>
          <w:szCs w:val="20"/>
        </w:rPr>
        <w:t xml:space="preserve"> A student is expected to know what constitutes academic integrity to avoid committing an academic offence, and to take responsibility for his/her actions. [Check </w:t>
      </w:r>
      <w:hyperlink r:id="rId19" w:history="1">
        <w:r w:rsidRPr="0043288F">
          <w:rPr>
            <w:rFonts w:asciiTheme="minorHAnsi" w:hAnsiTheme="minorHAnsi" w:cstheme="minorHAnsi"/>
            <w:sz w:val="20"/>
            <w:szCs w:val="20"/>
          </w:rPr>
          <w:t>the Office of Academic Integrity</w:t>
        </w:r>
      </w:hyperlink>
      <w:r w:rsidRPr="0043288F">
        <w:rPr>
          <w:rFonts w:asciiTheme="minorHAnsi" w:hAnsiTheme="minorHAnsi" w:cstheme="minorHAnsi"/>
          <w:sz w:val="20"/>
          <w:szCs w:val="20"/>
        </w:rPr>
        <w:t xml:space="preserve"> for more information.] A student who is unsure whether an action constitutes an offence, or who needs help in learning how to avoid offences (e.g., plagiarism, cheating) or about “rules” for group work/collaboration should seek guidance from the course instructor, academic advisor, or the undergraduate associate dean. For information on categories of offences and types of penalties, students should refer to </w:t>
      </w:r>
      <w:hyperlink r:id="rId20" w:history="1">
        <w:r w:rsidRPr="0043288F">
          <w:rPr>
            <w:rFonts w:asciiTheme="minorHAnsi" w:hAnsiTheme="minorHAnsi" w:cstheme="minorHAnsi"/>
            <w:sz w:val="20"/>
            <w:szCs w:val="20"/>
          </w:rPr>
          <w:t>Policy 71, Student Discipline</w:t>
        </w:r>
      </w:hyperlink>
      <w:r w:rsidRPr="0043288F">
        <w:rPr>
          <w:rFonts w:asciiTheme="minorHAnsi" w:hAnsiTheme="minorHAnsi" w:cstheme="minorHAnsi"/>
          <w:sz w:val="20"/>
          <w:szCs w:val="20"/>
        </w:rPr>
        <w:t xml:space="preserve">. For typical penalties, check </w:t>
      </w:r>
      <w:hyperlink r:id="rId21" w:history="1">
        <w:r w:rsidRPr="0043288F">
          <w:rPr>
            <w:rFonts w:asciiTheme="minorHAnsi" w:hAnsiTheme="minorHAnsi" w:cstheme="minorHAnsi"/>
            <w:sz w:val="20"/>
            <w:szCs w:val="20"/>
          </w:rPr>
          <w:t>Guidelines for the Assessment of Penalties</w:t>
        </w:r>
      </w:hyperlink>
      <w:r w:rsidRPr="0043288F">
        <w:rPr>
          <w:rFonts w:asciiTheme="minorHAnsi" w:hAnsiTheme="minorHAnsi" w:cstheme="minorHAnsi"/>
          <w:sz w:val="20"/>
          <w:szCs w:val="20"/>
        </w:rPr>
        <w:t>.</w:t>
      </w:r>
    </w:p>
    <w:p w14:paraId="3A739313" w14:textId="77777777" w:rsidR="00C61C9F" w:rsidRPr="0043288F" w:rsidRDefault="00C61C9F" w:rsidP="0043288F">
      <w:pPr>
        <w:spacing w:after="240"/>
        <w:ind w:left="142" w:right="618"/>
        <w:rPr>
          <w:rFonts w:asciiTheme="minorHAnsi" w:hAnsiTheme="minorHAnsi" w:cstheme="minorHAnsi"/>
          <w:sz w:val="20"/>
          <w:szCs w:val="20"/>
        </w:rPr>
      </w:pPr>
      <w:r w:rsidRPr="00640DBD">
        <w:rPr>
          <w:rFonts w:asciiTheme="minorHAnsi" w:hAnsiTheme="minorHAnsi" w:cstheme="minorHAnsi"/>
          <w:b/>
          <w:sz w:val="20"/>
          <w:szCs w:val="20"/>
        </w:rPr>
        <w:t>Appeals:</w:t>
      </w:r>
      <w:r w:rsidRPr="0043288F">
        <w:rPr>
          <w:rFonts w:asciiTheme="minorHAnsi" w:hAnsiTheme="minorHAnsi" w:cstheme="minorHAnsi"/>
          <w:sz w:val="20"/>
          <w:szCs w:val="20"/>
        </w:rPr>
        <w:t xml:space="preserve"> A decision made or penalty imposed under </w:t>
      </w:r>
      <w:hyperlink r:id="rId22" w:history="1">
        <w:r w:rsidRPr="0043288F">
          <w:rPr>
            <w:rFonts w:asciiTheme="minorHAnsi" w:hAnsiTheme="minorHAnsi" w:cstheme="minorHAnsi"/>
            <w:sz w:val="20"/>
            <w:szCs w:val="20"/>
          </w:rPr>
          <w:t>Policy 70, Student Petitions and Grievances</w:t>
        </w:r>
      </w:hyperlink>
      <w:r w:rsidRPr="0043288F">
        <w:rPr>
          <w:rFonts w:asciiTheme="minorHAnsi" w:hAnsiTheme="minorHAnsi" w:cstheme="minorHAnsi"/>
          <w:sz w:val="20"/>
          <w:szCs w:val="20"/>
        </w:rPr>
        <w:t xml:space="preserve"> (other than a petition) or </w:t>
      </w:r>
      <w:hyperlink r:id="rId23" w:history="1">
        <w:r w:rsidRPr="0043288F">
          <w:rPr>
            <w:rFonts w:asciiTheme="minorHAnsi" w:hAnsiTheme="minorHAnsi" w:cstheme="minorHAnsi"/>
            <w:sz w:val="20"/>
            <w:szCs w:val="20"/>
          </w:rPr>
          <w:t>Policy 71, Student Discipline</w:t>
        </w:r>
      </w:hyperlink>
      <w:r w:rsidRPr="0043288F">
        <w:rPr>
          <w:rFonts w:asciiTheme="minorHAnsi" w:hAnsiTheme="minorHAnsi" w:cstheme="minorHAnsi"/>
          <w:sz w:val="20"/>
          <w:szCs w:val="20"/>
        </w:rPr>
        <w:t xml:space="preserve"> may be appealed if there is a ground. A student who believes he/she has a ground for an appeal should refer to </w:t>
      </w:r>
      <w:hyperlink r:id="rId24" w:history="1">
        <w:r w:rsidRPr="0043288F">
          <w:rPr>
            <w:rFonts w:asciiTheme="minorHAnsi" w:hAnsiTheme="minorHAnsi" w:cstheme="minorHAnsi"/>
            <w:sz w:val="20"/>
            <w:szCs w:val="20"/>
          </w:rPr>
          <w:t>Policy 72, Student Appeals</w:t>
        </w:r>
      </w:hyperlink>
      <w:r w:rsidRPr="0043288F">
        <w:rPr>
          <w:rFonts w:asciiTheme="minorHAnsi" w:hAnsiTheme="minorHAnsi" w:cstheme="minorHAnsi"/>
          <w:sz w:val="20"/>
          <w:szCs w:val="20"/>
        </w:rPr>
        <w:t>.</w:t>
      </w:r>
    </w:p>
    <w:p w14:paraId="7EDE17DD" w14:textId="77777777" w:rsidR="00C61C9F" w:rsidRPr="0043288F" w:rsidRDefault="00C61C9F" w:rsidP="0043288F">
      <w:pPr>
        <w:spacing w:after="240"/>
        <w:ind w:left="142" w:right="618"/>
        <w:rPr>
          <w:rFonts w:asciiTheme="minorHAnsi" w:hAnsiTheme="minorHAnsi" w:cstheme="minorHAnsi"/>
          <w:sz w:val="20"/>
          <w:szCs w:val="20"/>
        </w:rPr>
      </w:pPr>
      <w:r w:rsidRPr="00640DBD">
        <w:rPr>
          <w:rFonts w:asciiTheme="minorHAnsi" w:hAnsiTheme="minorHAnsi" w:cstheme="minorHAnsi"/>
          <w:b/>
          <w:sz w:val="20"/>
          <w:szCs w:val="20"/>
        </w:rPr>
        <w:t>Note for students with disabilities:</w:t>
      </w:r>
      <w:r w:rsidRPr="0043288F">
        <w:rPr>
          <w:rFonts w:asciiTheme="minorHAnsi" w:hAnsiTheme="minorHAnsi" w:cstheme="minorHAnsi"/>
          <w:sz w:val="20"/>
          <w:szCs w:val="20"/>
        </w:rPr>
        <w:t xml:space="preserve"> </w:t>
      </w:r>
      <w:hyperlink r:id="rId25" w:history="1">
        <w:proofErr w:type="spellStart"/>
        <w:r w:rsidRPr="0043288F">
          <w:rPr>
            <w:rFonts w:asciiTheme="minorHAnsi" w:hAnsiTheme="minorHAnsi" w:cstheme="minorHAnsi"/>
            <w:sz w:val="20"/>
            <w:szCs w:val="20"/>
          </w:rPr>
          <w:t>AccessAbility</w:t>
        </w:r>
        <w:proofErr w:type="spellEnd"/>
        <w:r w:rsidRPr="0043288F">
          <w:rPr>
            <w:rFonts w:asciiTheme="minorHAnsi" w:hAnsiTheme="minorHAnsi" w:cstheme="minorHAnsi"/>
            <w:sz w:val="20"/>
            <w:szCs w:val="20"/>
          </w:rPr>
          <w:t xml:space="preserve"> Services</w:t>
        </w:r>
      </w:hyperlink>
      <w:r w:rsidRPr="0043288F">
        <w:rPr>
          <w:rFonts w:asciiTheme="minorHAnsi" w:hAnsiTheme="minorHAnsi" w:cstheme="minorHAnsi"/>
          <w:sz w:val="20"/>
          <w:szCs w:val="20"/>
        </w:rPr>
        <w:t xml:space="preserve">, located in Needles Hall, Room 1401, collaborates with all academic departments to arrange appropriate accommodations for students with disabilities without compromising the academic integrity of the curriculum. If you require academic accommodations to lessen the impact of your disability, please register with </w:t>
      </w:r>
      <w:proofErr w:type="spellStart"/>
      <w:r w:rsidRPr="0043288F">
        <w:rPr>
          <w:rFonts w:asciiTheme="minorHAnsi" w:hAnsiTheme="minorHAnsi" w:cstheme="minorHAnsi"/>
          <w:sz w:val="20"/>
          <w:szCs w:val="20"/>
        </w:rPr>
        <w:t>AccessAbility</w:t>
      </w:r>
      <w:proofErr w:type="spellEnd"/>
      <w:r w:rsidRPr="0043288F">
        <w:rPr>
          <w:rFonts w:asciiTheme="minorHAnsi" w:hAnsiTheme="minorHAnsi" w:cstheme="minorHAnsi"/>
          <w:sz w:val="20"/>
          <w:szCs w:val="20"/>
        </w:rPr>
        <w:t xml:space="preserve"> Services at the beginning of each academic term.</w:t>
      </w:r>
    </w:p>
    <w:p w14:paraId="294682EE" w14:textId="77777777" w:rsidR="00C61C9F" w:rsidRPr="0043288F" w:rsidRDefault="00C61C9F" w:rsidP="0043288F">
      <w:pPr>
        <w:spacing w:after="240"/>
        <w:ind w:left="142" w:right="618"/>
        <w:rPr>
          <w:rFonts w:asciiTheme="minorHAnsi" w:hAnsiTheme="minorHAnsi" w:cstheme="minorHAnsi"/>
          <w:sz w:val="20"/>
          <w:szCs w:val="20"/>
        </w:rPr>
      </w:pPr>
      <w:r w:rsidRPr="00640DBD">
        <w:rPr>
          <w:rFonts w:asciiTheme="minorHAnsi" w:hAnsiTheme="minorHAnsi" w:cstheme="minorHAnsi"/>
          <w:b/>
          <w:sz w:val="20"/>
          <w:szCs w:val="20"/>
        </w:rPr>
        <w:lastRenderedPageBreak/>
        <w:t>Turnitin.com:</w:t>
      </w:r>
      <w:r w:rsidRPr="0043288F">
        <w:rPr>
          <w:rFonts w:asciiTheme="minorHAnsi" w:hAnsiTheme="minorHAnsi" w:cstheme="minorHAnsi"/>
          <w:sz w:val="20"/>
          <w:szCs w:val="20"/>
        </w:rPr>
        <w:t xml:space="preserve"> Text matching software (</w:t>
      </w:r>
      <w:proofErr w:type="spellStart"/>
      <w:r w:rsidRPr="0043288F">
        <w:rPr>
          <w:rFonts w:asciiTheme="minorHAnsi" w:hAnsiTheme="minorHAnsi" w:cstheme="minorHAnsi"/>
          <w:sz w:val="20"/>
          <w:szCs w:val="20"/>
        </w:rPr>
        <w:t>Turnitin</w:t>
      </w:r>
      <w:proofErr w:type="spellEnd"/>
      <w:r w:rsidRPr="0043288F">
        <w:rPr>
          <w:rFonts w:asciiTheme="minorHAnsi" w:hAnsiTheme="minorHAnsi" w:cstheme="minorHAnsi"/>
          <w:sz w:val="20"/>
          <w:szCs w:val="20"/>
        </w:rPr>
        <w:t xml:space="preserve">®) may be used to screen assignments in this course. </w:t>
      </w:r>
      <w:proofErr w:type="spellStart"/>
      <w:r w:rsidRPr="0043288F">
        <w:rPr>
          <w:rFonts w:asciiTheme="minorHAnsi" w:hAnsiTheme="minorHAnsi" w:cstheme="minorHAnsi"/>
          <w:sz w:val="20"/>
          <w:szCs w:val="20"/>
        </w:rPr>
        <w:t>Turnitin</w:t>
      </w:r>
      <w:proofErr w:type="spellEnd"/>
      <w:r w:rsidRPr="0043288F">
        <w:rPr>
          <w:rFonts w:asciiTheme="minorHAnsi" w:hAnsiTheme="minorHAnsi" w:cstheme="minorHAnsi"/>
          <w:sz w:val="20"/>
          <w:szCs w:val="20"/>
        </w:rPr>
        <w:t xml:space="preserve">® is used to verify that all materials and sources in assignments are documented. Students' submissions are stored on a U.S. server, therefore students must be given an alternative (e.g., scaffolded assignment or annotated bibliography), if they are concerned about their privacy and/or security. Students will be given due notice, in the first week of the term and/or at the time assignment details are provided, about arrangements and alternatives for the use of </w:t>
      </w:r>
      <w:proofErr w:type="spellStart"/>
      <w:r w:rsidRPr="0043288F">
        <w:rPr>
          <w:rFonts w:asciiTheme="minorHAnsi" w:hAnsiTheme="minorHAnsi" w:cstheme="minorHAnsi"/>
          <w:sz w:val="20"/>
          <w:szCs w:val="20"/>
        </w:rPr>
        <w:t>Turnitin</w:t>
      </w:r>
      <w:proofErr w:type="spellEnd"/>
      <w:r w:rsidRPr="0043288F">
        <w:rPr>
          <w:rFonts w:asciiTheme="minorHAnsi" w:hAnsiTheme="minorHAnsi" w:cstheme="minorHAnsi"/>
          <w:sz w:val="20"/>
          <w:szCs w:val="20"/>
        </w:rPr>
        <w:t xml:space="preserve"> in this course.</w:t>
      </w:r>
    </w:p>
    <w:p w14:paraId="1119B1DD" w14:textId="77777777" w:rsidR="00C61C9F" w:rsidRPr="0043288F" w:rsidRDefault="00C61C9F" w:rsidP="0043288F">
      <w:pPr>
        <w:spacing w:after="240"/>
        <w:ind w:left="142" w:right="618"/>
        <w:rPr>
          <w:rFonts w:asciiTheme="minorHAnsi" w:hAnsiTheme="minorHAnsi" w:cstheme="minorHAnsi"/>
          <w:sz w:val="20"/>
          <w:szCs w:val="20"/>
        </w:rPr>
      </w:pPr>
      <w:r w:rsidRPr="0043288F">
        <w:rPr>
          <w:rFonts w:asciiTheme="minorHAnsi" w:hAnsiTheme="minorHAnsi" w:cstheme="minorHAnsi"/>
          <w:sz w:val="20"/>
          <w:szCs w:val="20"/>
        </w:rPr>
        <w:t>It is the responsibility of the student to notify the instructor if they, in the first week of term or at the time assignment details are provided, wish to submit alternate assignment.</w:t>
      </w:r>
    </w:p>
    <w:p w14:paraId="12DC0829" w14:textId="4D3B5CA5" w:rsidR="00C61C9F" w:rsidRPr="0043288F" w:rsidRDefault="00C61C9F" w:rsidP="0043288F">
      <w:pPr>
        <w:spacing w:after="240"/>
        <w:ind w:left="142" w:right="618"/>
        <w:rPr>
          <w:rFonts w:asciiTheme="minorHAnsi" w:hAnsiTheme="minorHAnsi" w:cstheme="minorHAnsi"/>
          <w:sz w:val="20"/>
          <w:szCs w:val="20"/>
        </w:rPr>
      </w:pPr>
      <w:r w:rsidRPr="00640DBD">
        <w:rPr>
          <w:rFonts w:asciiTheme="minorHAnsi" w:hAnsiTheme="minorHAnsi" w:cstheme="minorHAnsi"/>
          <w:b/>
          <w:sz w:val="20"/>
          <w:szCs w:val="20"/>
        </w:rPr>
        <w:t>Intellectual Property:</w:t>
      </w:r>
      <w:r w:rsidR="00640DBD">
        <w:rPr>
          <w:rFonts w:asciiTheme="minorHAnsi" w:hAnsiTheme="minorHAnsi" w:cstheme="minorHAnsi"/>
          <w:sz w:val="20"/>
          <w:szCs w:val="20"/>
        </w:rPr>
        <w:t xml:space="preserve"> </w:t>
      </w:r>
      <w:r w:rsidRPr="0043288F">
        <w:rPr>
          <w:rFonts w:asciiTheme="minorHAnsi" w:hAnsiTheme="minorHAnsi" w:cstheme="minorHAnsi"/>
          <w:sz w:val="20"/>
          <w:szCs w:val="20"/>
        </w:rPr>
        <w:t xml:space="preserve">For further information on IP related to teaching, please see </w:t>
      </w:r>
      <w:hyperlink r:id="rId26" w:history="1">
        <w:r w:rsidRPr="0043288F">
          <w:rPr>
            <w:rFonts w:asciiTheme="minorHAnsi" w:hAnsiTheme="minorHAnsi" w:cstheme="minorHAnsi"/>
            <w:sz w:val="20"/>
            <w:szCs w:val="20"/>
          </w:rPr>
          <w:t>https://uwaterloo.ca/legal-and-immigration-services/sites/ca.legal-and-immigration-services/files/uploads/files/volume_1_issue_3_winter_2018.pdf</w:t>
        </w:r>
      </w:hyperlink>
      <w:r w:rsidRPr="0043288F">
        <w:rPr>
          <w:rFonts w:asciiTheme="minorHAnsi" w:hAnsiTheme="minorHAnsi" w:cstheme="minorHAnsi"/>
          <w:sz w:val="20"/>
          <w:szCs w:val="20"/>
        </w:rPr>
        <w:t xml:space="preserve"> and the Guidelines for Faculty, Staff and Students Entering Relationships with External Organizations Offering Access to Course Materials, </w:t>
      </w:r>
      <w:hyperlink r:id="rId27" w:history="1">
        <w:r w:rsidRPr="0043288F">
          <w:rPr>
            <w:rFonts w:asciiTheme="minorHAnsi" w:hAnsiTheme="minorHAnsi" w:cstheme="minorHAnsi"/>
            <w:sz w:val="20"/>
            <w:szCs w:val="20"/>
          </w:rPr>
          <w:t>https://uwaterloo.ca/secretariat/faculty-staff-and-students-entering-relationships-external</w:t>
        </w:r>
      </w:hyperlink>
      <w:r w:rsidRPr="0043288F">
        <w:rPr>
          <w:rFonts w:asciiTheme="minorHAnsi" w:hAnsiTheme="minorHAnsi" w:cstheme="minorHAnsi"/>
          <w:sz w:val="20"/>
          <w:szCs w:val="20"/>
        </w:rPr>
        <w:t>. The following text is recommended:</w:t>
      </w:r>
    </w:p>
    <w:p w14:paraId="1E31D1E8" w14:textId="77777777" w:rsidR="00C61C9F" w:rsidRPr="0043288F" w:rsidRDefault="00C61C9F" w:rsidP="0043288F">
      <w:pPr>
        <w:spacing w:after="240"/>
        <w:ind w:left="142" w:right="618"/>
        <w:rPr>
          <w:rFonts w:asciiTheme="minorHAnsi" w:hAnsiTheme="minorHAnsi" w:cstheme="minorHAnsi"/>
          <w:sz w:val="20"/>
          <w:szCs w:val="20"/>
        </w:rPr>
      </w:pPr>
      <w:r w:rsidRPr="0043288F">
        <w:rPr>
          <w:rFonts w:asciiTheme="minorHAnsi" w:hAnsiTheme="minorHAnsi" w:cstheme="minorHAnsi"/>
          <w:sz w:val="20"/>
          <w:szCs w:val="20"/>
        </w:rPr>
        <w:t>Students should be aware that this course contains the intellectual property of their instructor, TA, and/or the University of Waterloo.  Intellectual property includes items such as:</w:t>
      </w:r>
    </w:p>
    <w:p w14:paraId="784E6FEB" w14:textId="2E972391" w:rsidR="00C61C9F" w:rsidRPr="00640DBD" w:rsidRDefault="00C61C9F" w:rsidP="00640DBD">
      <w:pPr>
        <w:pStyle w:val="ListParagraph"/>
        <w:numPr>
          <w:ilvl w:val="0"/>
          <w:numId w:val="5"/>
        </w:numPr>
        <w:spacing w:after="120"/>
        <w:ind w:right="618"/>
        <w:rPr>
          <w:rFonts w:asciiTheme="minorHAnsi" w:hAnsiTheme="minorHAnsi" w:cstheme="minorHAnsi"/>
          <w:sz w:val="20"/>
          <w:szCs w:val="20"/>
        </w:rPr>
      </w:pPr>
      <w:r w:rsidRPr="00640DBD">
        <w:rPr>
          <w:rFonts w:asciiTheme="minorHAnsi" w:hAnsiTheme="minorHAnsi" w:cstheme="minorHAnsi"/>
          <w:sz w:val="20"/>
          <w:szCs w:val="20"/>
        </w:rPr>
        <w:t>Lecture content, spoken and written (and any audio/video recording thereof);</w:t>
      </w:r>
    </w:p>
    <w:p w14:paraId="742884E0" w14:textId="4E7C7EF6" w:rsidR="00C61C9F" w:rsidRPr="00640DBD" w:rsidRDefault="00C61C9F" w:rsidP="00640DBD">
      <w:pPr>
        <w:pStyle w:val="ListParagraph"/>
        <w:numPr>
          <w:ilvl w:val="0"/>
          <w:numId w:val="5"/>
        </w:numPr>
        <w:spacing w:after="120"/>
        <w:ind w:right="618"/>
        <w:rPr>
          <w:rFonts w:asciiTheme="minorHAnsi" w:hAnsiTheme="minorHAnsi" w:cstheme="minorHAnsi"/>
          <w:sz w:val="20"/>
          <w:szCs w:val="20"/>
        </w:rPr>
      </w:pPr>
      <w:r w:rsidRPr="00640DBD">
        <w:rPr>
          <w:rFonts w:asciiTheme="minorHAnsi" w:hAnsiTheme="minorHAnsi" w:cstheme="minorHAnsi"/>
          <w:sz w:val="20"/>
          <w:szCs w:val="20"/>
        </w:rPr>
        <w:t>Lecture handouts, presentations, and other materials prepared for the course (e.g., PowerPoint slides);</w:t>
      </w:r>
    </w:p>
    <w:p w14:paraId="517E84FA" w14:textId="67C3EFA9" w:rsidR="00C61C9F" w:rsidRPr="00640DBD" w:rsidRDefault="00C61C9F" w:rsidP="00640DBD">
      <w:pPr>
        <w:pStyle w:val="ListParagraph"/>
        <w:numPr>
          <w:ilvl w:val="0"/>
          <w:numId w:val="5"/>
        </w:numPr>
        <w:spacing w:after="120"/>
        <w:ind w:right="618"/>
        <w:rPr>
          <w:rFonts w:asciiTheme="minorHAnsi" w:hAnsiTheme="minorHAnsi" w:cstheme="minorHAnsi"/>
          <w:sz w:val="20"/>
          <w:szCs w:val="20"/>
        </w:rPr>
      </w:pPr>
      <w:r w:rsidRPr="00640DBD">
        <w:rPr>
          <w:rFonts w:asciiTheme="minorHAnsi" w:hAnsiTheme="minorHAnsi" w:cstheme="minorHAnsi"/>
          <w:sz w:val="20"/>
          <w:szCs w:val="20"/>
        </w:rPr>
        <w:t>Questions or solution sets from various types of assessments (e.g., assignments, quizzes, tests, final exams); and</w:t>
      </w:r>
    </w:p>
    <w:p w14:paraId="7DC0518B" w14:textId="4E07AACF" w:rsidR="00C61C9F" w:rsidRPr="00640DBD" w:rsidRDefault="00C61C9F" w:rsidP="00640DBD">
      <w:pPr>
        <w:pStyle w:val="ListParagraph"/>
        <w:numPr>
          <w:ilvl w:val="0"/>
          <w:numId w:val="5"/>
        </w:numPr>
        <w:spacing w:after="120"/>
        <w:ind w:right="618"/>
        <w:rPr>
          <w:rFonts w:asciiTheme="minorHAnsi" w:hAnsiTheme="minorHAnsi" w:cstheme="minorHAnsi"/>
          <w:sz w:val="20"/>
          <w:szCs w:val="20"/>
        </w:rPr>
      </w:pPr>
      <w:r w:rsidRPr="00640DBD">
        <w:rPr>
          <w:rFonts w:asciiTheme="minorHAnsi" w:hAnsiTheme="minorHAnsi" w:cstheme="minorHAnsi"/>
          <w:sz w:val="20"/>
          <w:szCs w:val="20"/>
        </w:rPr>
        <w:t>Work protected by copyright (e.g., any work authored by the instructor or TA or used by the instructor or TA with permission of the copyright owner).</w:t>
      </w:r>
    </w:p>
    <w:p w14:paraId="560542D2" w14:textId="77777777" w:rsidR="00C61C9F" w:rsidRPr="0043288F" w:rsidRDefault="00C61C9F" w:rsidP="0043288F">
      <w:pPr>
        <w:spacing w:after="240"/>
        <w:ind w:left="142" w:right="618"/>
        <w:rPr>
          <w:rFonts w:asciiTheme="minorHAnsi" w:hAnsiTheme="minorHAnsi" w:cstheme="minorHAnsi"/>
          <w:sz w:val="20"/>
          <w:szCs w:val="20"/>
        </w:rPr>
      </w:pPr>
      <w:r w:rsidRPr="0043288F">
        <w:rPr>
          <w:rFonts w:asciiTheme="minorHAnsi" w:hAnsiTheme="minorHAnsi" w:cstheme="minorHAnsi"/>
          <w:sz w:val="20"/>
          <w:szCs w:val="20"/>
        </w:rPr>
        <w:t>Course materials and the intellectual property contained therein, are used to enhance a student’s educational experience.  However, sharing this intellectual property without the intellectual property owner’s permission is a violation of intellectual property rights.  For this reason, it is necessary to ask the instructor, TA and/or the University of Waterloo for permission before uploading and sharing the intellectual property of others online (e.g., to an online repository).</w:t>
      </w:r>
    </w:p>
    <w:p w14:paraId="22E15FE9" w14:textId="77777777" w:rsidR="00C61C9F" w:rsidRPr="0043288F" w:rsidRDefault="00C61C9F" w:rsidP="0043288F">
      <w:pPr>
        <w:spacing w:after="240"/>
        <w:ind w:left="142" w:right="618"/>
        <w:rPr>
          <w:rFonts w:asciiTheme="minorHAnsi" w:hAnsiTheme="minorHAnsi" w:cstheme="minorHAnsi"/>
          <w:sz w:val="20"/>
          <w:szCs w:val="20"/>
        </w:rPr>
      </w:pPr>
      <w:r w:rsidRPr="0043288F">
        <w:rPr>
          <w:rFonts w:asciiTheme="minorHAnsi" w:hAnsiTheme="minorHAnsi" w:cstheme="minorHAnsi"/>
          <w:sz w:val="20"/>
          <w:szCs w:val="20"/>
        </w:rPr>
        <w:t>Permission from an instructor, TA or the University is also necessary before sharing the intellectual property of others from completed courses with students taking the same/similar courses in subsequent terms/years.  In many cases, instructors might be happy to allow distribution of certain materials.  However, doing so without expressed permission is considered a violation of intellectual property rights.</w:t>
      </w:r>
    </w:p>
    <w:p w14:paraId="3B293D85" w14:textId="1A01FE6F" w:rsidR="00C61C9F" w:rsidRPr="0043288F" w:rsidRDefault="00C61C9F" w:rsidP="0043288F">
      <w:pPr>
        <w:spacing w:after="240"/>
        <w:ind w:left="142" w:right="618"/>
        <w:rPr>
          <w:rFonts w:asciiTheme="minorHAnsi" w:hAnsiTheme="minorHAnsi" w:cstheme="minorHAnsi"/>
          <w:sz w:val="20"/>
          <w:szCs w:val="20"/>
        </w:rPr>
      </w:pPr>
      <w:r w:rsidRPr="0043288F">
        <w:rPr>
          <w:rFonts w:asciiTheme="minorHAnsi" w:hAnsiTheme="minorHAnsi" w:cstheme="minorHAnsi"/>
          <w:sz w:val="20"/>
          <w:szCs w:val="20"/>
        </w:rPr>
        <w:t>Please alert the instructor if you become aware of intellectual property belonging to others (past or present) circulating, either through the student body or online.  The intellectual property rights owner deserves to know (and may have already given their consent).</w:t>
      </w:r>
    </w:p>
    <w:p w14:paraId="15ADC37A" w14:textId="41D3F4CE" w:rsidR="0013137D" w:rsidRPr="0043288F" w:rsidRDefault="0013137D" w:rsidP="0043288F">
      <w:pPr>
        <w:spacing w:after="240"/>
        <w:ind w:left="142" w:right="618"/>
        <w:rPr>
          <w:rFonts w:asciiTheme="minorHAnsi" w:hAnsiTheme="minorHAnsi" w:cstheme="minorHAnsi"/>
          <w:sz w:val="20"/>
          <w:szCs w:val="20"/>
        </w:rPr>
      </w:pPr>
      <w:r w:rsidRPr="00640DBD">
        <w:rPr>
          <w:rFonts w:asciiTheme="minorHAnsi" w:hAnsiTheme="minorHAnsi" w:cstheme="minorHAnsi"/>
          <w:b/>
          <w:sz w:val="20"/>
          <w:szCs w:val="20"/>
        </w:rPr>
        <w:t>Recording lectures:</w:t>
      </w:r>
      <w:r w:rsidR="00640DBD">
        <w:rPr>
          <w:rFonts w:asciiTheme="minorHAnsi" w:hAnsiTheme="minorHAnsi" w:cstheme="minorHAnsi"/>
          <w:sz w:val="20"/>
          <w:szCs w:val="20"/>
        </w:rPr>
        <w:t xml:space="preserve"> </w:t>
      </w:r>
      <w:r w:rsidRPr="0043288F">
        <w:rPr>
          <w:rFonts w:asciiTheme="minorHAnsi" w:hAnsiTheme="minorHAnsi" w:cstheme="minorHAnsi"/>
          <w:sz w:val="20"/>
          <w:szCs w:val="20"/>
        </w:rPr>
        <w:t>Use of recording devices during lectures is only allowed with explicit permission of the instructor of the course.</w:t>
      </w:r>
      <w:r w:rsidR="00640DBD">
        <w:rPr>
          <w:rFonts w:asciiTheme="minorHAnsi" w:hAnsiTheme="minorHAnsi" w:cstheme="minorHAnsi"/>
          <w:sz w:val="20"/>
          <w:szCs w:val="20"/>
        </w:rPr>
        <w:t xml:space="preserve"> </w:t>
      </w:r>
      <w:r w:rsidRPr="0043288F">
        <w:rPr>
          <w:rFonts w:asciiTheme="minorHAnsi" w:hAnsiTheme="minorHAnsi" w:cstheme="minorHAnsi"/>
          <w:sz w:val="20"/>
          <w:szCs w:val="20"/>
        </w:rPr>
        <w:t>If allowed, video recordings may only include images of the instructor and not fellow classmates.</w:t>
      </w:r>
      <w:r w:rsidR="00640DBD">
        <w:rPr>
          <w:rFonts w:asciiTheme="minorHAnsi" w:hAnsiTheme="minorHAnsi" w:cstheme="minorHAnsi"/>
          <w:sz w:val="20"/>
          <w:szCs w:val="20"/>
        </w:rPr>
        <w:t xml:space="preserve"> </w:t>
      </w:r>
      <w:r w:rsidRPr="0043288F">
        <w:rPr>
          <w:rFonts w:asciiTheme="minorHAnsi" w:hAnsiTheme="minorHAnsi" w:cstheme="minorHAnsi"/>
          <w:sz w:val="20"/>
          <w:szCs w:val="20"/>
        </w:rPr>
        <w:t xml:space="preserve">Posting of videos or links to the video to any website, including but not limited to social media sites such as: </w:t>
      </w:r>
      <w:proofErr w:type="spellStart"/>
      <w:r w:rsidRPr="0043288F">
        <w:rPr>
          <w:rFonts w:asciiTheme="minorHAnsi" w:hAnsiTheme="minorHAnsi" w:cstheme="minorHAnsi"/>
          <w:sz w:val="20"/>
          <w:szCs w:val="20"/>
        </w:rPr>
        <w:t>facebook</w:t>
      </w:r>
      <w:proofErr w:type="spellEnd"/>
      <w:r w:rsidRPr="0043288F">
        <w:rPr>
          <w:rFonts w:asciiTheme="minorHAnsi" w:hAnsiTheme="minorHAnsi" w:cstheme="minorHAnsi"/>
          <w:sz w:val="20"/>
          <w:szCs w:val="20"/>
        </w:rPr>
        <w:t>, twitter, etc., is strictly prohibited.</w:t>
      </w:r>
    </w:p>
    <w:p w14:paraId="39F335C7" w14:textId="06C22485" w:rsidR="00C61C9F" w:rsidRPr="0043288F" w:rsidRDefault="00C61C9F" w:rsidP="0043288F">
      <w:pPr>
        <w:spacing w:after="240"/>
        <w:ind w:left="142" w:right="618"/>
        <w:rPr>
          <w:rFonts w:asciiTheme="minorHAnsi" w:hAnsiTheme="minorHAnsi" w:cstheme="minorHAnsi"/>
          <w:sz w:val="20"/>
          <w:szCs w:val="20"/>
        </w:rPr>
      </w:pPr>
      <w:r w:rsidRPr="00640DBD">
        <w:rPr>
          <w:rFonts w:asciiTheme="minorHAnsi" w:hAnsiTheme="minorHAnsi" w:cstheme="minorHAnsi"/>
          <w:b/>
          <w:sz w:val="20"/>
          <w:szCs w:val="20"/>
        </w:rPr>
        <w:t>Mental Health:</w:t>
      </w:r>
      <w:r w:rsidR="00640DBD">
        <w:rPr>
          <w:rFonts w:asciiTheme="minorHAnsi" w:hAnsiTheme="minorHAnsi" w:cstheme="minorHAnsi"/>
          <w:sz w:val="20"/>
          <w:szCs w:val="20"/>
        </w:rPr>
        <w:t xml:space="preserve"> </w:t>
      </w:r>
      <w:r w:rsidRPr="0043288F">
        <w:rPr>
          <w:rFonts w:asciiTheme="minorHAnsi" w:hAnsiTheme="minorHAnsi" w:cstheme="minorHAnsi"/>
          <w:sz w:val="20"/>
          <w:szCs w:val="20"/>
        </w:rPr>
        <w:t>The University of Waterloo, the Faculty of Environment and our Departments/Schools consider students' well-being to be extremely important. We recognize that throughout the term students may face health challenges - physical and / or emotional. Please note that help is available. Mental health is a serious issue for everyone and can affect your ability to do your best work. Counselling Services http://</w:t>
      </w:r>
      <w:hyperlink r:id="rId28" w:history="1">
        <w:r w:rsidRPr="0043288F">
          <w:rPr>
            <w:rFonts w:asciiTheme="minorHAnsi" w:hAnsiTheme="minorHAnsi" w:cstheme="minorHAnsi"/>
            <w:sz w:val="20"/>
            <w:szCs w:val="20"/>
          </w:rPr>
          <w:t>www.uwaterloo.ca/counselling-services</w:t>
        </w:r>
      </w:hyperlink>
      <w:r w:rsidRPr="0043288F">
        <w:rPr>
          <w:rFonts w:asciiTheme="minorHAnsi" w:hAnsiTheme="minorHAnsi" w:cstheme="minorHAnsi"/>
          <w:sz w:val="20"/>
          <w:szCs w:val="20"/>
        </w:rPr>
        <w:t xml:space="preserve"> is an inclusive, non-judgmental, and confidential space for anyone to seek support. They offer confidential counselling for a variety of areas including anxiety, stress management, depression, grief, substance use, sexuality, relationship issues, and much more.</w:t>
      </w:r>
    </w:p>
    <w:p w14:paraId="64BAAADB" w14:textId="2A68392A" w:rsidR="00C61C9F" w:rsidRPr="0043288F" w:rsidRDefault="00C61C9F" w:rsidP="0043288F">
      <w:pPr>
        <w:spacing w:after="240"/>
        <w:ind w:left="142" w:right="618"/>
        <w:rPr>
          <w:rFonts w:asciiTheme="minorHAnsi" w:hAnsiTheme="minorHAnsi" w:cstheme="minorHAnsi"/>
          <w:sz w:val="20"/>
          <w:szCs w:val="20"/>
        </w:rPr>
      </w:pPr>
      <w:r w:rsidRPr="0043288F">
        <w:rPr>
          <w:rFonts w:asciiTheme="minorHAnsi" w:hAnsiTheme="minorHAnsi" w:cstheme="minorHAnsi"/>
          <w:b/>
          <w:sz w:val="20"/>
          <w:szCs w:val="20"/>
        </w:rPr>
        <w:lastRenderedPageBreak/>
        <w:t>Religious Observances:</w:t>
      </w:r>
      <w:r w:rsidR="0013137D" w:rsidRPr="0043288F">
        <w:rPr>
          <w:rFonts w:asciiTheme="minorHAnsi" w:hAnsiTheme="minorHAnsi" w:cstheme="minorHAnsi"/>
          <w:sz w:val="20"/>
          <w:szCs w:val="20"/>
        </w:rPr>
        <w:t xml:space="preserve"> </w:t>
      </w:r>
      <w:r w:rsidRPr="0043288F">
        <w:rPr>
          <w:rFonts w:asciiTheme="minorHAnsi" w:hAnsiTheme="minorHAnsi" w:cstheme="minorHAnsi"/>
          <w:sz w:val="20"/>
          <w:szCs w:val="20"/>
        </w:rPr>
        <w:t>Students need to inform the instructor at the beginning of term if special accommodation needs to be made for religious observances that are not otherwise accounted for in the scheduling of classes and assignments.</w:t>
      </w:r>
    </w:p>
    <w:p w14:paraId="68B06D47" w14:textId="75B3C2DC" w:rsidR="00C61C9F" w:rsidRPr="0043288F" w:rsidRDefault="00C61C9F" w:rsidP="00640DBD">
      <w:pPr>
        <w:spacing w:after="240"/>
        <w:ind w:left="142" w:right="618"/>
        <w:rPr>
          <w:rFonts w:asciiTheme="minorHAnsi" w:hAnsiTheme="minorHAnsi" w:cstheme="minorHAnsi"/>
          <w:sz w:val="20"/>
          <w:szCs w:val="20"/>
        </w:rPr>
      </w:pPr>
      <w:r w:rsidRPr="0043288F">
        <w:rPr>
          <w:rFonts w:asciiTheme="minorHAnsi" w:hAnsiTheme="minorHAnsi" w:cstheme="minorHAnsi"/>
          <w:b/>
          <w:sz w:val="20"/>
          <w:szCs w:val="20"/>
        </w:rPr>
        <w:t>Research Ethics:</w:t>
      </w:r>
      <w:r w:rsidR="0013137D" w:rsidRPr="0043288F">
        <w:rPr>
          <w:rFonts w:asciiTheme="minorHAnsi" w:hAnsiTheme="minorHAnsi" w:cstheme="minorHAnsi"/>
          <w:sz w:val="20"/>
          <w:szCs w:val="20"/>
        </w:rPr>
        <w:t xml:space="preserve"> </w:t>
      </w:r>
      <w:r w:rsidRPr="0043288F">
        <w:rPr>
          <w:rFonts w:asciiTheme="minorHAnsi" w:hAnsiTheme="minorHAnsi" w:cstheme="minorHAnsi"/>
          <w:sz w:val="20"/>
          <w:szCs w:val="20"/>
        </w:rPr>
        <w:t>The University of Waterloo requires all research conducted by its students, staff, and faculty which involves humans as participants to undergo prior ethics review and clearance through the Director, Office of Human Research and Animal Care (Office). The ethics review and clearance processes are intended to ensure that projects comply with the Office’s Guidelines for Research with Human Participants (Guidelines) as well as those of provincial and federal agencies, and that the safety, rights and welfare of participants are adequately protected. The Guidelines inform researchers about ethical issues and procedures which are of concern when conducting research with humans (e.g. confidentiality, risks and benefits, informed consent process, etc.). If the development of your research proposal consists of research that involves humans as participants, the please contact the course instructor for guidance and see: </w:t>
      </w:r>
      <w:hyperlink r:id="rId29" w:history="1">
        <w:r w:rsidRPr="0043288F">
          <w:rPr>
            <w:rFonts w:asciiTheme="minorHAnsi" w:hAnsiTheme="minorHAnsi" w:cstheme="minorHAnsi"/>
            <w:sz w:val="20"/>
            <w:szCs w:val="20"/>
          </w:rPr>
          <w:t>https://uwaterloo.ca/research/office-research-ethics</w:t>
        </w:r>
      </w:hyperlink>
    </w:p>
    <w:p w14:paraId="365F8D19" w14:textId="77777777" w:rsidR="00C61C9F" w:rsidRPr="00640DBD" w:rsidRDefault="00C61C9F" w:rsidP="0043288F">
      <w:pPr>
        <w:spacing w:after="240"/>
        <w:ind w:left="215" w:right="618" w:firstLine="57"/>
        <w:rPr>
          <w:rFonts w:asciiTheme="minorHAnsi" w:hAnsiTheme="minorHAnsi" w:cstheme="minorHAnsi"/>
          <w:sz w:val="20"/>
          <w:szCs w:val="20"/>
        </w:rPr>
      </w:pPr>
    </w:p>
    <w:sectPr w:rsidR="00C61C9F" w:rsidRPr="00640DBD">
      <w:pgSz w:w="12240" w:h="15840"/>
      <w:pgMar w:top="1120" w:right="940" w:bottom="1020" w:left="920" w:header="0" w:footer="8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9267B" w14:textId="77777777" w:rsidR="00771E50" w:rsidRDefault="00771E50">
      <w:r>
        <w:separator/>
      </w:r>
    </w:p>
  </w:endnote>
  <w:endnote w:type="continuationSeparator" w:id="0">
    <w:p w14:paraId="5AF85FE7" w14:textId="77777777" w:rsidR="00771E50" w:rsidRDefault="0077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8192074"/>
      <w:docPartObj>
        <w:docPartGallery w:val="Page Numbers (Bottom of Page)"/>
        <w:docPartUnique/>
      </w:docPartObj>
    </w:sdtPr>
    <w:sdtEndPr>
      <w:rPr>
        <w:rStyle w:val="PageNumber"/>
      </w:rPr>
    </w:sdtEndPr>
    <w:sdtContent>
      <w:p w14:paraId="5D54B799" w14:textId="2427E52E" w:rsidR="00C61C9F" w:rsidRDefault="00C61C9F" w:rsidP="007861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A945B" w14:textId="77777777" w:rsidR="00C61C9F" w:rsidRDefault="00C61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8557460"/>
      <w:docPartObj>
        <w:docPartGallery w:val="Page Numbers (Bottom of Page)"/>
        <w:docPartUnique/>
      </w:docPartObj>
    </w:sdtPr>
    <w:sdtEndPr>
      <w:rPr>
        <w:rStyle w:val="PageNumber"/>
      </w:rPr>
    </w:sdtEndPr>
    <w:sdtContent>
      <w:p w14:paraId="7067F366" w14:textId="2F301FAD" w:rsidR="00C61C9F" w:rsidRDefault="00C61C9F" w:rsidP="00F537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00BAF43" w14:textId="367FF065" w:rsidR="00C61C9F" w:rsidRDefault="00C61C9F">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0629782"/>
      <w:docPartObj>
        <w:docPartGallery w:val="Page Numbers (Bottom of Page)"/>
        <w:docPartUnique/>
      </w:docPartObj>
    </w:sdtPr>
    <w:sdtEndPr>
      <w:rPr>
        <w:rStyle w:val="PageNumber"/>
      </w:rPr>
    </w:sdtEndPr>
    <w:sdtContent>
      <w:p w14:paraId="583E32BB" w14:textId="6DB67477" w:rsidR="00C61C9F" w:rsidRDefault="00C61C9F" w:rsidP="00F537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D8E6B96" w14:textId="42A39A1A" w:rsidR="00C61C9F" w:rsidRDefault="00C61C9F">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4251098"/>
      <w:docPartObj>
        <w:docPartGallery w:val="Page Numbers (Bottom of Page)"/>
        <w:docPartUnique/>
      </w:docPartObj>
    </w:sdtPr>
    <w:sdtEndPr>
      <w:rPr>
        <w:rStyle w:val="PageNumber"/>
      </w:rPr>
    </w:sdtEndPr>
    <w:sdtContent>
      <w:p w14:paraId="7E0D66FC" w14:textId="228EA484" w:rsidR="00C61C9F" w:rsidRDefault="00C61C9F" w:rsidP="00F537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CA6ACB7" w14:textId="77777777" w:rsidR="00C61C9F" w:rsidRDefault="00C61C9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9794702"/>
      <w:docPartObj>
        <w:docPartGallery w:val="Page Numbers (Bottom of Page)"/>
        <w:docPartUnique/>
      </w:docPartObj>
    </w:sdtPr>
    <w:sdtEndPr>
      <w:rPr>
        <w:rStyle w:val="PageNumber"/>
      </w:rPr>
    </w:sdtEndPr>
    <w:sdtContent>
      <w:p w14:paraId="5A471FFF" w14:textId="0446BAA6" w:rsidR="00C61C9F" w:rsidRDefault="00C61C9F" w:rsidP="007861F4">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63306FD5" w14:textId="65B58964" w:rsidR="00C61C9F" w:rsidRDefault="00C61C9F" w:rsidP="00F537D3">
    <w:pPr>
      <w:pStyle w:val="Footer"/>
      <w:framePr w:wrap="none" w:vAnchor="text" w:hAnchor="margin" w:xAlign="center" w:y="1"/>
      <w:rPr>
        <w:rStyle w:val="PageNumber"/>
      </w:rPr>
    </w:pPr>
  </w:p>
  <w:p w14:paraId="26FD90B5" w14:textId="15B81C2A" w:rsidR="00C61C9F" w:rsidRDefault="00C61C9F" w:rsidP="00F537D3">
    <w:pPr>
      <w:pStyle w:val="Footer"/>
      <w:framePr w:wrap="none" w:vAnchor="text" w:hAnchor="margin" w:xAlign="center" w:y="1"/>
      <w:rPr>
        <w:rStyle w:val="PageNumber"/>
      </w:rPr>
    </w:pPr>
  </w:p>
  <w:p w14:paraId="05367B9A" w14:textId="77777777" w:rsidR="00C61C9F" w:rsidRDefault="00C61C9F" w:rsidP="007861F4">
    <w:pPr>
      <w:pStyle w:val="BodyText"/>
      <w:spacing w:line="14" w:lineRule="auto"/>
      <w:jc w:val="center"/>
    </w:pPr>
    <w:r>
      <w:rPr>
        <w:noProof/>
        <w:lang w:bidi="ar-SA"/>
      </w:rPr>
      <mc:AlternateContent>
        <mc:Choice Requires="wps">
          <w:drawing>
            <wp:anchor distT="0" distB="0" distL="114300" distR="114300" simplePos="0" relativeHeight="503296712" behindDoc="1" locked="0" layoutInCell="1" allowOverlap="1" wp14:anchorId="2E4BB190" wp14:editId="28E7A5CC">
              <wp:simplePos x="0" y="0"/>
              <wp:positionH relativeFrom="page">
                <wp:posOffset>3794760</wp:posOffset>
              </wp:positionH>
              <wp:positionV relativeFrom="page">
                <wp:posOffset>9387205</wp:posOffset>
              </wp:positionV>
              <wp:extent cx="191135" cy="167005"/>
              <wp:effectExtent l="0" t="0" r="0" b="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5FC6" w14:textId="195B9CC2" w:rsidR="00C61C9F" w:rsidRDefault="00C61C9F">
                          <w:pPr>
                            <w:pStyle w:val="BodyText"/>
                            <w:spacing w:before="12"/>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BB190" id="_x0000_t202" coordsize="21600,21600" o:spt="202" path="m,l,21600r21600,l21600,xe">
              <v:stroke joinstyle="miter"/>
              <v:path gradientshapeok="t" o:connecttype="rect"/>
            </v:shapetype>
            <v:shape id="Text Box 1" o:spid="_x0000_s1027" type="#_x0000_t202" style="position:absolute;left:0;text-align:left;margin-left:298.8pt;margin-top:739.15pt;width:15.05pt;height:13.15pt;z-index:-1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plCnQIAAJIFAAAOAAAAZHJzL2Uyb0RvYy54bWysVNtunDAQfa/Uf7D8TriEvYDCRsmyVJXS&#13;&#10;i5T0A7xgFqtgu7Z3Ia367x2bZbNJVKlqy4M12OMzc2aO5+p66Fp0oEozwTMcXgQYUV6KivFdhr88&#13;&#10;FN4SI20Ir0grOM3wI9X4evX2zVUvUxqJRrQVVQhAuE57meHGGJn6vi4b2hF9ISTlcFgL1REDv2rn&#13;&#10;V4r0gN61fhQEc78XqpJKlFRr2M3HQ7xy+HVNS/OprjU1qM0w5Gbcqty6tau/uiLpThHZsPKYBvmL&#13;&#10;LDrCOAQ9QeXEELRX7BVUx0oltKjNRSk6X9Q1K6njAGzC4AWb+4ZI6rhAcbQ8lUn/P9jy4+GzQqzK&#13;&#10;cASd4qSDHj3QwaBbMaDQlqeXOgWvewl+ZoBtaLOjquWdKL9qcPHPfMYL2npv+w+iAjyyN8LdGGrV&#13;&#10;2SIBbQQw0I/HUw9szNJiJ2F4OcOohKNwvgiCmU3CJ+l0WSpt3lHRIWtkWEGLHTg53Gkzuk4uNhYX&#13;&#10;BWtb2Cdpy59tAOa4A6Hhqj2zSbiu/UiCZLPcLGMvjuYbLw7y3Lsp1rE3L8LFLL/M1+s8/GnjhnHa&#13;&#10;sKqi3IaZFBTGf9aho5bH3p80pEXLKgtnU9Jqt123Ch0IKLhw37EgZ27+8zRcvYDLC0phFAe3UeIV&#13;&#10;8+XCi4t45iWLYOkFYXKbzIM4ifPiOaU7xum/U0J9hpNZNBtF81tugftecyNpxwzMiJZ1GV6enEja&#13;&#10;UFJteOVaawhrR/usFDb9p1JAu6dGO71aiY5iNcN2ABQr4q2oHkG5SoCyQJ4w2MBohPqOUQ9DIsP6&#13;&#10;254oilH7nsMrtBNlMtRkbCeD8BKuZthgNJprM06evVRs1wDy+JC4uIEXUjOn3qcsju8KHr4jcRxS&#13;&#10;drKc/zuvp1G6+gUAAP//AwBQSwMEFAAGAAgAAAAhANCyamfmAAAAEgEAAA8AAABkcnMvZG93bnJl&#13;&#10;di54bWxMTz1PwzAQ3ZH4D9YhsVGH0MQljVOhVhUDYmihUkc3NnFEbEe2m7r/nmOC5aS79+591Ktk&#13;&#10;BjIpH3pnOTzOMiDKtk72tuPw+bF9WAAJUVgpBmcVh6sKsGpub2pRSXexOzXtY0dQxIZKcNAxjhWl&#13;&#10;odXKiDBzo7KIfTlvRMTVd1R6cUFxM9A8y0pqRG/RQYtRrbVqv/dnw+GwHrdv6ajF+1TI103Odlff&#13;&#10;Js7v79JmieNlCSSqFP8+4LcD5ocGg53c2cpABg7FMyuRisCcLZ6AIKXMGQNywlORzUugTU3/V2l+&#13;&#10;AAAA//8DAFBLAQItABQABgAIAAAAIQC2gziS/gAAAOEBAAATAAAAAAAAAAAAAAAAAAAAAABbQ29u&#13;&#10;dGVudF9UeXBlc10ueG1sUEsBAi0AFAAGAAgAAAAhADj9If/WAAAAlAEAAAsAAAAAAAAAAAAAAAAA&#13;&#10;LwEAAF9yZWxzLy5yZWxzUEsBAi0AFAAGAAgAAAAhAE0WmUKdAgAAkgUAAA4AAAAAAAAAAAAAAAAA&#13;&#10;LgIAAGRycy9lMm9Eb2MueG1sUEsBAi0AFAAGAAgAAAAhANCyamfmAAAAEgEAAA8AAAAAAAAAAAAA&#13;&#10;AAAA9wQAAGRycy9kb3ducmV2LnhtbFBLBQYAAAAABAAEAPMAAAAKBgAAAAA=&#13;&#10;" filled="f" stroked="f">
              <v:path arrowok="t"/>
              <v:textbox inset="0,0,0,0">
                <w:txbxContent>
                  <w:p w14:paraId="6AFE5FC6" w14:textId="195B9CC2" w:rsidR="00C61C9F" w:rsidRDefault="00C61C9F">
                    <w:pPr>
                      <w:pStyle w:val="BodyText"/>
                      <w:spacing w:before="12"/>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89D7F" w14:textId="77777777" w:rsidR="00771E50" w:rsidRDefault="00771E50">
      <w:r>
        <w:separator/>
      </w:r>
    </w:p>
  </w:footnote>
  <w:footnote w:type="continuationSeparator" w:id="0">
    <w:p w14:paraId="5EE9868E" w14:textId="77777777" w:rsidR="00771E50" w:rsidRDefault="00771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DD2"/>
    <w:multiLevelType w:val="hybridMultilevel"/>
    <w:tmpl w:val="1366AEF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1A544DBD"/>
    <w:multiLevelType w:val="multilevel"/>
    <w:tmpl w:val="19F0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27C11"/>
    <w:multiLevelType w:val="hybridMultilevel"/>
    <w:tmpl w:val="CBBEBF80"/>
    <w:lvl w:ilvl="0" w:tplc="447EE5A8">
      <w:start w:val="1"/>
      <w:numFmt w:val="decimal"/>
      <w:lvlText w:val="%1."/>
      <w:lvlJc w:val="left"/>
      <w:pPr>
        <w:ind w:left="912" w:hanging="360"/>
      </w:pPr>
      <w:rPr>
        <w:rFonts w:ascii="Arial" w:eastAsia="Arial" w:hAnsi="Arial" w:cs="Arial" w:hint="default"/>
        <w:spacing w:val="-1"/>
        <w:w w:val="99"/>
        <w:sz w:val="20"/>
        <w:szCs w:val="20"/>
        <w:lang w:val="en-CA" w:eastAsia="en-CA" w:bidi="en-CA"/>
      </w:rPr>
    </w:lvl>
    <w:lvl w:ilvl="1" w:tplc="FF46D67E">
      <w:numFmt w:val="bullet"/>
      <w:lvlText w:val="•"/>
      <w:lvlJc w:val="left"/>
      <w:pPr>
        <w:ind w:left="1868" w:hanging="360"/>
      </w:pPr>
      <w:rPr>
        <w:rFonts w:hint="default"/>
        <w:lang w:val="en-CA" w:eastAsia="en-CA" w:bidi="en-CA"/>
      </w:rPr>
    </w:lvl>
    <w:lvl w:ilvl="2" w:tplc="3A564082">
      <w:numFmt w:val="bullet"/>
      <w:lvlText w:val="•"/>
      <w:lvlJc w:val="left"/>
      <w:pPr>
        <w:ind w:left="2816" w:hanging="360"/>
      </w:pPr>
      <w:rPr>
        <w:rFonts w:hint="default"/>
        <w:lang w:val="en-CA" w:eastAsia="en-CA" w:bidi="en-CA"/>
      </w:rPr>
    </w:lvl>
    <w:lvl w:ilvl="3" w:tplc="42E4ABFE">
      <w:numFmt w:val="bullet"/>
      <w:lvlText w:val="•"/>
      <w:lvlJc w:val="left"/>
      <w:pPr>
        <w:ind w:left="3764" w:hanging="360"/>
      </w:pPr>
      <w:rPr>
        <w:rFonts w:hint="default"/>
        <w:lang w:val="en-CA" w:eastAsia="en-CA" w:bidi="en-CA"/>
      </w:rPr>
    </w:lvl>
    <w:lvl w:ilvl="4" w:tplc="B3DCB520">
      <w:numFmt w:val="bullet"/>
      <w:lvlText w:val="•"/>
      <w:lvlJc w:val="left"/>
      <w:pPr>
        <w:ind w:left="4712" w:hanging="360"/>
      </w:pPr>
      <w:rPr>
        <w:rFonts w:hint="default"/>
        <w:lang w:val="en-CA" w:eastAsia="en-CA" w:bidi="en-CA"/>
      </w:rPr>
    </w:lvl>
    <w:lvl w:ilvl="5" w:tplc="FCCE205E">
      <w:numFmt w:val="bullet"/>
      <w:lvlText w:val="•"/>
      <w:lvlJc w:val="left"/>
      <w:pPr>
        <w:ind w:left="5660" w:hanging="360"/>
      </w:pPr>
      <w:rPr>
        <w:rFonts w:hint="default"/>
        <w:lang w:val="en-CA" w:eastAsia="en-CA" w:bidi="en-CA"/>
      </w:rPr>
    </w:lvl>
    <w:lvl w:ilvl="6" w:tplc="2B500A8A">
      <w:numFmt w:val="bullet"/>
      <w:lvlText w:val="•"/>
      <w:lvlJc w:val="left"/>
      <w:pPr>
        <w:ind w:left="6608" w:hanging="360"/>
      </w:pPr>
      <w:rPr>
        <w:rFonts w:hint="default"/>
        <w:lang w:val="en-CA" w:eastAsia="en-CA" w:bidi="en-CA"/>
      </w:rPr>
    </w:lvl>
    <w:lvl w:ilvl="7" w:tplc="C83C5FEA">
      <w:numFmt w:val="bullet"/>
      <w:lvlText w:val="•"/>
      <w:lvlJc w:val="left"/>
      <w:pPr>
        <w:ind w:left="7556" w:hanging="360"/>
      </w:pPr>
      <w:rPr>
        <w:rFonts w:hint="default"/>
        <w:lang w:val="en-CA" w:eastAsia="en-CA" w:bidi="en-CA"/>
      </w:rPr>
    </w:lvl>
    <w:lvl w:ilvl="8" w:tplc="11D0A24C">
      <w:numFmt w:val="bullet"/>
      <w:lvlText w:val="•"/>
      <w:lvlJc w:val="left"/>
      <w:pPr>
        <w:ind w:left="8504" w:hanging="360"/>
      </w:pPr>
      <w:rPr>
        <w:rFonts w:hint="default"/>
        <w:lang w:val="en-CA" w:eastAsia="en-CA" w:bidi="en-CA"/>
      </w:rPr>
    </w:lvl>
  </w:abstractNum>
  <w:abstractNum w:abstractNumId="3" w15:restartNumberingAfterBreak="0">
    <w:nsid w:val="3ACE29D5"/>
    <w:multiLevelType w:val="hybridMultilevel"/>
    <w:tmpl w:val="1124EA70"/>
    <w:lvl w:ilvl="0" w:tplc="80AEF8FA">
      <w:start w:val="1"/>
      <w:numFmt w:val="decimal"/>
      <w:lvlText w:val="%1."/>
      <w:lvlJc w:val="left"/>
      <w:pPr>
        <w:ind w:left="871" w:hanging="360"/>
      </w:pPr>
      <w:rPr>
        <w:rFonts w:ascii="Arial" w:eastAsia="Arial" w:hAnsi="Arial" w:cs="Arial" w:hint="default"/>
        <w:spacing w:val="-1"/>
        <w:w w:val="100"/>
        <w:sz w:val="22"/>
        <w:szCs w:val="22"/>
        <w:lang w:val="en-CA" w:eastAsia="en-CA" w:bidi="en-CA"/>
      </w:rPr>
    </w:lvl>
    <w:lvl w:ilvl="1" w:tplc="37CE4804">
      <w:numFmt w:val="bullet"/>
      <w:lvlText w:val="•"/>
      <w:lvlJc w:val="left"/>
      <w:pPr>
        <w:ind w:left="1604" w:hanging="360"/>
      </w:pPr>
      <w:rPr>
        <w:rFonts w:hint="default"/>
        <w:lang w:val="en-CA" w:eastAsia="en-CA" w:bidi="en-CA"/>
      </w:rPr>
    </w:lvl>
    <w:lvl w:ilvl="2" w:tplc="54D27152">
      <w:numFmt w:val="bullet"/>
      <w:lvlText w:val="•"/>
      <w:lvlJc w:val="left"/>
      <w:pPr>
        <w:ind w:left="2328" w:hanging="360"/>
      </w:pPr>
      <w:rPr>
        <w:rFonts w:hint="default"/>
        <w:lang w:val="en-CA" w:eastAsia="en-CA" w:bidi="en-CA"/>
      </w:rPr>
    </w:lvl>
    <w:lvl w:ilvl="3" w:tplc="F7867E5C">
      <w:numFmt w:val="bullet"/>
      <w:lvlText w:val="•"/>
      <w:lvlJc w:val="left"/>
      <w:pPr>
        <w:ind w:left="3053" w:hanging="360"/>
      </w:pPr>
      <w:rPr>
        <w:rFonts w:hint="default"/>
        <w:lang w:val="en-CA" w:eastAsia="en-CA" w:bidi="en-CA"/>
      </w:rPr>
    </w:lvl>
    <w:lvl w:ilvl="4" w:tplc="F88E0530">
      <w:numFmt w:val="bullet"/>
      <w:lvlText w:val="•"/>
      <w:lvlJc w:val="left"/>
      <w:pPr>
        <w:ind w:left="3777" w:hanging="360"/>
      </w:pPr>
      <w:rPr>
        <w:rFonts w:hint="default"/>
        <w:lang w:val="en-CA" w:eastAsia="en-CA" w:bidi="en-CA"/>
      </w:rPr>
    </w:lvl>
    <w:lvl w:ilvl="5" w:tplc="5778FD98">
      <w:numFmt w:val="bullet"/>
      <w:lvlText w:val="•"/>
      <w:lvlJc w:val="left"/>
      <w:pPr>
        <w:ind w:left="4502" w:hanging="360"/>
      </w:pPr>
      <w:rPr>
        <w:rFonts w:hint="default"/>
        <w:lang w:val="en-CA" w:eastAsia="en-CA" w:bidi="en-CA"/>
      </w:rPr>
    </w:lvl>
    <w:lvl w:ilvl="6" w:tplc="49D86CBE">
      <w:numFmt w:val="bullet"/>
      <w:lvlText w:val="•"/>
      <w:lvlJc w:val="left"/>
      <w:pPr>
        <w:ind w:left="5226" w:hanging="360"/>
      </w:pPr>
      <w:rPr>
        <w:rFonts w:hint="default"/>
        <w:lang w:val="en-CA" w:eastAsia="en-CA" w:bidi="en-CA"/>
      </w:rPr>
    </w:lvl>
    <w:lvl w:ilvl="7" w:tplc="1DF25188">
      <w:numFmt w:val="bullet"/>
      <w:lvlText w:val="•"/>
      <w:lvlJc w:val="left"/>
      <w:pPr>
        <w:ind w:left="5950" w:hanging="360"/>
      </w:pPr>
      <w:rPr>
        <w:rFonts w:hint="default"/>
        <w:lang w:val="en-CA" w:eastAsia="en-CA" w:bidi="en-CA"/>
      </w:rPr>
    </w:lvl>
    <w:lvl w:ilvl="8" w:tplc="210C49B6">
      <w:numFmt w:val="bullet"/>
      <w:lvlText w:val="•"/>
      <w:lvlJc w:val="left"/>
      <w:pPr>
        <w:ind w:left="6675" w:hanging="360"/>
      </w:pPr>
      <w:rPr>
        <w:rFonts w:hint="default"/>
        <w:lang w:val="en-CA" w:eastAsia="en-CA" w:bidi="en-CA"/>
      </w:rPr>
    </w:lvl>
  </w:abstractNum>
  <w:abstractNum w:abstractNumId="4" w15:restartNumberingAfterBreak="0">
    <w:nsid w:val="69453ABA"/>
    <w:multiLevelType w:val="hybridMultilevel"/>
    <w:tmpl w:val="5CB85EE0"/>
    <w:lvl w:ilvl="0" w:tplc="3A0A08D6">
      <w:numFmt w:val="bullet"/>
      <w:lvlText w:val="•"/>
      <w:lvlJc w:val="left"/>
      <w:pPr>
        <w:ind w:left="912" w:hanging="360"/>
      </w:pPr>
      <w:rPr>
        <w:rFonts w:hint="default"/>
        <w:w w:val="130"/>
        <w:lang w:val="en-CA" w:eastAsia="en-CA" w:bidi="en-CA"/>
      </w:rPr>
    </w:lvl>
    <w:lvl w:ilvl="1" w:tplc="74729400">
      <w:numFmt w:val="bullet"/>
      <w:lvlText w:val="•"/>
      <w:lvlJc w:val="left"/>
      <w:pPr>
        <w:ind w:left="1868" w:hanging="360"/>
      </w:pPr>
      <w:rPr>
        <w:rFonts w:hint="default"/>
        <w:lang w:val="en-CA" w:eastAsia="en-CA" w:bidi="en-CA"/>
      </w:rPr>
    </w:lvl>
    <w:lvl w:ilvl="2" w:tplc="4CBC5CD2">
      <w:numFmt w:val="bullet"/>
      <w:lvlText w:val="•"/>
      <w:lvlJc w:val="left"/>
      <w:pPr>
        <w:ind w:left="2816" w:hanging="360"/>
      </w:pPr>
      <w:rPr>
        <w:rFonts w:hint="default"/>
        <w:lang w:val="en-CA" w:eastAsia="en-CA" w:bidi="en-CA"/>
      </w:rPr>
    </w:lvl>
    <w:lvl w:ilvl="3" w:tplc="4B347A52">
      <w:numFmt w:val="bullet"/>
      <w:lvlText w:val="•"/>
      <w:lvlJc w:val="left"/>
      <w:pPr>
        <w:ind w:left="3764" w:hanging="360"/>
      </w:pPr>
      <w:rPr>
        <w:rFonts w:hint="default"/>
        <w:lang w:val="en-CA" w:eastAsia="en-CA" w:bidi="en-CA"/>
      </w:rPr>
    </w:lvl>
    <w:lvl w:ilvl="4" w:tplc="210E9338">
      <w:numFmt w:val="bullet"/>
      <w:lvlText w:val="•"/>
      <w:lvlJc w:val="left"/>
      <w:pPr>
        <w:ind w:left="4712" w:hanging="360"/>
      </w:pPr>
      <w:rPr>
        <w:rFonts w:hint="default"/>
        <w:lang w:val="en-CA" w:eastAsia="en-CA" w:bidi="en-CA"/>
      </w:rPr>
    </w:lvl>
    <w:lvl w:ilvl="5" w:tplc="4E7ECE2A">
      <w:numFmt w:val="bullet"/>
      <w:lvlText w:val="•"/>
      <w:lvlJc w:val="left"/>
      <w:pPr>
        <w:ind w:left="5660" w:hanging="360"/>
      </w:pPr>
      <w:rPr>
        <w:rFonts w:hint="default"/>
        <w:lang w:val="en-CA" w:eastAsia="en-CA" w:bidi="en-CA"/>
      </w:rPr>
    </w:lvl>
    <w:lvl w:ilvl="6" w:tplc="9EC693E8">
      <w:numFmt w:val="bullet"/>
      <w:lvlText w:val="•"/>
      <w:lvlJc w:val="left"/>
      <w:pPr>
        <w:ind w:left="6608" w:hanging="360"/>
      </w:pPr>
      <w:rPr>
        <w:rFonts w:hint="default"/>
        <w:lang w:val="en-CA" w:eastAsia="en-CA" w:bidi="en-CA"/>
      </w:rPr>
    </w:lvl>
    <w:lvl w:ilvl="7" w:tplc="8E1680DC">
      <w:numFmt w:val="bullet"/>
      <w:lvlText w:val="•"/>
      <w:lvlJc w:val="left"/>
      <w:pPr>
        <w:ind w:left="7556" w:hanging="360"/>
      </w:pPr>
      <w:rPr>
        <w:rFonts w:hint="default"/>
        <w:lang w:val="en-CA" w:eastAsia="en-CA" w:bidi="en-CA"/>
      </w:rPr>
    </w:lvl>
    <w:lvl w:ilvl="8" w:tplc="F00E1158">
      <w:numFmt w:val="bullet"/>
      <w:lvlText w:val="•"/>
      <w:lvlJc w:val="left"/>
      <w:pPr>
        <w:ind w:left="8504" w:hanging="360"/>
      </w:pPr>
      <w:rPr>
        <w:rFonts w:hint="default"/>
        <w:lang w:val="en-CA" w:eastAsia="en-CA" w:bidi="en-C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44"/>
    <w:rsid w:val="000554BA"/>
    <w:rsid w:val="000A7788"/>
    <w:rsid w:val="000B4836"/>
    <w:rsid w:val="000B68D5"/>
    <w:rsid w:val="000E1D69"/>
    <w:rsid w:val="000E25B9"/>
    <w:rsid w:val="000F0746"/>
    <w:rsid w:val="0013137D"/>
    <w:rsid w:val="00153BA3"/>
    <w:rsid w:val="00154621"/>
    <w:rsid w:val="00156FD7"/>
    <w:rsid w:val="00160B59"/>
    <w:rsid w:val="00185EA7"/>
    <w:rsid w:val="00187D24"/>
    <w:rsid w:val="00191D50"/>
    <w:rsid w:val="00197955"/>
    <w:rsid w:val="001A143A"/>
    <w:rsid w:val="001A1F50"/>
    <w:rsid w:val="001C6C2C"/>
    <w:rsid w:val="00214706"/>
    <w:rsid w:val="002265D1"/>
    <w:rsid w:val="00230BD2"/>
    <w:rsid w:val="00232F66"/>
    <w:rsid w:val="0026367A"/>
    <w:rsid w:val="00271FE5"/>
    <w:rsid w:val="00294A04"/>
    <w:rsid w:val="002A0193"/>
    <w:rsid w:val="002C16E0"/>
    <w:rsid w:val="002C3D0D"/>
    <w:rsid w:val="002D1C06"/>
    <w:rsid w:val="00360A55"/>
    <w:rsid w:val="00374721"/>
    <w:rsid w:val="003756C8"/>
    <w:rsid w:val="00391F7D"/>
    <w:rsid w:val="003A57D9"/>
    <w:rsid w:val="003B2313"/>
    <w:rsid w:val="003F0AAC"/>
    <w:rsid w:val="00410179"/>
    <w:rsid w:val="00411C83"/>
    <w:rsid w:val="0043257D"/>
    <w:rsid w:val="0043288F"/>
    <w:rsid w:val="004403A9"/>
    <w:rsid w:val="0044482F"/>
    <w:rsid w:val="00450FC8"/>
    <w:rsid w:val="004B7A8A"/>
    <w:rsid w:val="004D3FDF"/>
    <w:rsid w:val="00516C7F"/>
    <w:rsid w:val="005356DB"/>
    <w:rsid w:val="00566005"/>
    <w:rsid w:val="005965CE"/>
    <w:rsid w:val="005B150C"/>
    <w:rsid w:val="005B58EA"/>
    <w:rsid w:val="006035F1"/>
    <w:rsid w:val="00623156"/>
    <w:rsid w:val="00640DBD"/>
    <w:rsid w:val="00683F1B"/>
    <w:rsid w:val="006E3F03"/>
    <w:rsid w:val="00733FF1"/>
    <w:rsid w:val="00771E50"/>
    <w:rsid w:val="00777DD0"/>
    <w:rsid w:val="007861F4"/>
    <w:rsid w:val="0079718A"/>
    <w:rsid w:val="007C1274"/>
    <w:rsid w:val="00801402"/>
    <w:rsid w:val="0081117D"/>
    <w:rsid w:val="0082256A"/>
    <w:rsid w:val="00834B77"/>
    <w:rsid w:val="008638C8"/>
    <w:rsid w:val="00884E05"/>
    <w:rsid w:val="00885E11"/>
    <w:rsid w:val="008D3FEE"/>
    <w:rsid w:val="0090014C"/>
    <w:rsid w:val="0091569A"/>
    <w:rsid w:val="009D3DB9"/>
    <w:rsid w:val="00A058A9"/>
    <w:rsid w:val="00A067A4"/>
    <w:rsid w:val="00A11411"/>
    <w:rsid w:val="00A16151"/>
    <w:rsid w:val="00A34066"/>
    <w:rsid w:val="00A56D35"/>
    <w:rsid w:val="00AE54E4"/>
    <w:rsid w:val="00AE5938"/>
    <w:rsid w:val="00B47FA5"/>
    <w:rsid w:val="00B56BE8"/>
    <w:rsid w:val="00C32195"/>
    <w:rsid w:val="00C61C9F"/>
    <w:rsid w:val="00C74D97"/>
    <w:rsid w:val="00C93E78"/>
    <w:rsid w:val="00CD06D7"/>
    <w:rsid w:val="00CD13AC"/>
    <w:rsid w:val="00CD32F7"/>
    <w:rsid w:val="00D6313A"/>
    <w:rsid w:val="00D67A89"/>
    <w:rsid w:val="00D77BD8"/>
    <w:rsid w:val="00DD4A44"/>
    <w:rsid w:val="00E20174"/>
    <w:rsid w:val="00E44679"/>
    <w:rsid w:val="00E944D2"/>
    <w:rsid w:val="00EA661C"/>
    <w:rsid w:val="00EB400E"/>
    <w:rsid w:val="00EC0877"/>
    <w:rsid w:val="00EC2E5D"/>
    <w:rsid w:val="00EC5C91"/>
    <w:rsid w:val="00F411EC"/>
    <w:rsid w:val="00F537D3"/>
    <w:rsid w:val="00F94045"/>
    <w:rsid w:val="00FC4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9EE64"/>
  <w15:docId w15:val="{2080F538-A870-4847-90A0-56B40CD6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14C"/>
    <w:pPr>
      <w:widowControl/>
      <w:autoSpaceDE/>
      <w:autoSpaceDN/>
    </w:pPr>
    <w:rPr>
      <w:rFonts w:ascii="Times New Roman" w:eastAsia="Times New Roman" w:hAnsi="Times New Roman" w:cs="Times New Roman"/>
      <w:sz w:val="24"/>
      <w:szCs w:val="24"/>
      <w:lang w:val="en-CA"/>
    </w:rPr>
  </w:style>
  <w:style w:type="paragraph" w:styleId="Heading1">
    <w:name w:val="heading 1"/>
    <w:basedOn w:val="Normal"/>
    <w:uiPriority w:val="9"/>
    <w:qFormat/>
    <w:pPr>
      <w:widowControl w:val="0"/>
      <w:autoSpaceDE w:val="0"/>
      <w:autoSpaceDN w:val="0"/>
      <w:ind w:left="206"/>
      <w:outlineLvl w:val="0"/>
    </w:pPr>
    <w:rPr>
      <w:rFonts w:ascii="Arial" w:eastAsia="Arial" w:hAnsi="Arial" w:cs="Arial"/>
      <w:b/>
      <w:bCs/>
      <w:sz w:val="40"/>
      <w:szCs w:val="40"/>
      <w:lang w:eastAsia="en-CA" w:bidi="en-CA"/>
    </w:rPr>
  </w:style>
  <w:style w:type="paragraph" w:styleId="Heading2">
    <w:name w:val="heading 2"/>
    <w:basedOn w:val="Normal"/>
    <w:uiPriority w:val="9"/>
    <w:unhideWhenUsed/>
    <w:qFormat/>
    <w:pPr>
      <w:widowControl w:val="0"/>
      <w:autoSpaceDE w:val="0"/>
      <w:autoSpaceDN w:val="0"/>
      <w:spacing w:before="15"/>
      <w:ind w:left="938" w:hanging="360"/>
      <w:outlineLvl w:val="1"/>
    </w:pPr>
    <w:rPr>
      <w:rFonts w:ascii="Arial" w:eastAsia="Arial" w:hAnsi="Arial" w:cs="Arial"/>
      <w:sz w:val="22"/>
      <w:szCs w:val="22"/>
      <w:lang w:eastAsia="en-CA" w:bidi="en-CA"/>
    </w:rPr>
  </w:style>
  <w:style w:type="paragraph" w:styleId="Heading3">
    <w:name w:val="heading 3"/>
    <w:basedOn w:val="Normal"/>
    <w:uiPriority w:val="9"/>
    <w:unhideWhenUsed/>
    <w:qFormat/>
    <w:pPr>
      <w:widowControl w:val="0"/>
      <w:autoSpaceDE w:val="0"/>
      <w:autoSpaceDN w:val="0"/>
      <w:ind w:left="203"/>
      <w:outlineLvl w:val="2"/>
    </w:pPr>
    <w:rPr>
      <w:rFonts w:ascii="Arial" w:eastAsia="Arial" w:hAnsi="Arial" w:cs="Arial"/>
      <w:b/>
      <w:bCs/>
      <w:sz w:val="20"/>
      <w:szCs w:val="20"/>
      <w:lang w:eastAsia="en-CA" w:bidi="en-CA"/>
    </w:rPr>
  </w:style>
  <w:style w:type="paragraph" w:styleId="Heading4">
    <w:name w:val="heading 4"/>
    <w:basedOn w:val="Normal"/>
    <w:next w:val="Normal"/>
    <w:link w:val="Heading4Char"/>
    <w:uiPriority w:val="9"/>
    <w:semiHidden/>
    <w:unhideWhenUsed/>
    <w:qFormat/>
    <w:rsid w:val="00C61C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Arial" w:eastAsia="Arial" w:hAnsi="Arial" w:cs="Arial"/>
      <w:sz w:val="20"/>
      <w:szCs w:val="20"/>
      <w:lang w:eastAsia="en-CA" w:bidi="en-CA"/>
    </w:rPr>
  </w:style>
  <w:style w:type="paragraph" w:styleId="ListParagraph">
    <w:name w:val="List Paragraph"/>
    <w:basedOn w:val="Normal"/>
    <w:uiPriority w:val="1"/>
    <w:qFormat/>
    <w:pPr>
      <w:widowControl w:val="0"/>
      <w:autoSpaceDE w:val="0"/>
      <w:autoSpaceDN w:val="0"/>
      <w:spacing w:before="15"/>
      <w:ind w:left="938" w:hanging="360"/>
    </w:pPr>
    <w:rPr>
      <w:rFonts w:ascii="Arial" w:eastAsia="Arial" w:hAnsi="Arial" w:cs="Arial"/>
      <w:sz w:val="22"/>
      <w:szCs w:val="22"/>
      <w:lang w:eastAsia="en-CA" w:bidi="en-CA"/>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eastAsia="en-CA" w:bidi="en-CA"/>
    </w:rPr>
  </w:style>
  <w:style w:type="character" w:styleId="CommentReference">
    <w:name w:val="annotation reference"/>
    <w:basedOn w:val="DefaultParagraphFont"/>
    <w:uiPriority w:val="99"/>
    <w:semiHidden/>
    <w:unhideWhenUsed/>
    <w:rsid w:val="00F411EC"/>
    <w:rPr>
      <w:sz w:val="16"/>
      <w:szCs w:val="16"/>
    </w:rPr>
  </w:style>
  <w:style w:type="paragraph" w:styleId="CommentText">
    <w:name w:val="annotation text"/>
    <w:basedOn w:val="Normal"/>
    <w:link w:val="CommentTextChar"/>
    <w:uiPriority w:val="99"/>
    <w:semiHidden/>
    <w:unhideWhenUsed/>
    <w:rsid w:val="00F411EC"/>
    <w:pPr>
      <w:widowControl w:val="0"/>
      <w:autoSpaceDE w:val="0"/>
      <w:autoSpaceDN w:val="0"/>
    </w:pPr>
    <w:rPr>
      <w:rFonts w:ascii="Arial" w:eastAsia="Arial" w:hAnsi="Arial" w:cs="Arial"/>
      <w:sz w:val="20"/>
      <w:szCs w:val="20"/>
      <w:lang w:eastAsia="en-CA" w:bidi="en-CA"/>
    </w:rPr>
  </w:style>
  <w:style w:type="character" w:customStyle="1" w:styleId="CommentTextChar">
    <w:name w:val="Comment Text Char"/>
    <w:basedOn w:val="DefaultParagraphFont"/>
    <w:link w:val="CommentText"/>
    <w:uiPriority w:val="99"/>
    <w:semiHidden/>
    <w:rsid w:val="00F411EC"/>
    <w:rPr>
      <w:rFonts w:ascii="Arial" w:eastAsia="Arial" w:hAnsi="Arial" w:cs="Arial"/>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F411EC"/>
    <w:rPr>
      <w:b/>
      <w:bCs/>
    </w:rPr>
  </w:style>
  <w:style w:type="character" w:customStyle="1" w:styleId="CommentSubjectChar">
    <w:name w:val="Comment Subject Char"/>
    <w:basedOn w:val="CommentTextChar"/>
    <w:link w:val="CommentSubject"/>
    <w:uiPriority w:val="99"/>
    <w:semiHidden/>
    <w:rsid w:val="00F411EC"/>
    <w:rPr>
      <w:rFonts w:ascii="Arial" w:eastAsia="Arial" w:hAnsi="Arial" w:cs="Arial"/>
      <w:b/>
      <w:bCs/>
      <w:sz w:val="20"/>
      <w:szCs w:val="20"/>
      <w:lang w:val="en-CA" w:eastAsia="en-CA" w:bidi="en-CA"/>
    </w:rPr>
  </w:style>
  <w:style w:type="paragraph" w:styleId="BalloonText">
    <w:name w:val="Balloon Text"/>
    <w:basedOn w:val="Normal"/>
    <w:link w:val="BalloonTextChar"/>
    <w:uiPriority w:val="99"/>
    <w:semiHidden/>
    <w:unhideWhenUsed/>
    <w:rsid w:val="00F411EC"/>
    <w:rPr>
      <w:sz w:val="18"/>
      <w:szCs w:val="18"/>
    </w:rPr>
  </w:style>
  <w:style w:type="character" w:customStyle="1" w:styleId="BalloonTextChar">
    <w:name w:val="Balloon Text Char"/>
    <w:basedOn w:val="DefaultParagraphFont"/>
    <w:link w:val="BalloonText"/>
    <w:uiPriority w:val="99"/>
    <w:semiHidden/>
    <w:rsid w:val="00F411EC"/>
    <w:rPr>
      <w:rFonts w:ascii="Times New Roman" w:eastAsia="Arial" w:hAnsi="Times New Roman" w:cs="Times New Roman"/>
      <w:sz w:val="18"/>
      <w:szCs w:val="18"/>
      <w:lang w:val="en-CA" w:eastAsia="en-CA" w:bidi="en-CA"/>
    </w:rPr>
  </w:style>
  <w:style w:type="character" w:customStyle="1" w:styleId="apple-converted-space">
    <w:name w:val="apple-converted-space"/>
    <w:basedOn w:val="DefaultParagraphFont"/>
    <w:rsid w:val="00AE54E4"/>
  </w:style>
  <w:style w:type="character" w:styleId="Hyperlink">
    <w:name w:val="Hyperlink"/>
    <w:basedOn w:val="DefaultParagraphFont"/>
    <w:uiPriority w:val="99"/>
    <w:unhideWhenUsed/>
    <w:rsid w:val="0090014C"/>
    <w:rPr>
      <w:color w:val="0000FF" w:themeColor="hyperlink"/>
      <w:u w:val="single"/>
    </w:rPr>
  </w:style>
  <w:style w:type="character" w:customStyle="1" w:styleId="UnresolvedMention1">
    <w:name w:val="Unresolved Mention1"/>
    <w:basedOn w:val="DefaultParagraphFont"/>
    <w:uiPriority w:val="99"/>
    <w:semiHidden/>
    <w:unhideWhenUsed/>
    <w:rsid w:val="0090014C"/>
    <w:rPr>
      <w:color w:val="605E5C"/>
      <w:shd w:val="clear" w:color="auto" w:fill="E1DFDD"/>
    </w:rPr>
  </w:style>
  <w:style w:type="paragraph" w:styleId="Header">
    <w:name w:val="header"/>
    <w:basedOn w:val="Normal"/>
    <w:link w:val="HeaderChar"/>
    <w:uiPriority w:val="99"/>
    <w:unhideWhenUsed/>
    <w:rsid w:val="007861F4"/>
    <w:pPr>
      <w:tabs>
        <w:tab w:val="center" w:pos="4680"/>
        <w:tab w:val="right" w:pos="9360"/>
      </w:tabs>
    </w:pPr>
  </w:style>
  <w:style w:type="character" w:customStyle="1" w:styleId="HeaderChar">
    <w:name w:val="Header Char"/>
    <w:basedOn w:val="DefaultParagraphFont"/>
    <w:link w:val="Header"/>
    <w:uiPriority w:val="99"/>
    <w:rsid w:val="007861F4"/>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7861F4"/>
    <w:pPr>
      <w:tabs>
        <w:tab w:val="center" w:pos="4680"/>
        <w:tab w:val="right" w:pos="9360"/>
      </w:tabs>
    </w:pPr>
  </w:style>
  <w:style w:type="character" w:customStyle="1" w:styleId="FooterChar">
    <w:name w:val="Footer Char"/>
    <w:basedOn w:val="DefaultParagraphFont"/>
    <w:link w:val="Footer"/>
    <w:uiPriority w:val="99"/>
    <w:rsid w:val="007861F4"/>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7861F4"/>
  </w:style>
  <w:style w:type="paragraph" w:customStyle="1" w:styleId="Default">
    <w:name w:val="Default"/>
    <w:rsid w:val="004B7A8A"/>
    <w:pPr>
      <w:adjustRightInd w:val="0"/>
    </w:pPr>
    <w:rPr>
      <w:rFonts w:ascii="Calibri" w:eastAsia="Times New Roman" w:hAnsi="Calibri" w:cs="Calibri"/>
      <w:color w:val="000000"/>
      <w:sz w:val="24"/>
      <w:szCs w:val="24"/>
    </w:rPr>
  </w:style>
  <w:style w:type="paragraph" w:styleId="NormalWeb">
    <w:name w:val="Normal (Web)"/>
    <w:basedOn w:val="Normal"/>
    <w:uiPriority w:val="99"/>
    <w:semiHidden/>
    <w:unhideWhenUsed/>
    <w:rsid w:val="00C61C9F"/>
    <w:pPr>
      <w:spacing w:before="100" w:beforeAutospacing="1" w:after="100" w:afterAutospacing="1"/>
    </w:pPr>
  </w:style>
  <w:style w:type="character" w:styleId="Strong">
    <w:name w:val="Strong"/>
    <w:basedOn w:val="DefaultParagraphFont"/>
    <w:uiPriority w:val="22"/>
    <w:qFormat/>
    <w:rsid w:val="00C61C9F"/>
    <w:rPr>
      <w:b/>
      <w:bCs/>
    </w:rPr>
  </w:style>
  <w:style w:type="character" w:customStyle="1" w:styleId="Heading4Char">
    <w:name w:val="Heading 4 Char"/>
    <w:basedOn w:val="DefaultParagraphFont"/>
    <w:link w:val="Heading4"/>
    <w:uiPriority w:val="9"/>
    <w:semiHidden/>
    <w:rsid w:val="00C61C9F"/>
    <w:rPr>
      <w:rFonts w:asciiTheme="majorHAnsi" w:eastAsiaTheme="majorEastAsia" w:hAnsiTheme="majorHAnsi" w:cstheme="majorBidi"/>
      <w:i/>
      <w:iCs/>
      <w:color w:val="365F91" w:themeColor="accent1" w:themeShade="BF"/>
      <w:sz w:val="24"/>
      <w:szCs w:val="24"/>
      <w:lang w:val="en-CA"/>
    </w:rPr>
  </w:style>
  <w:style w:type="paragraph" w:customStyle="1" w:styleId="rteindent1">
    <w:name w:val="rteindent1"/>
    <w:basedOn w:val="Normal"/>
    <w:rsid w:val="00C61C9F"/>
    <w:pPr>
      <w:spacing w:before="100" w:beforeAutospacing="1" w:after="100" w:afterAutospacing="1"/>
    </w:pPr>
  </w:style>
  <w:style w:type="paragraph" w:customStyle="1" w:styleId="rteindent2">
    <w:name w:val="rteindent2"/>
    <w:basedOn w:val="Normal"/>
    <w:rsid w:val="00C61C9F"/>
    <w:pPr>
      <w:spacing w:before="100" w:beforeAutospacing="1" w:after="100" w:afterAutospacing="1"/>
    </w:pPr>
  </w:style>
  <w:style w:type="paragraph" w:customStyle="1" w:styleId="last-visible">
    <w:name w:val="last-visible"/>
    <w:basedOn w:val="Normal"/>
    <w:rsid w:val="00C61C9F"/>
    <w:pPr>
      <w:spacing w:before="100" w:beforeAutospacing="1" w:after="100" w:afterAutospacing="1"/>
    </w:pPr>
  </w:style>
  <w:style w:type="paragraph" w:styleId="Revision">
    <w:name w:val="Revision"/>
    <w:hidden/>
    <w:uiPriority w:val="99"/>
    <w:semiHidden/>
    <w:rsid w:val="0043288F"/>
    <w:pPr>
      <w:widowControl/>
      <w:autoSpaceDE/>
      <w:autoSpaceDN/>
    </w:pPr>
    <w:rPr>
      <w:rFonts w:ascii="Times New Roman" w:eastAsia="Times New Roman" w:hAnsi="Times New Roman" w:cs="Times New Roman"/>
      <w:sz w:val="24"/>
      <w:szCs w:val="24"/>
      <w:lang w:val="en-CA"/>
    </w:rPr>
  </w:style>
  <w:style w:type="character" w:styleId="FollowedHyperlink">
    <w:name w:val="FollowedHyperlink"/>
    <w:basedOn w:val="DefaultParagraphFont"/>
    <w:uiPriority w:val="99"/>
    <w:semiHidden/>
    <w:unhideWhenUsed/>
    <w:rsid w:val="00D77BD8"/>
    <w:rPr>
      <w:color w:val="800080" w:themeColor="followedHyperlink"/>
      <w:u w:val="single"/>
    </w:rPr>
  </w:style>
  <w:style w:type="character" w:styleId="UnresolvedMention">
    <w:name w:val="Unresolved Mention"/>
    <w:basedOn w:val="DefaultParagraphFont"/>
    <w:uiPriority w:val="99"/>
    <w:semiHidden/>
    <w:unhideWhenUsed/>
    <w:rsid w:val="00D7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5413">
      <w:bodyDiv w:val="1"/>
      <w:marLeft w:val="0"/>
      <w:marRight w:val="0"/>
      <w:marTop w:val="0"/>
      <w:marBottom w:val="0"/>
      <w:divBdr>
        <w:top w:val="none" w:sz="0" w:space="0" w:color="auto"/>
        <w:left w:val="none" w:sz="0" w:space="0" w:color="auto"/>
        <w:bottom w:val="none" w:sz="0" w:space="0" w:color="auto"/>
        <w:right w:val="none" w:sz="0" w:space="0" w:color="auto"/>
      </w:divBdr>
    </w:div>
    <w:div w:id="123429950">
      <w:bodyDiv w:val="1"/>
      <w:marLeft w:val="0"/>
      <w:marRight w:val="0"/>
      <w:marTop w:val="0"/>
      <w:marBottom w:val="0"/>
      <w:divBdr>
        <w:top w:val="none" w:sz="0" w:space="0" w:color="auto"/>
        <w:left w:val="none" w:sz="0" w:space="0" w:color="auto"/>
        <w:bottom w:val="none" w:sz="0" w:space="0" w:color="auto"/>
        <w:right w:val="none" w:sz="0" w:space="0" w:color="auto"/>
      </w:divBdr>
    </w:div>
    <w:div w:id="430324517">
      <w:bodyDiv w:val="1"/>
      <w:marLeft w:val="0"/>
      <w:marRight w:val="0"/>
      <w:marTop w:val="0"/>
      <w:marBottom w:val="0"/>
      <w:divBdr>
        <w:top w:val="none" w:sz="0" w:space="0" w:color="auto"/>
        <w:left w:val="none" w:sz="0" w:space="0" w:color="auto"/>
        <w:bottom w:val="none" w:sz="0" w:space="0" w:color="auto"/>
        <w:right w:val="none" w:sz="0" w:space="0" w:color="auto"/>
      </w:divBdr>
    </w:div>
    <w:div w:id="804080476">
      <w:bodyDiv w:val="1"/>
      <w:marLeft w:val="0"/>
      <w:marRight w:val="0"/>
      <w:marTop w:val="0"/>
      <w:marBottom w:val="0"/>
      <w:divBdr>
        <w:top w:val="none" w:sz="0" w:space="0" w:color="auto"/>
        <w:left w:val="none" w:sz="0" w:space="0" w:color="auto"/>
        <w:bottom w:val="none" w:sz="0" w:space="0" w:color="auto"/>
        <w:right w:val="none" w:sz="0" w:space="0" w:color="auto"/>
      </w:divBdr>
    </w:div>
    <w:div w:id="812672201">
      <w:bodyDiv w:val="1"/>
      <w:marLeft w:val="0"/>
      <w:marRight w:val="0"/>
      <w:marTop w:val="0"/>
      <w:marBottom w:val="0"/>
      <w:divBdr>
        <w:top w:val="none" w:sz="0" w:space="0" w:color="auto"/>
        <w:left w:val="none" w:sz="0" w:space="0" w:color="auto"/>
        <w:bottom w:val="none" w:sz="0" w:space="0" w:color="auto"/>
        <w:right w:val="none" w:sz="0" w:space="0" w:color="auto"/>
      </w:divBdr>
    </w:div>
    <w:div w:id="1127549136">
      <w:bodyDiv w:val="1"/>
      <w:marLeft w:val="0"/>
      <w:marRight w:val="0"/>
      <w:marTop w:val="0"/>
      <w:marBottom w:val="0"/>
      <w:divBdr>
        <w:top w:val="none" w:sz="0" w:space="0" w:color="auto"/>
        <w:left w:val="none" w:sz="0" w:space="0" w:color="auto"/>
        <w:bottom w:val="none" w:sz="0" w:space="0" w:color="auto"/>
        <w:right w:val="none" w:sz="0" w:space="0" w:color="auto"/>
      </w:divBdr>
    </w:div>
    <w:div w:id="1293561843">
      <w:bodyDiv w:val="1"/>
      <w:marLeft w:val="0"/>
      <w:marRight w:val="0"/>
      <w:marTop w:val="0"/>
      <w:marBottom w:val="0"/>
      <w:divBdr>
        <w:top w:val="none" w:sz="0" w:space="0" w:color="auto"/>
        <w:left w:val="none" w:sz="0" w:space="0" w:color="auto"/>
        <w:bottom w:val="none" w:sz="0" w:space="0" w:color="auto"/>
        <w:right w:val="none" w:sz="0" w:space="0" w:color="auto"/>
      </w:divBdr>
    </w:div>
    <w:div w:id="1546062806">
      <w:bodyDiv w:val="1"/>
      <w:marLeft w:val="0"/>
      <w:marRight w:val="0"/>
      <w:marTop w:val="0"/>
      <w:marBottom w:val="0"/>
      <w:divBdr>
        <w:top w:val="none" w:sz="0" w:space="0" w:color="auto"/>
        <w:left w:val="none" w:sz="0" w:space="0" w:color="auto"/>
        <w:bottom w:val="none" w:sz="0" w:space="0" w:color="auto"/>
        <w:right w:val="none" w:sz="0" w:space="0" w:color="auto"/>
      </w:divBdr>
    </w:div>
    <w:div w:id="1579948761">
      <w:bodyDiv w:val="1"/>
      <w:marLeft w:val="0"/>
      <w:marRight w:val="0"/>
      <w:marTop w:val="0"/>
      <w:marBottom w:val="0"/>
      <w:divBdr>
        <w:top w:val="none" w:sz="0" w:space="0" w:color="auto"/>
        <w:left w:val="none" w:sz="0" w:space="0" w:color="auto"/>
        <w:bottom w:val="none" w:sz="0" w:space="0" w:color="auto"/>
        <w:right w:val="none" w:sz="0" w:space="0" w:color="auto"/>
      </w:divBdr>
    </w:div>
    <w:div w:id="1725257002">
      <w:bodyDiv w:val="1"/>
      <w:marLeft w:val="0"/>
      <w:marRight w:val="0"/>
      <w:marTop w:val="0"/>
      <w:marBottom w:val="0"/>
      <w:divBdr>
        <w:top w:val="none" w:sz="0" w:space="0" w:color="auto"/>
        <w:left w:val="none" w:sz="0" w:space="0" w:color="auto"/>
        <w:bottom w:val="none" w:sz="0" w:space="0" w:color="auto"/>
        <w:right w:val="none" w:sz="0" w:space="0" w:color="auto"/>
      </w:divBdr>
    </w:div>
    <w:div w:id="1883322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ias@uwaterloo.ca" TargetMode="External"/><Relationship Id="rId13" Type="http://schemas.openxmlformats.org/officeDocument/2006/relationships/hyperlink" Target="http://www.amazon.ca/s/ref%3Ddp_byline_sr_book_1?ie=UTF8&amp;amp;field-author=H.%2BRamsey%2BFowler&amp;amp;search-alias=books-ca" TargetMode="External"/><Relationship Id="rId18" Type="http://schemas.openxmlformats.org/officeDocument/2006/relationships/hyperlink" Target="https://uwaterloo.ca/secretariat-general-counsel/node/100" TargetMode="External"/><Relationship Id="rId26" Type="http://schemas.openxmlformats.org/officeDocument/2006/relationships/hyperlink" Target="https://uwaterloo.ca/legal-and-immigration-services/sites/ca.legal-and-immigration-services/files/uploads/files/volume_1_issue_3_winter_2018.pdf" TargetMode="External"/><Relationship Id="rId3" Type="http://schemas.openxmlformats.org/officeDocument/2006/relationships/styles" Target="styles.xml"/><Relationship Id="rId21" Type="http://schemas.openxmlformats.org/officeDocument/2006/relationships/hyperlink" Target="https://uwaterloo.ca/secretariat-general-counsel/node/13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waterloo.ca/academic-integrity/" TargetMode="External"/><Relationship Id="rId25" Type="http://schemas.openxmlformats.org/officeDocument/2006/relationships/hyperlink" Target="https://uwaterloo.ca/disability-services/"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uwaterloo.ca/secretariat-general-counsel/node/97" TargetMode="External"/><Relationship Id="rId29" Type="http://schemas.openxmlformats.org/officeDocument/2006/relationships/hyperlink" Target="https://uwaterloo.ca/research/office-research-eth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waterloo.ca/secretariat-general-counsel/node/99"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uwaterloo.ca/secretariat-general-counsel/node/97" TargetMode="External"/><Relationship Id="rId28" Type="http://schemas.openxmlformats.org/officeDocument/2006/relationships/hyperlink" Target="http://www.uwaterloo.ca/counselling-services" TargetMode="External"/><Relationship Id="rId10" Type="http://schemas.openxmlformats.org/officeDocument/2006/relationships/hyperlink" Target="https://shop.uwaterloo.ca/" TargetMode="External"/><Relationship Id="rId19" Type="http://schemas.openxmlformats.org/officeDocument/2006/relationships/hyperlink" Target="https://uwaterloo.ca/academic-integrit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n.murray@uwaterloo.ca" TargetMode="External"/><Relationship Id="rId14" Type="http://schemas.openxmlformats.org/officeDocument/2006/relationships/footer" Target="footer3.xml"/><Relationship Id="rId22" Type="http://schemas.openxmlformats.org/officeDocument/2006/relationships/hyperlink" Target="https://uwaterloo.ca/secretariat-general-counsel/node/100" TargetMode="External"/><Relationship Id="rId27" Type="http://schemas.openxmlformats.org/officeDocument/2006/relationships/hyperlink" Target="https://uwaterloo.ca/secretariat/faculty-staff-and-students-entering-relationships-externa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9ED5-BB25-F94E-B079-86EEB7F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4262</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List of Articles to check for 102:</vt:lpstr>
    </vt:vector>
  </TitlesOfParts>
  <Company/>
  <LinksUpToDate>false</LinksUpToDate>
  <CharactersWithSpaces>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Articles to check for 102:</dc:title>
  <dc:creator>Ian H. Rowlands</dc:creator>
  <cp:lastModifiedBy>Dan Murray</cp:lastModifiedBy>
  <cp:revision>18</cp:revision>
  <cp:lastPrinted>2019-12-17T16:57:00Z</cp:lastPrinted>
  <dcterms:created xsi:type="dcterms:W3CDTF">2019-12-05T18:49:00Z</dcterms:created>
  <dcterms:modified xsi:type="dcterms:W3CDTF">2020-01-07T19:11:00Z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2018-01-09T00:00:00Z</vt:filetime>
  </property>
  <property fmtid="{D5CDD505-2E9C-101B-9397-08002B2CF9AE}" pid="3" name="Creator">
    <vt:lpwstr>Microsoft® Word 2013</vt:lpwstr>
  </property>
  <property fmtid="{D5CDD505-2E9C-101B-9397-08002B2CF9AE}" pid="4" name="LastSaved">
    <vt:filetime>2018-10-18T00:00:00Z</vt:filetime>
  </property>
</Properties>
</file>